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4F0F" w14:textId="1A431806" w:rsidR="00F549C0" w:rsidRPr="0082692C" w:rsidRDefault="00AC3EED" w:rsidP="00F549C0">
      <w:pPr>
        <w:suppressAutoHyphens/>
        <w:spacing w:after="0" w:line="240" w:lineRule="auto"/>
        <w:jc w:val="right"/>
        <w:rPr>
          <w:rFonts w:ascii="Times New Roman" w:eastAsia="MS Mincho" w:hAnsi="Times New Roman" w:cs="Times New Roman"/>
          <w:b/>
          <w:lang w:eastAsia="pl-PL"/>
        </w:rPr>
      </w:pPr>
      <w:proofErr w:type="spellStart"/>
      <w:r>
        <w:rPr>
          <w:rFonts w:ascii="Times New Roman" w:eastAsia="MS Mincho" w:hAnsi="Times New Roman" w:cs="Times New Roman"/>
          <w:b/>
          <w:lang w:eastAsia="pl-PL"/>
        </w:rPr>
        <w:t>z</w:t>
      </w:r>
      <w:r w:rsidR="00F549C0" w:rsidRPr="0082692C">
        <w:rPr>
          <w:rFonts w:ascii="Times New Roman" w:eastAsia="MS Mincho" w:hAnsi="Times New Roman" w:cs="Times New Roman"/>
          <w:b/>
          <w:lang w:eastAsia="pl-PL"/>
        </w:rPr>
        <w:t>Załącznik</w:t>
      </w:r>
      <w:proofErr w:type="spellEnd"/>
      <w:r w:rsidR="00F549C0" w:rsidRPr="0082692C">
        <w:rPr>
          <w:rFonts w:ascii="Times New Roman" w:eastAsia="MS Mincho" w:hAnsi="Times New Roman" w:cs="Times New Roman"/>
          <w:b/>
          <w:lang w:eastAsia="pl-PL"/>
        </w:rPr>
        <w:t xml:space="preserve">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77D63C58" w:rsidR="00E41EAA" w:rsidRDefault="00E41EAA" w:rsidP="00E41EAA">
      <w:pPr>
        <w:suppressAutoHyphens/>
        <w:spacing w:after="0" w:line="240" w:lineRule="auto"/>
        <w:jc w:val="center"/>
        <w:rPr>
          <w:rFonts w:ascii="Times New Roman" w:eastAsia="MS Mincho" w:hAnsi="Times New Roman" w:cs="Times New Roman"/>
          <w:b/>
          <w:sz w:val="32"/>
          <w:szCs w:val="32"/>
          <w:lang w:eastAsia="pl-PL"/>
        </w:rPr>
      </w:pPr>
      <w:r w:rsidRPr="004D5F3E">
        <w:rPr>
          <w:rFonts w:ascii="Times New Roman" w:eastAsia="MS Mincho" w:hAnsi="Times New Roman" w:cs="Times New Roman"/>
          <w:b/>
          <w:sz w:val="32"/>
          <w:szCs w:val="32"/>
          <w:lang w:eastAsia="pl-PL"/>
        </w:rPr>
        <w:t xml:space="preserve">U M O W A  </w:t>
      </w:r>
      <w:r w:rsidR="005B7EA9">
        <w:rPr>
          <w:rFonts w:ascii="Times New Roman" w:eastAsia="MS Mincho" w:hAnsi="Times New Roman" w:cs="Times New Roman"/>
          <w:b/>
          <w:sz w:val="32"/>
          <w:szCs w:val="32"/>
          <w:lang w:eastAsia="pl-PL"/>
        </w:rPr>
        <w:t>NR IUE.272. …….. .202</w:t>
      </w:r>
      <w:r w:rsidR="007E68A0">
        <w:rPr>
          <w:rFonts w:ascii="Times New Roman" w:eastAsia="MS Mincho" w:hAnsi="Times New Roman" w:cs="Times New Roman"/>
          <w:b/>
          <w:sz w:val="32"/>
          <w:szCs w:val="32"/>
          <w:lang w:eastAsia="pl-PL"/>
        </w:rPr>
        <w:t>5</w:t>
      </w:r>
      <w:r w:rsidRPr="004D5F3E">
        <w:rPr>
          <w:rFonts w:ascii="Times New Roman" w:eastAsia="MS Mincho" w:hAnsi="Times New Roman" w:cs="Times New Roman"/>
          <w:b/>
          <w:sz w:val="32"/>
          <w:szCs w:val="32"/>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2EE42CB8"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82692C">
        <w:rPr>
          <w:rFonts w:ascii="Times New Roman" w:eastAsia="Times New Roman" w:hAnsi="Times New Roman" w:cs="Times New Roman"/>
          <w:lang w:eastAsia="pl-PL"/>
        </w:rPr>
        <w:t xml:space="preserve"> 202</w:t>
      </w:r>
      <w:r w:rsidR="00EB7267">
        <w:rPr>
          <w:rFonts w:ascii="Times New Roman" w:eastAsia="Times New Roman" w:hAnsi="Times New Roman" w:cs="Times New Roman"/>
          <w:lang w:eastAsia="pl-PL"/>
        </w:rPr>
        <w:t>5</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34471678"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w:t>
      </w:r>
      <w:r w:rsidR="009B5132">
        <w:rPr>
          <w:rFonts w:ascii="Times New Roman" w:eastAsia="Times New Roman" w:hAnsi="Times New Roman" w:cs="Times New Roman"/>
          <w:b/>
          <w:u w:val="single"/>
          <w:lang w:eastAsia="pl-PL"/>
        </w:rPr>
        <w:t>…………</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04CC8D4A" w:rsidR="004D5F3E" w:rsidRPr="00A86FEA" w:rsidRDefault="00E41EAA" w:rsidP="00A86FEA">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Pr="0082692C">
        <w:rPr>
          <w:rFonts w:ascii="Times New Roman" w:hAnsi="Times New Roman" w:cs="Times New Roman"/>
          <w:b/>
          <w:bCs/>
        </w:rPr>
        <w:t>„</w:t>
      </w:r>
      <w:r w:rsidR="008F2D43">
        <w:rPr>
          <w:rFonts w:ascii="Times New Roman" w:hAnsi="Times New Roman" w:cs="Times New Roman"/>
          <w:b/>
          <w:bCs/>
          <w:i/>
        </w:rPr>
        <w:t>Budowa oświetlenia ulicznego na terenie Gminy Czarna</w:t>
      </w:r>
      <w:r w:rsidRPr="0082692C">
        <w:rPr>
          <w:rFonts w:ascii="Times New Roman" w:hAnsi="Times New Roman" w:cs="Times New Roman"/>
        </w:rPr>
        <w:t>”.</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44C3A545"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projektowa i Specyfikacje Techniczne Wykonania i Odbioru Robót </w:t>
      </w:r>
      <w:r w:rsidR="00CF70B3">
        <w:rPr>
          <w:rFonts w:ascii="Times New Roman" w:eastAsia="Times New Roman" w:hAnsi="Times New Roman" w:cs="Times New Roman"/>
          <w:lang w:eastAsia="pl-PL"/>
        </w:rPr>
        <w:t>budowlanych.</w:t>
      </w:r>
    </w:p>
    <w:p w14:paraId="5181F7BD" w14:textId="1167D36B"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w:t>
      </w:r>
      <w:r w:rsidR="00507493">
        <w:rPr>
          <w:rFonts w:ascii="Times New Roman" w:eastAsia="Times New Roman" w:hAnsi="Times New Roman" w:cs="Times New Roman"/>
          <w:lang w:eastAsia="pl-PL"/>
        </w:rPr>
        <w:t>.</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0"/>
    <w:bookmarkEnd w:id="1"/>
    <w:p w14:paraId="48365888" w14:textId="77777777" w:rsidR="00F452F1" w:rsidRDefault="00E41EAA" w:rsidP="00F452F1">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 xml:space="preserve">Zamawiający zleca, a Wykonawca zobowiązuje się do wykonania robót budowlanych polegających na </w:t>
      </w:r>
    </w:p>
    <w:p w14:paraId="6E9D7A2A"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0,4kV na dz. nr ew. 1098/10, 1104/4, 1104/5, 1102/5, 1102/1, 1102/3 </w:t>
      </w:r>
      <w:proofErr w:type="spellStart"/>
      <w:r>
        <w:rPr>
          <w:rFonts w:ascii="Times New Roman" w:eastAsia="Cambria" w:hAnsi="Times New Roman"/>
          <w:b/>
          <w:bCs/>
        </w:rPr>
        <w:t>obr</w:t>
      </w:r>
      <w:proofErr w:type="spellEnd"/>
      <w:r>
        <w:rPr>
          <w:rFonts w:ascii="Times New Roman" w:eastAsia="Cambria" w:hAnsi="Times New Roman"/>
          <w:b/>
          <w:bCs/>
        </w:rPr>
        <w:t>. 0003 Czarna.</w:t>
      </w:r>
    </w:p>
    <w:p w14:paraId="2A6480B0"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0,4kV na dz. nr ew. 1235/1, 1236/3, 1236/6, 1237/4, 1238/4, 1238/7, 1240/4, 1233, 544 </w:t>
      </w:r>
      <w:proofErr w:type="spellStart"/>
      <w:r>
        <w:rPr>
          <w:rFonts w:ascii="Times New Roman" w:eastAsia="Cambria" w:hAnsi="Times New Roman"/>
          <w:b/>
          <w:bCs/>
        </w:rPr>
        <w:t>obr</w:t>
      </w:r>
      <w:proofErr w:type="spellEnd"/>
      <w:r>
        <w:rPr>
          <w:rFonts w:ascii="Times New Roman" w:eastAsia="Cambria" w:hAnsi="Times New Roman"/>
          <w:b/>
          <w:bCs/>
        </w:rPr>
        <w:t>. 0003 Czarna.</w:t>
      </w:r>
    </w:p>
    <w:p w14:paraId="6CA9BB46"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0,4kV na dz. nr </w:t>
      </w:r>
      <w:proofErr w:type="spellStart"/>
      <w:r>
        <w:rPr>
          <w:rFonts w:ascii="Times New Roman" w:eastAsia="Cambria" w:hAnsi="Times New Roman"/>
          <w:b/>
          <w:bCs/>
        </w:rPr>
        <w:t>ewid</w:t>
      </w:r>
      <w:proofErr w:type="spellEnd"/>
      <w:r>
        <w:rPr>
          <w:rFonts w:ascii="Times New Roman" w:eastAsia="Cambria" w:hAnsi="Times New Roman"/>
          <w:b/>
          <w:bCs/>
        </w:rPr>
        <w:t xml:space="preserve">. 668/6, 668/5, 669/1, 668/8, 668/10, 565/4 </w:t>
      </w:r>
      <w:proofErr w:type="spellStart"/>
      <w:r>
        <w:rPr>
          <w:rFonts w:ascii="Times New Roman" w:eastAsia="Cambria" w:hAnsi="Times New Roman"/>
          <w:b/>
          <w:bCs/>
        </w:rPr>
        <w:t>obr</w:t>
      </w:r>
      <w:proofErr w:type="spellEnd"/>
      <w:r>
        <w:rPr>
          <w:rFonts w:ascii="Times New Roman" w:eastAsia="Cambria" w:hAnsi="Times New Roman"/>
          <w:b/>
          <w:bCs/>
        </w:rPr>
        <w:t>. 0003 Czarna.</w:t>
      </w:r>
    </w:p>
    <w:p w14:paraId="46825661"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0,4kV na dz. nr </w:t>
      </w:r>
      <w:proofErr w:type="spellStart"/>
      <w:r>
        <w:rPr>
          <w:rFonts w:ascii="Times New Roman" w:eastAsia="Cambria" w:hAnsi="Times New Roman"/>
          <w:b/>
          <w:bCs/>
        </w:rPr>
        <w:t>ewid</w:t>
      </w:r>
      <w:proofErr w:type="spellEnd"/>
      <w:r>
        <w:rPr>
          <w:rFonts w:ascii="Times New Roman" w:eastAsia="Cambria" w:hAnsi="Times New Roman"/>
          <w:b/>
          <w:bCs/>
        </w:rPr>
        <w:t xml:space="preserve">. 390/1, 390/2, 390/3, 391/1, 391/2, 391/3 </w:t>
      </w:r>
      <w:proofErr w:type="spellStart"/>
      <w:r>
        <w:rPr>
          <w:rFonts w:ascii="Times New Roman" w:eastAsia="Cambria" w:hAnsi="Times New Roman"/>
          <w:b/>
          <w:bCs/>
        </w:rPr>
        <w:t>obr</w:t>
      </w:r>
      <w:proofErr w:type="spellEnd"/>
      <w:r>
        <w:rPr>
          <w:rFonts w:ascii="Times New Roman" w:eastAsia="Cambria" w:hAnsi="Times New Roman"/>
          <w:b/>
          <w:bCs/>
        </w:rPr>
        <w:t>. 0004 Głowaczowa.</w:t>
      </w:r>
    </w:p>
    <w:p w14:paraId="11389B16"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0,4kV na dz. nr </w:t>
      </w:r>
      <w:proofErr w:type="spellStart"/>
      <w:r>
        <w:rPr>
          <w:rFonts w:ascii="Times New Roman" w:eastAsia="Cambria" w:hAnsi="Times New Roman"/>
          <w:b/>
          <w:bCs/>
        </w:rPr>
        <w:t>ewid</w:t>
      </w:r>
      <w:proofErr w:type="spellEnd"/>
      <w:r>
        <w:rPr>
          <w:rFonts w:ascii="Times New Roman" w:eastAsia="Cambria" w:hAnsi="Times New Roman"/>
          <w:b/>
          <w:bCs/>
        </w:rPr>
        <w:t xml:space="preserve">.  846, 855/2, 845, 843/3, 843/2 </w:t>
      </w:r>
      <w:proofErr w:type="spellStart"/>
      <w:r>
        <w:rPr>
          <w:rFonts w:ascii="Times New Roman" w:eastAsia="Cambria" w:hAnsi="Times New Roman"/>
          <w:b/>
          <w:bCs/>
        </w:rPr>
        <w:t>obr</w:t>
      </w:r>
      <w:proofErr w:type="spellEnd"/>
      <w:r>
        <w:rPr>
          <w:rFonts w:ascii="Times New Roman" w:eastAsia="Cambria" w:hAnsi="Times New Roman"/>
          <w:b/>
          <w:bCs/>
        </w:rPr>
        <w:t>. 0004 Głowaczowa.</w:t>
      </w:r>
    </w:p>
    <w:p w14:paraId="43A25849"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 4kV na dz. nr </w:t>
      </w:r>
      <w:proofErr w:type="spellStart"/>
      <w:r>
        <w:rPr>
          <w:rFonts w:ascii="Times New Roman" w:eastAsia="Cambria" w:hAnsi="Times New Roman"/>
          <w:b/>
          <w:bCs/>
        </w:rPr>
        <w:t>ewid</w:t>
      </w:r>
      <w:proofErr w:type="spellEnd"/>
      <w:r>
        <w:rPr>
          <w:rFonts w:ascii="Times New Roman" w:eastAsia="Cambria" w:hAnsi="Times New Roman"/>
          <w:b/>
          <w:bCs/>
        </w:rPr>
        <w:t xml:space="preserve">. 528, 524, 266/2, 266/4 </w:t>
      </w:r>
      <w:proofErr w:type="spellStart"/>
      <w:r>
        <w:rPr>
          <w:rFonts w:ascii="Times New Roman" w:eastAsia="Cambria" w:hAnsi="Times New Roman"/>
          <w:b/>
          <w:bCs/>
        </w:rPr>
        <w:t>obr</w:t>
      </w:r>
      <w:proofErr w:type="spellEnd"/>
      <w:r>
        <w:rPr>
          <w:rFonts w:ascii="Times New Roman" w:eastAsia="Cambria" w:hAnsi="Times New Roman"/>
          <w:b/>
          <w:bCs/>
        </w:rPr>
        <w:t>. 0006 Grabiny.</w:t>
      </w:r>
    </w:p>
    <w:p w14:paraId="4621B253"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lastRenderedPageBreak/>
        <w:t xml:space="preserve">Budowa sieci elektroenergetycznej oświetlenia ulicznego 0,4kV na dz. nr ew. 76, 110/1 </w:t>
      </w:r>
      <w:proofErr w:type="spellStart"/>
      <w:r>
        <w:rPr>
          <w:rFonts w:ascii="Times New Roman" w:eastAsia="Cambria" w:hAnsi="Times New Roman"/>
          <w:b/>
          <w:bCs/>
        </w:rPr>
        <w:t>obr</w:t>
      </w:r>
      <w:proofErr w:type="spellEnd"/>
      <w:r>
        <w:rPr>
          <w:rFonts w:ascii="Times New Roman" w:eastAsia="Cambria" w:hAnsi="Times New Roman"/>
          <w:b/>
          <w:bCs/>
        </w:rPr>
        <w:t xml:space="preserve">. 0007 Stary Jawornik, Jaźwiny </w:t>
      </w:r>
      <w:proofErr w:type="spellStart"/>
      <w:r>
        <w:rPr>
          <w:rFonts w:ascii="Times New Roman" w:eastAsia="Cambria" w:hAnsi="Times New Roman"/>
          <w:b/>
          <w:bCs/>
        </w:rPr>
        <w:t>obr</w:t>
      </w:r>
      <w:proofErr w:type="spellEnd"/>
      <w:r>
        <w:rPr>
          <w:rFonts w:ascii="Times New Roman" w:eastAsia="Cambria" w:hAnsi="Times New Roman"/>
          <w:b/>
          <w:bCs/>
        </w:rPr>
        <w:t>. 0008, dz. nr 878/5, 1219, 861.</w:t>
      </w:r>
    </w:p>
    <w:p w14:paraId="15C2F0C6"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0,4kV na dz. nr ew. 1512, 781, 1510/2 </w:t>
      </w:r>
      <w:proofErr w:type="spellStart"/>
      <w:r>
        <w:rPr>
          <w:rFonts w:ascii="Times New Roman" w:eastAsia="Cambria" w:hAnsi="Times New Roman"/>
          <w:b/>
          <w:bCs/>
        </w:rPr>
        <w:t>obr</w:t>
      </w:r>
      <w:proofErr w:type="spellEnd"/>
      <w:r>
        <w:rPr>
          <w:rFonts w:ascii="Times New Roman" w:eastAsia="Cambria" w:hAnsi="Times New Roman"/>
          <w:b/>
          <w:bCs/>
        </w:rPr>
        <w:t>. 0013 Żdżary.</w:t>
      </w:r>
    </w:p>
    <w:p w14:paraId="729B8E81"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0,4kV na dz. nr </w:t>
      </w:r>
      <w:proofErr w:type="spellStart"/>
      <w:r>
        <w:rPr>
          <w:rFonts w:ascii="Times New Roman" w:eastAsia="Cambria" w:hAnsi="Times New Roman"/>
          <w:b/>
          <w:bCs/>
        </w:rPr>
        <w:t>ewid</w:t>
      </w:r>
      <w:proofErr w:type="spellEnd"/>
      <w:r>
        <w:rPr>
          <w:rFonts w:ascii="Times New Roman" w:eastAsia="Cambria" w:hAnsi="Times New Roman"/>
          <w:b/>
          <w:bCs/>
        </w:rPr>
        <w:t xml:space="preserve">. 1203/2, 1126 </w:t>
      </w:r>
      <w:proofErr w:type="spellStart"/>
      <w:r>
        <w:rPr>
          <w:rFonts w:ascii="Times New Roman" w:eastAsia="Cambria" w:hAnsi="Times New Roman"/>
          <w:b/>
          <w:bCs/>
        </w:rPr>
        <w:t>obr</w:t>
      </w:r>
      <w:proofErr w:type="spellEnd"/>
      <w:r>
        <w:rPr>
          <w:rFonts w:ascii="Times New Roman" w:eastAsia="Cambria" w:hAnsi="Times New Roman"/>
          <w:b/>
          <w:bCs/>
        </w:rPr>
        <w:t>. 0013 Żdżary.</w:t>
      </w:r>
    </w:p>
    <w:p w14:paraId="54B6DC01"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Budowa sieci elektroenergetycznej oświetlenia ulicznego 0,4kV na dz. nr ew. 627/2, 627/1, 628/9, 628/10, 628/11, 628/13 </w:t>
      </w:r>
      <w:proofErr w:type="spellStart"/>
      <w:r>
        <w:rPr>
          <w:rFonts w:ascii="Times New Roman" w:eastAsia="Cambria" w:hAnsi="Times New Roman"/>
          <w:b/>
          <w:bCs/>
        </w:rPr>
        <w:t>obr</w:t>
      </w:r>
      <w:proofErr w:type="spellEnd"/>
      <w:r>
        <w:rPr>
          <w:rFonts w:ascii="Times New Roman" w:eastAsia="Cambria" w:hAnsi="Times New Roman"/>
          <w:b/>
          <w:bCs/>
        </w:rPr>
        <w:t>. 0013 Żdżary.</w:t>
      </w:r>
    </w:p>
    <w:p w14:paraId="0622F6FF"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Modernizacja napowietrznej sieci elektroenergetycznej 0,4KV na dz. nr ew. 1104/4 </w:t>
      </w:r>
      <w:proofErr w:type="spellStart"/>
      <w:r>
        <w:rPr>
          <w:rFonts w:ascii="Times New Roman" w:eastAsia="Cambria" w:hAnsi="Times New Roman"/>
          <w:b/>
          <w:bCs/>
        </w:rPr>
        <w:t>obr</w:t>
      </w:r>
      <w:proofErr w:type="spellEnd"/>
      <w:r>
        <w:rPr>
          <w:rFonts w:ascii="Times New Roman" w:eastAsia="Cambria" w:hAnsi="Times New Roman"/>
          <w:b/>
          <w:bCs/>
        </w:rPr>
        <w:t>. 0003 Czarna.</w:t>
      </w:r>
    </w:p>
    <w:p w14:paraId="066A45F2"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Modernizacja napowietrznej sieci elektroenergetycznej 0,4kV – podwieszenie przewodu oraz opraw oświetlenia ulicznego na istniejących slupach na dz. nr ew. 242, 243, 257/2, 241/3, 240/2, 239/1, 239/2 </w:t>
      </w:r>
      <w:proofErr w:type="spellStart"/>
      <w:r>
        <w:rPr>
          <w:rFonts w:ascii="Times New Roman" w:eastAsia="Cambria" w:hAnsi="Times New Roman"/>
          <w:b/>
          <w:bCs/>
        </w:rPr>
        <w:t>obr</w:t>
      </w:r>
      <w:proofErr w:type="spellEnd"/>
      <w:r>
        <w:rPr>
          <w:rFonts w:ascii="Times New Roman" w:eastAsia="Cambria" w:hAnsi="Times New Roman"/>
          <w:b/>
          <w:bCs/>
        </w:rPr>
        <w:t>. 0005 Golemki.</w:t>
      </w:r>
    </w:p>
    <w:p w14:paraId="3609F5F5"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Modernizacja napowietrznej sieci elektroenergetycznej 0,4kV – podwieszenie przewodu oraz oprawy oświetlenia ulicznego na istniejących słupach na dz. nr ew. 123/7, 123/8, 171/2, 394/1 </w:t>
      </w:r>
      <w:proofErr w:type="spellStart"/>
      <w:r>
        <w:rPr>
          <w:rFonts w:ascii="Times New Roman" w:eastAsia="Cambria" w:hAnsi="Times New Roman"/>
          <w:b/>
          <w:bCs/>
        </w:rPr>
        <w:t>obr</w:t>
      </w:r>
      <w:proofErr w:type="spellEnd"/>
      <w:r>
        <w:rPr>
          <w:rFonts w:ascii="Times New Roman" w:eastAsia="Cambria" w:hAnsi="Times New Roman"/>
          <w:b/>
          <w:bCs/>
        </w:rPr>
        <w:t>. 0005 Golemki.</w:t>
      </w:r>
    </w:p>
    <w:p w14:paraId="372D95D1" w14:textId="77777777" w:rsidR="009B5132" w:rsidRPr="00830873"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Modernizacja napowietrznej sieci elektroenergetycznej 0,4kV – podwieszenie przewodu oraz oprawy oświetlenia ulicznego na istniejących słupach na dz. nr ew. 227, 218, 217 </w:t>
      </w:r>
      <w:proofErr w:type="spellStart"/>
      <w:r>
        <w:rPr>
          <w:rFonts w:ascii="Times New Roman" w:eastAsia="Cambria" w:hAnsi="Times New Roman"/>
          <w:b/>
          <w:bCs/>
        </w:rPr>
        <w:t>obr</w:t>
      </w:r>
      <w:proofErr w:type="spellEnd"/>
      <w:r>
        <w:rPr>
          <w:rFonts w:ascii="Times New Roman" w:eastAsia="Cambria" w:hAnsi="Times New Roman"/>
          <w:b/>
          <w:bCs/>
        </w:rPr>
        <w:t>. 0009 Podlesie.</w:t>
      </w:r>
    </w:p>
    <w:p w14:paraId="6AD93649" w14:textId="77777777" w:rsidR="009B5132" w:rsidRDefault="009B5132" w:rsidP="009B5132">
      <w:pPr>
        <w:numPr>
          <w:ilvl w:val="1"/>
          <w:numId w:val="2"/>
        </w:numPr>
        <w:spacing w:after="0"/>
        <w:jc w:val="both"/>
        <w:rPr>
          <w:rFonts w:ascii="Times New Roman" w:eastAsia="Cambria" w:hAnsi="Times New Roman"/>
          <w:b/>
          <w:bCs/>
        </w:rPr>
      </w:pPr>
      <w:r>
        <w:rPr>
          <w:rFonts w:ascii="Times New Roman" w:eastAsia="Cambria" w:hAnsi="Times New Roman"/>
          <w:b/>
          <w:bCs/>
        </w:rPr>
        <w:t xml:space="preserve">Modernizacja napowietrznej sieci elektroenergetycznej 0,4kV – podwieszenie przewodu oraz oprawy oświetlenia ulicznego na istniejących słupach na dz. nr ew. 1304/1, 1289, 1301/4, 1301/5, 1298, 1299/1, 1297/1, 1297, 1295, 1294, 1293 </w:t>
      </w:r>
      <w:proofErr w:type="spellStart"/>
      <w:r>
        <w:rPr>
          <w:rFonts w:ascii="Times New Roman" w:eastAsia="Cambria" w:hAnsi="Times New Roman"/>
          <w:b/>
          <w:bCs/>
        </w:rPr>
        <w:t>obr</w:t>
      </w:r>
      <w:proofErr w:type="spellEnd"/>
      <w:r>
        <w:rPr>
          <w:rFonts w:ascii="Times New Roman" w:eastAsia="Cambria" w:hAnsi="Times New Roman"/>
          <w:b/>
          <w:bCs/>
        </w:rPr>
        <w:t>. 0012 Stara Jastrząbka.</w:t>
      </w:r>
    </w:p>
    <w:p w14:paraId="63E1C7E1" w14:textId="7BA01AF0" w:rsidR="00E41EAA" w:rsidRPr="009B5132" w:rsidRDefault="00463314" w:rsidP="00507493">
      <w:pPr>
        <w:pStyle w:val="Akapitzlist"/>
        <w:spacing w:after="0" w:line="240" w:lineRule="auto"/>
        <w:ind w:left="360"/>
        <w:jc w:val="both"/>
        <w:rPr>
          <w:rFonts w:ascii="Times New Roman" w:eastAsia="Arial Narrow" w:hAnsi="Times New Roman" w:cs="Times New Roman"/>
          <w:color w:val="000000"/>
          <w:lang w:eastAsia="pl-PL"/>
        </w:rPr>
      </w:pPr>
      <w:r w:rsidRPr="009B5132">
        <w:rPr>
          <w:rFonts w:ascii="Times New Roman" w:eastAsia="Arial Narrow" w:hAnsi="Times New Roman" w:cs="Times New Roman"/>
          <w:color w:val="000000"/>
          <w:lang w:eastAsia="pl-PL"/>
        </w:rPr>
        <w:br/>
        <w:t xml:space="preserve">                                </w:t>
      </w:r>
    </w:p>
    <w:p w14:paraId="321BC642" w14:textId="5AA4588A"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507493">
        <w:rPr>
          <w:rFonts w:ascii="Times New Roman" w:eastAsia="Arial Narrow" w:hAnsi="Times New Roman" w:cs="Times New Roman"/>
          <w:bCs/>
          <w:color w:val="000000"/>
          <w:lang w:eastAsia="pl-PL"/>
        </w:rPr>
        <w:t>robót</w:t>
      </w:r>
      <w:r w:rsidR="00E56F34">
        <w:rPr>
          <w:rFonts w:ascii="Times New Roman" w:eastAsia="Arial Narrow" w:hAnsi="Times New Roman" w:cs="Times New Roman"/>
          <w:bCs/>
          <w:color w:val="000000"/>
          <w:lang w:eastAsia="pl-PL"/>
        </w:rPr>
        <w:t xml:space="preserve"> obejmuje:</w:t>
      </w:r>
    </w:p>
    <w:p w14:paraId="2593EDD7" w14:textId="6BC203D3" w:rsidR="00651E5B" w:rsidRPr="004F0E2E" w:rsidRDefault="00B4183B" w:rsidP="00651E5B">
      <w:pPr>
        <w:numPr>
          <w:ilvl w:val="1"/>
          <w:numId w:val="2"/>
        </w:numPr>
        <w:spacing w:after="0"/>
        <w:jc w:val="both"/>
        <w:rPr>
          <w:rFonts w:ascii="Times New Roman" w:eastAsia="Cambria" w:hAnsi="Times New Roman"/>
          <w:bCs/>
        </w:rPr>
      </w:pPr>
      <w:bookmarkStart w:id="3" w:name="_Hlk64979911"/>
      <w:r>
        <w:rPr>
          <w:rFonts w:ascii="Times New Roman" w:eastAsia="Cambria" w:hAnsi="Times New Roman"/>
          <w:bCs/>
        </w:rPr>
        <w:t xml:space="preserve"> </w:t>
      </w:r>
      <w:r w:rsidR="002B675E">
        <w:rPr>
          <w:rFonts w:ascii="Times New Roman" w:eastAsia="Cambria" w:hAnsi="Times New Roman"/>
          <w:bCs/>
        </w:rPr>
        <w:t>Roboty przygotowawcze,</w:t>
      </w:r>
    </w:p>
    <w:p w14:paraId="37180C26" w14:textId="0D19B2B6" w:rsidR="00651E5B" w:rsidRPr="004F0E2E" w:rsidRDefault="002B675E" w:rsidP="00651E5B">
      <w:pPr>
        <w:numPr>
          <w:ilvl w:val="1"/>
          <w:numId w:val="2"/>
        </w:numPr>
        <w:spacing w:after="0"/>
        <w:jc w:val="both"/>
        <w:rPr>
          <w:rFonts w:ascii="Times New Roman" w:eastAsia="Cambria" w:hAnsi="Times New Roman"/>
          <w:bCs/>
        </w:rPr>
      </w:pPr>
      <w:r>
        <w:rPr>
          <w:rFonts w:ascii="Times New Roman" w:eastAsia="Cambria" w:hAnsi="Times New Roman"/>
          <w:bCs/>
        </w:rPr>
        <w:t>Roboty ziemne,</w:t>
      </w:r>
    </w:p>
    <w:p w14:paraId="3096ECBD" w14:textId="2CDBDB79" w:rsidR="00651E5B" w:rsidRPr="004F0E2E" w:rsidRDefault="001C4033" w:rsidP="00651E5B">
      <w:pPr>
        <w:numPr>
          <w:ilvl w:val="1"/>
          <w:numId w:val="2"/>
        </w:numPr>
        <w:spacing w:after="0"/>
        <w:jc w:val="both"/>
        <w:rPr>
          <w:rFonts w:ascii="Times New Roman" w:eastAsia="Cambria" w:hAnsi="Times New Roman"/>
          <w:bCs/>
        </w:rPr>
      </w:pPr>
      <w:r>
        <w:rPr>
          <w:rFonts w:ascii="Times New Roman" w:eastAsia="Cambria" w:hAnsi="Times New Roman"/>
          <w:bCs/>
        </w:rPr>
        <w:t>Roboty montażowe</w:t>
      </w:r>
      <w:r w:rsidR="002B675E">
        <w:rPr>
          <w:rFonts w:ascii="Times New Roman" w:eastAsia="Cambria" w:hAnsi="Times New Roman"/>
          <w:bCs/>
        </w:rPr>
        <w:t>,</w:t>
      </w:r>
    </w:p>
    <w:p w14:paraId="3CAA8245" w14:textId="09C895F6" w:rsidR="00CC05E4" w:rsidRPr="004F0E2E" w:rsidRDefault="00CC05E4" w:rsidP="00651E5B">
      <w:pPr>
        <w:numPr>
          <w:ilvl w:val="1"/>
          <w:numId w:val="2"/>
        </w:numPr>
        <w:spacing w:after="0"/>
        <w:jc w:val="both"/>
        <w:rPr>
          <w:rFonts w:ascii="Times New Roman" w:eastAsia="Cambria" w:hAnsi="Times New Roman"/>
          <w:bCs/>
        </w:rPr>
      </w:pPr>
      <w:r>
        <w:rPr>
          <w:rFonts w:ascii="Times New Roman" w:eastAsia="Cambria" w:hAnsi="Times New Roman"/>
          <w:bCs/>
        </w:rPr>
        <w:t>Wykonanie geodezyjnej inwe</w:t>
      </w:r>
      <w:r w:rsidR="00C46C95">
        <w:rPr>
          <w:rFonts w:ascii="Times New Roman" w:eastAsia="Cambria" w:hAnsi="Times New Roman"/>
          <w:bCs/>
        </w:rPr>
        <w:t>n</w:t>
      </w:r>
      <w:r>
        <w:rPr>
          <w:rFonts w:ascii="Times New Roman" w:eastAsia="Cambria" w:hAnsi="Times New Roman"/>
          <w:bCs/>
        </w:rPr>
        <w:t>taryzacji powykonawczej.</w:t>
      </w:r>
    </w:p>
    <w:bookmarkEnd w:id="3"/>
    <w:p w14:paraId="256036AC" w14:textId="62DA874F"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w:t>
      </w:r>
      <w:proofErr w:type="spellStart"/>
      <w:r w:rsidRPr="0082692C">
        <w:rPr>
          <w:rFonts w:ascii="Times New Roman" w:eastAsia="Times New Roman" w:hAnsi="Times New Roman" w:cs="Times New Roman"/>
          <w:lang w:eastAsia="pl-PL"/>
        </w:rPr>
        <w:t>STWiOR</w:t>
      </w:r>
      <w:r w:rsidR="005F1004">
        <w:rPr>
          <w:rFonts w:ascii="Times New Roman" w:eastAsia="Times New Roman" w:hAnsi="Times New Roman" w:cs="Times New Roman"/>
          <w:lang w:eastAsia="pl-PL"/>
        </w:rPr>
        <w:t>D</w:t>
      </w:r>
      <w:proofErr w:type="spellEnd"/>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lastRenderedPageBreak/>
        <w:t>Wykonanie robót budowlanych, które nie zostały wyszczególnione w przedmiarach robót, a są konieczne do realizacji przedmiotu umowy zgodnie z projektem budowlanym nie wymaga zawarcia odrębnej umowy.</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6D10B9EC" w14:textId="38BA1072" w:rsidR="00A86FEA" w:rsidRPr="00A86FEA" w:rsidRDefault="00A86FEA" w:rsidP="00A86FEA">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b/>
          <w:lang w:eastAsia="pl-PL"/>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zakresie przepisami prawa w terminie</w:t>
      </w:r>
      <w:r w:rsidR="00CF70B3">
        <w:rPr>
          <w:rFonts w:ascii="Times New Roman" w:eastAsia="Times New Roman" w:hAnsi="Times New Roman" w:cs="Times New Roman"/>
          <w:bCs/>
          <w:lang w:eastAsia="pl-PL"/>
        </w:rPr>
        <w:t>:</w:t>
      </w:r>
      <w:r w:rsidRPr="00A86FEA">
        <w:rPr>
          <w:rFonts w:ascii="Times New Roman" w:eastAsia="Times New Roman" w:hAnsi="Times New Roman" w:cs="Times New Roman"/>
          <w:bCs/>
          <w:lang w:eastAsia="pl-PL"/>
        </w:rPr>
        <w:t xml:space="preserve"> </w:t>
      </w:r>
      <w:r w:rsidR="009B5132">
        <w:rPr>
          <w:rFonts w:ascii="Times New Roman" w:eastAsia="Times New Roman" w:hAnsi="Times New Roman" w:cs="Times New Roman"/>
          <w:b/>
          <w:lang w:eastAsia="pl-PL"/>
        </w:rPr>
        <w:t>30 czerwca 2025 r.</w:t>
      </w:r>
      <w:r w:rsidR="00CF70B3">
        <w:rPr>
          <w:rFonts w:ascii="Times New Roman" w:eastAsia="Times New Roman" w:hAnsi="Times New Roman" w:cs="Times New Roman"/>
          <w:b/>
          <w:lang w:eastAsia="pl-PL"/>
        </w:rPr>
        <w:t>.</w:t>
      </w: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t>7 dni, licząc od dnia zawarcia Umowy.</w:t>
      </w:r>
    </w:p>
    <w:p w14:paraId="14895CED" w14:textId="77777777" w:rsidR="00A86FEA"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78426A01" w14:textId="7650CC03" w:rsidR="00E41EAA" w:rsidRPr="009B6465" w:rsidRDefault="00E41EAA" w:rsidP="00E41EAA">
      <w:pPr>
        <w:numPr>
          <w:ilvl w:val="0"/>
          <w:numId w:val="39"/>
        </w:numPr>
        <w:suppressAutoHyphens/>
        <w:spacing w:after="0" w:line="240" w:lineRule="auto"/>
        <w:jc w:val="both"/>
        <w:rPr>
          <w:rFonts w:ascii="Times New Roman" w:hAnsi="Times New Roman" w:cs="Times New Roman"/>
        </w:rPr>
      </w:pPr>
      <w:r w:rsidRPr="009B6465">
        <w:rPr>
          <w:rFonts w:ascii="Times New Roman" w:hAnsi="Times New Roman" w:cs="Times New Roman"/>
        </w:rPr>
        <w:t xml:space="preserve">Zamawiający na podstawie art. </w:t>
      </w:r>
      <w:r w:rsidR="006F1B03" w:rsidRPr="009B6465">
        <w:rPr>
          <w:rFonts w:ascii="Times New Roman" w:hAnsi="Times New Roman" w:cs="Times New Roman"/>
        </w:rPr>
        <w:t>95</w:t>
      </w:r>
      <w:r w:rsidRPr="009B6465">
        <w:rPr>
          <w:rFonts w:ascii="Times New Roman" w:hAnsi="Times New Roman" w:cs="Times New Roman"/>
        </w:rPr>
        <w:t xml:space="preserve"> ust. </w:t>
      </w:r>
      <w:r w:rsidR="006F1B03" w:rsidRPr="009B6465">
        <w:rPr>
          <w:rFonts w:ascii="Times New Roman" w:hAnsi="Times New Roman" w:cs="Times New Roman"/>
        </w:rPr>
        <w:t>1</w:t>
      </w:r>
      <w:r w:rsidRPr="009B6465">
        <w:rPr>
          <w:rFonts w:ascii="Times New Roman" w:hAnsi="Times New Roman" w:cs="Times New Roman"/>
        </w:rPr>
        <w:t xml:space="preserve"> Ustawy wymaga zatrudnienia na podstawie umowy o pracę przez Wykonawcę lub podwykonawcę osób wykonujących w trakcie realizacji umowy, czynności </w:t>
      </w:r>
      <w:r w:rsidRPr="009B6465">
        <w:rPr>
          <w:rFonts w:ascii="Times New Roman" w:hAnsi="Times New Roman" w:cs="Times New Roman"/>
        </w:rPr>
        <w:br/>
        <w:t xml:space="preserve">w zakresie prac: </w:t>
      </w:r>
      <w:bookmarkStart w:id="4" w:name="_Hlk46399936"/>
      <w:r w:rsidRPr="009B6465">
        <w:rPr>
          <w:rFonts w:ascii="Times New Roman" w:hAnsi="Times New Roman" w:cs="Times New Roman"/>
        </w:rPr>
        <w:t>przygotowawczych</w:t>
      </w:r>
      <w:r w:rsidR="00A479A9" w:rsidRPr="009B6465">
        <w:rPr>
          <w:rFonts w:ascii="Times New Roman" w:hAnsi="Times New Roman" w:cs="Times New Roman"/>
        </w:rPr>
        <w:t>,</w:t>
      </w:r>
      <w:r w:rsidRPr="009B6465">
        <w:rPr>
          <w:rFonts w:ascii="Times New Roman" w:hAnsi="Times New Roman" w:cs="Times New Roman"/>
        </w:rPr>
        <w:t xml:space="preserve"> ziemnych</w:t>
      </w:r>
      <w:bookmarkEnd w:id="4"/>
      <w:r w:rsidR="00A479A9" w:rsidRPr="009B6465">
        <w:rPr>
          <w:rFonts w:ascii="Times New Roman" w:hAnsi="Times New Roman" w:cs="Times New Roman"/>
        </w:rPr>
        <w:t xml:space="preserve">, </w:t>
      </w:r>
      <w:r w:rsidRPr="009B6465">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Pr="0082692C">
        <w:rPr>
          <w:rFonts w:ascii="Times New Roman" w:eastAsia="Times New Roman" w:hAnsi="Times New Roman" w:cs="Times New Roman"/>
          <w:lang w:eastAsia="pl-PL"/>
        </w:rPr>
        <w:lastRenderedPageBreak/>
        <w:t>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 xml:space="preserve">z dnia 10 maja 2018 r. o ochronie danych osobowych (tj. w szczególności bez adresów, nr PESEL pracowników, wysokości wynagrodzenia). Imię i nazwisko pracownika nie podlega </w:t>
      </w:r>
      <w:proofErr w:type="spellStart"/>
      <w:r w:rsidRPr="0082692C">
        <w:rPr>
          <w:rFonts w:ascii="Times New Roman" w:hAnsi="Times New Roman" w:cs="Times New Roman"/>
        </w:rPr>
        <w:t>anonimizacji</w:t>
      </w:r>
      <w:proofErr w:type="spellEnd"/>
      <w:r w:rsidRPr="0082692C">
        <w:rPr>
          <w:rFonts w:ascii="Times New Roman" w:hAnsi="Times New Roman" w:cs="Times New Roman"/>
        </w:rPr>
        <w:t>.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w:t>
      </w:r>
      <w:proofErr w:type="spellStart"/>
      <w:r w:rsidR="006F1B03" w:rsidRPr="0082692C">
        <w:rPr>
          <w:rFonts w:ascii="Times New Roman" w:hAnsi="Times New Roman" w:cs="Times New Roman"/>
        </w:rPr>
        <w:t>anonimizacji</w:t>
      </w:r>
      <w:proofErr w:type="spellEnd"/>
      <w:r w:rsidR="006F1B03" w:rsidRPr="0082692C">
        <w:rPr>
          <w:rFonts w:ascii="Times New Roman" w:hAnsi="Times New Roman" w:cs="Times New Roman"/>
        </w:rPr>
        <w:t>.</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82692C">
        <w:rPr>
          <w:rFonts w:ascii="Times New Roman" w:eastAsia="Times New Roman" w:hAnsi="Times New Roman" w:cs="Times New Roman"/>
          <w:lang w:eastAsia="pl-PL"/>
        </w:rPr>
        <w:br/>
        <w:t xml:space="preserve">z przepisami ustawy z dnia 10 maja 2018 r. roku o ochronie danych osobowych. Imię i nazwisko pracownika nie podlega </w:t>
      </w:r>
      <w:proofErr w:type="spellStart"/>
      <w:r w:rsidRPr="0082692C">
        <w:rPr>
          <w:rFonts w:ascii="Times New Roman" w:eastAsia="Times New Roman" w:hAnsi="Times New Roman" w:cs="Times New Roman"/>
          <w:lang w:eastAsia="pl-PL"/>
        </w:rPr>
        <w:t>anonimizacji</w:t>
      </w:r>
      <w:proofErr w:type="spellEnd"/>
      <w:r w:rsidRPr="0082692C">
        <w:rPr>
          <w:rFonts w:ascii="Times New Roman" w:eastAsia="Times New Roman" w:hAnsi="Times New Roman" w:cs="Times New Roman"/>
          <w:lang w:eastAsia="pl-PL"/>
        </w:rPr>
        <w:t>.</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43F25768"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5" w:name="_Hlk14166463"/>
      <w:r w:rsidRPr="0082692C">
        <w:rPr>
          <w:rFonts w:ascii="Times New Roman" w:eastAsia="Times New Roman" w:hAnsi="Times New Roman" w:cs="Times New Roman"/>
          <w:lang w:eastAsia="pl-PL"/>
        </w:rPr>
        <w:t xml:space="preserve">Inspektora nadzoru inwestorskiego, którym jest: </w:t>
      </w:r>
      <w:bookmarkStart w:id="6" w:name="_Hlk39750201"/>
      <w:r w:rsidRPr="0082692C">
        <w:rPr>
          <w:rFonts w:ascii="Times New Roman" w:eastAsia="Times New Roman" w:hAnsi="Times New Roman" w:cs="Times New Roman"/>
          <w:lang w:eastAsia="pl-PL"/>
        </w:rPr>
        <w:t>.........................................., nr tel. ………………….……., e-mail: ……………………….</w:t>
      </w:r>
      <w:bookmarkEnd w:id="6"/>
    </w:p>
    <w:bookmarkEnd w:id="5"/>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robót, którym jest: ............................................, </w:t>
      </w:r>
      <w:bookmarkStart w:id="7" w:name="_Hlk11756942"/>
      <w:r w:rsidRPr="0082692C">
        <w:rPr>
          <w:rFonts w:ascii="Times New Roman" w:eastAsia="Times New Roman" w:hAnsi="Times New Roman" w:cs="Times New Roman"/>
          <w:lang w:eastAsia="pl-PL"/>
        </w:rPr>
        <w:t xml:space="preserve">posiadający uprawnienia budowlane nr: ..........................................., wydane w dniu ................., nr tel. ……………….……, e-mail: …………………………. </w:t>
      </w:r>
    </w:p>
    <w:bookmarkEnd w:id="7"/>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lastRenderedPageBreak/>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8"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9"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9"/>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w:t>
      </w:r>
      <w:proofErr w:type="spellStart"/>
      <w:r w:rsidRPr="0082692C">
        <w:rPr>
          <w:rFonts w:ascii="Times New Roman" w:eastAsia="Times New Roman" w:hAnsi="Times New Roman" w:cs="Times New Roman"/>
          <w:lang w:eastAsia="pl-PL"/>
        </w:rPr>
        <w:t>dpi</w:t>
      </w:r>
      <w:proofErr w:type="spellEnd"/>
      <w:r w:rsidRPr="0082692C">
        <w:rPr>
          <w:rFonts w:ascii="Times New Roman" w:eastAsia="Times New Roman" w:hAnsi="Times New Roman" w:cs="Times New Roman"/>
          <w:lang w:eastAsia="pl-PL"/>
        </w:rPr>
        <w:t xml:space="preserve"> mapy geodezyjnej inwentaryzacji powykonawczej w formacie </w:t>
      </w:r>
      <w:proofErr w:type="spellStart"/>
      <w:r w:rsidRPr="0082692C">
        <w:rPr>
          <w:rFonts w:ascii="Times New Roman" w:eastAsia="Times New Roman" w:hAnsi="Times New Roman" w:cs="Times New Roman"/>
          <w:lang w:eastAsia="pl-PL"/>
        </w:rPr>
        <w:t>bmp</w:t>
      </w:r>
      <w:proofErr w:type="spellEnd"/>
      <w:r w:rsidRPr="0082692C">
        <w:rPr>
          <w:rFonts w:ascii="Times New Roman" w:eastAsia="Times New Roman" w:hAnsi="Times New Roman" w:cs="Times New Roman"/>
          <w:lang w:eastAsia="pl-PL"/>
        </w:rPr>
        <w:t xml:space="preserve"> lub </w:t>
      </w:r>
      <w:proofErr w:type="spellStart"/>
      <w:r w:rsidRPr="0082692C">
        <w:rPr>
          <w:rFonts w:ascii="Times New Roman" w:eastAsia="Times New Roman" w:hAnsi="Times New Roman" w:cs="Times New Roman"/>
          <w:lang w:eastAsia="pl-PL"/>
        </w:rPr>
        <w:t>tiff</w:t>
      </w:r>
      <w:proofErr w:type="spellEnd"/>
      <w:r w:rsidRPr="0082692C">
        <w:rPr>
          <w:rFonts w:ascii="Times New Roman" w:eastAsia="Times New Roman" w:hAnsi="Times New Roman" w:cs="Times New Roman"/>
          <w:lang w:eastAsia="pl-PL"/>
        </w:rPr>
        <w:t xml:space="preserve">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8"/>
      <w:r w:rsidRPr="0082692C">
        <w:rPr>
          <w:rFonts w:ascii="Times New Roman" w:eastAsia="Times New Roman" w:hAnsi="Times New Roman" w:cs="Times New Roman"/>
          <w:lang w:eastAsia="pl-PL"/>
        </w:rPr>
        <w:t>.</w:t>
      </w:r>
    </w:p>
    <w:p w14:paraId="5934B0EC" w14:textId="150DA935"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 xml:space="preserve">W przypadku rozbieżności między </w:t>
      </w:r>
      <w:proofErr w:type="spellStart"/>
      <w:r w:rsidRPr="0082692C">
        <w:rPr>
          <w:rFonts w:ascii="Times New Roman" w:eastAsia="Times New Roman" w:hAnsi="Times New Roman" w:cs="Times New Roman"/>
          <w:bCs/>
          <w:lang w:eastAsia="pl-PL"/>
        </w:rPr>
        <w:t>STWiOR</w:t>
      </w:r>
      <w:r w:rsidR="00D75ED9">
        <w:rPr>
          <w:rFonts w:ascii="Times New Roman" w:eastAsia="Times New Roman" w:hAnsi="Times New Roman" w:cs="Times New Roman"/>
          <w:bCs/>
          <w:lang w:eastAsia="pl-PL"/>
        </w:rPr>
        <w:t>D</w:t>
      </w:r>
      <w:proofErr w:type="spellEnd"/>
      <w:r w:rsidRPr="0082692C">
        <w:rPr>
          <w:rFonts w:ascii="Times New Roman" w:eastAsia="Times New Roman" w:hAnsi="Times New Roman" w:cs="Times New Roman"/>
          <w:bCs/>
          <w:lang w:eastAsia="pl-PL"/>
        </w:rPr>
        <w:t xml:space="preserve"> a projektem budowlano-wykonawczym, dokumentem nadrzędnym</w:t>
      </w:r>
      <w:r w:rsidRPr="0082692C">
        <w:rPr>
          <w:rFonts w:ascii="Times New Roman" w:eastAsia="Times New Roman" w:hAnsi="Times New Roman" w:cs="Times New Roman"/>
          <w:lang w:eastAsia="pl-PL"/>
        </w:rPr>
        <w:t xml:space="preserve"> jest projekt budowlano-wykonawczy.</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lastRenderedPageBreak/>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Zawierający umowę z podwykonawcą oraz Zamawiający i Wykonawca ponoszą solidarną odpowiedzialność za zapłatę wynagrodzenia za roboty budowlane, dostawy i usługi wykonane przez podwykonawców </w:t>
      </w:r>
      <w:r w:rsidRPr="0082692C">
        <w:rPr>
          <w:rFonts w:ascii="Times New Roman" w:eastAsia="Times New Roman" w:hAnsi="Times New Roman" w:cs="Times New Roman"/>
          <w:kern w:val="1"/>
          <w:lang w:eastAsia="pl-PL"/>
        </w:rPr>
        <w:br/>
        <w:t>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Pr="0082692C"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68FDCB10" w14:textId="6F0E3640"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Wynagrodzenie za wykonanie przedmiotu umowy ma charakter </w:t>
      </w:r>
      <w:r w:rsidR="00030A6C">
        <w:rPr>
          <w:rFonts w:ascii="Times New Roman" w:eastAsia="Times New Roman" w:hAnsi="Times New Roman" w:cs="Times New Roman"/>
          <w:lang w:eastAsia="pl-PL"/>
        </w:rPr>
        <w:t>ryczałtow</w:t>
      </w:r>
      <w:r w:rsidR="000A66EA">
        <w:rPr>
          <w:rFonts w:ascii="Times New Roman" w:eastAsia="Times New Roman" w:hAnsi="Times New Roman" w:cs="Times New Roman"/>
          <w:lang w:eastAsia="pl-PL"/>
        </w:rPr>
        <w:t>y</w:t>
      </w:r>
      <w:r w:rsidRPr="0082692C">
        <w:rPr>
          <w:rFonts w:ascii="Times New Roman" w:eastAsia="Times New Roman" w:hAnsi="Times New Roman" w:cs="Times New Roman"/>
          <w:lang w:eastAsia="pl-PL"/>
        </w:rPr>
        <w:t>.</w:t>
      </w:r>
    </w:p>
    <w:p w14:paraId="6B640A7D" w14:textId="292693DF" w:rsidR="00E41EAA" w:rsidRPr="008C693E"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Strony ustalają szacunkowe wynagrodzenie Wykonawcy za wykonanie przedmiotu Umowy, zgodnie </w:t>
      </w:r>
      <w:r w:rsidRPr="0082692C">
        <w:rPr>
          <w:rFonts w:ascii="Times New Roman" w:eastAsia="Times New Roman" w:hAnsi="Times New Roman" w:cs="Times New Roman"/>
          <w:lang w:eastAsia="pl-PL"/>
        </w:rPr>
        <w:br/>
        <w:t>z Ofertą Wykonawcy, na kwotę w wysokości</w:t>
      </w:r>
      <w:r w:rsid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lang w:eastAsia="pl-PL"/>
        </w:rPr>
        <w:t>…………………………….……… złotych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xml:space="preserve">, tym kwota netto wynosi </w:t>
      </w:r>
      <w:r w:rsidR="005B7EA9" w:rsidRPr="005B7EA9">
        <w:rPr>
          <w:rFonts w:ascii="Times New Roman" w:eastAsia="Times New Roman" w:hAnsi="Times New Roman" w:cs="Times New Roman"/>
          <w:b/>
          <w:lang w:eastAsia="pl-PL"/>
        </w:rPr>
        <w:t>……………………………...</w:t>
      </w:r>
      <w:r w:rsidR="005B7EA9" w:rsidRP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z</w:t>
      </w:r>
      <w:r w:rsidR="005B7EA9" w:rsidRPr="005B7EA9">
        <w:rPr>
          <w:rFonts w:ascii="Times New Roman" w:eastAsia="Times New Roman" w:hAnsi="Times New Roman" w:cs="Times New Roman"/>
          <w:bCs/>
          <w:lang w:eastAsia="pl-PL"/>
        </w:rPr>
        <w:t>łotych</w:t>
      </w:r>
      <w:r w:rsidR="003A78D0">
        <w:rPr>
          <w:rFonts w:ascii="Times New Roman" w:eastAsia="Times New Roman" w:hAnsi="Times New Roman" w:cs="Times New Roman"/>
          <w:bCs/>
          <w:lang w:eastAsia="pl-PL"/>
        </w:rPr>
        <w:t>.</w:t>
      </w:r>
    </w:p>
    <w:p w14:paraId="14A5F5F1" w14:textId="2C855A34" w:rsidR="008C693E" w:rsidRPr="00A205F0" w:rsidRDefault="008C693E" w:rsidP="008C693E">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A205F0">
        <w:rPr>
          <w:rFonts w:ascii="Times New Roman" w:eastAsia="Times New Roman" w:hAnsi="Times New Roman" w:cs="Times New Roman"/>
          <w:lang w:eastAsia="pl-PL"/>
        </w:rPr>
        <w:t xml:space="preserve">Wypłata wynagrodzenia Wykonawcy odbywać się będzie w </w:t>
      </w:r>
      <w:r>
        <w:rPr>
          <w:rFonts w:ascii="Times New Roman" w:eastAsia="Times New Roman" w:hAnsi="Times New Roman" w:cs="Times New Roman"/>
          <w:lang w:eastAsia="pl-PL"/>
        </w:rPr>
        <w:t>2</w:t>
      </w:r>
      <w:r w:rsidRPr="00A205F0">
        <w:rPr>
          <w:rFonts w:ascii="Times New Roman" w:eastAsia="Times New Roman" w:hAnsi="Times New Roman" w:cs="Times New Roman"/>
          <w:lang w:eastAsia="pl-PL"/>
        </w:rPr>
        <w:t xml:space="preserve"> transzach:</w:t>
      </w:r>
    </w:p>
    <w:p w14:paraId="3DD8EDE6" w14:textId="4CFCFA19" w:rsidR="008C693E" w:rsidRPr="00A205F0" w:rsidRDefault="008C693E" w:rsidP="008C693E">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A205F0">
        <w:rPr>
          <w:rFonts w:ascii="Times New Roman" w:eastAsia="Times New Roman" w:hAnsi="Times New Roman" w:cs="Times New Roman"/>
          <w:lang w:eastAsia="pl-PL"/>
        </w:rPr>
        <w:t xml:space="preserve">I transza - </w:t>
      </w:r>
      <w:r w:rsidRPr="008C693E">
        <w:rPr>
          <w:rFonts w:ascii="Times New Roman" w:eastAsia="Times New Roman" w:hAnsi="Times New Roman" w:cs="Times New Roman"/>
          <w:lang w:eastAsia="pl-PL"/>
        </w:rPr>
        <w:t xml:space="preserve">w wysokości </w:t>
      </w:r>
      <w:r>
        <w:rPr>
          <w:rFonts w:ascii="Times New Roman" w:eastAsia="Times New Roman" w:hAnsi="Times New Roman" w:cs="Times New Roman"/>
          <w:b/>
          <w:bCs/>
          <w:lang w:eastAsia="pl-PL"/>
        </w:rPr>
        <w:t>5</w:t>
      </w:r>
      <w:r w:rsidRPr="008C693E">
        <w:rPr>
          <w:rFonts w:ascii="Times New Roman" w:eastAsia="Times New Roman" w:hAnsi="Times New Roman" w:cs="Times New Roman"/>
          <w:b/>
          <w:bCs/>
          <w:lang w:eastAsia="pl-PL"/>
        </w:rPr>
        <w:t>0% wartości wynagrodzenia</w:t>
      </w:r>
      <w:r w:rsidRPr="008C693E">
        <w:rPr>
          <w:rFonts w:ascii="Times New Roman" w:eastAsia="Times New Roman" w:hAnsi="Times New Roman" w:cs="Times New Roman"/>
          <w:lang w:eastAsia="pl-PL"/>
        </w:rPr>
        <w:t xml:space="preserve"> zostanie wypłacona po zakończeniu i odbiorze </w:t>
      </w:r>
      <w:r w:rsidRPr="008C693E">
        <w:rPr>
          <w:rFonts w:ascii="Times New Roman" w:eastAsia="Times New Roman" w:hAnsi="Times New Roman" w:cs="Times New Roman"/>
          <w:b/>
          <w:bCs/>
          <w:lang w:eastAsia="pl-PL"/>
        </w:rPr>
        <w:t>60% zakresu prac</w:t>
      </w:r>
      <w:r w:rsidRPr="008C693E">
        <w:rPr>
          <w:rFonts w:ascii="Times New Roman" w:eastAsia="Times New Roman" w:hAnsi="Times New Roman" w:cs="Times New Roman"/>
          <w:lang w:eastAsia="pl-PL"/>
        </w:rPr>
        <w:t xml:space="preserve"> określonych w umowie</w:t>
      </w:r>
      <w:r>
        <w:rPr>
          <w:rFonts w:ascii="Times New Roman" w:eastAsia="Times New Roman" w:hAnsi="Times New Roman" w:cs="Times New Roman"/>
          <w:lang w:eastAsia="pl-PL"/>
        </w:rPr>
        <w:t>.</w:t>
      </w:r>
    </w:p>
    <w:p w14:paraId="6B9029F1" w14:textId="1878C9E4" w:rsidR="008C693E" w:rsidRPr="0082692C" w:rsidRDefault="008C693E" w:rsidP="008C693E">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b/>
          <w:bCs/>
          <w:lang w:eastAsia="pl-PL"/>
        </w:rPr>
      </w:pPr>
      <w:r w:rsidRPr="00A205F0">
        <w:rPr>
          <w:rFonts w:ascii="Times New Roman" w:eastAsia="Times New Roman" w:hAnsi="Times New Roman" w:cs="Times New Roman"/>
          <w:lang w:eastAsia="pl-PL"/>
        </w:rPr>
        <w:t xml:space="preserve">II transza - </w:t>
      </w:r>
      <w:r w:rsidRPr="008C693E">
        <w:rPr>
          <w:rFonts w:ascii="Times New Roman" w:eastAsia="Times New Roman" w:hAnsi="Times New Roman" w:cs="Times New Roman"/>
          <w:lang w:eastAsia="pl-PL"/>
        </w:rPr>
        <w:t xml:space="preserve">w wysokości </w:t>
      </w:r>
      <w:r>
        <w:rPr>
          <w:rFonts w:ascii="Times New Roman" w:eastAsia="Times New Roman" w:hAnsi="Times New Roman" w:cs="Times New Roman"/>
          <w:b/>
          <w:bCs/>
          <w:lang w:eastAsia="pl-PL"/>
        </w:rPr>
        <w:t>5</w:t>
      </w:r>
      <w:r w:rsidRPr="008C693E">
        <w:rPr>
          <w:rFonts w:ascii="Times New Roman" w:eastAsia="Times New Roman" w:hAnsi="Times New Roman" w:cs="Times New Roman"/>
          <w:b/>
          <w:bCs/>
          <w:lang w:eastAsia="pl-PL"/>
        </w:rPr>
        <w:t>0% wartości wynagrodzenia</w:t>
      </w:r>
      <w:r w:rsidRPr="008C693E">
        <w:rPr>
          <w:rFonts w:ascii="Times New Roman" w:eastAsia="Times New Roman" w:hAnsi="Times New Roman" w:cs="Times New Roman"/>
          <w:lang w:eastAsia="pl-PL"/>
        </w:rPr>
        <w:t xml:space="preserve"> zostanie wypłacona po zakończeniu i odbiorze </w:t>
      </w:r>
      <w:r w:rsidRPr="008C693E">
        <w:rPr>
          <w:rFonts w:ascii="Times New Roman" w:eastAsia="Times New Roman" w:hAnsi="Times New Roman" w:cs="Times New Roman"/>
          <w:b/>
          <w:bCs/>
          <w:lang w:eastAsia="pl-PL"/>
        </w:rPr>
        <w:t>pozostałych 40% zakresu prac</w:t>
      </w:r>
      <w:r w:rsidRPr="008C693E">
        <w:rPr>
          <w:rFonts w:ascii="Times New Roman" w:eastAsia="Times New Roman" w:hAnsi="Times New Roman" w:cs="Times New Roman"/>
          <w:lang w:eastAsia="pl-PL"/>
        </w:rPr>
        <w:t>, co będzie równoznaczne z pełnym wykonaniem przedmiotu umowy.</w:t>
      </w:r>
    </w:p>
    <w:p w14:paraId="2D88C558" w14:textId="77777777" w:rsidR="00E41EAA" w:rsidRPr="00610925"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określone w ust. 2 niniejszego paragrafu zawiera wszystkie koszty związane z realizacją przedmiotu Umowy.</w:t>
      </w:r>
    </w:p>
    <w:p w14:paraId="7744D07C" w14:textId="77777777" w:rsidR="00610925" w:rsidRPr="00B757FF" w:rsidRDefault="00610925" w:rsidP="00610925">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B757FF">
        <w:rPr>
          <w:rFonts w:ascii="Times New Roman" w:eastAsia="Times New Roman" w:hAnsi="Times New Roman" w:cs="Times New Roman"/>
          <w:lang w:eastAsia="pl-PL"/>
        </w:rPr>
        <w:lastRenderedPageBreak/>
        <w:t xml:space="preserve">Rozliczenie za wykonane roboty budowlane </w:t>
      </w:r>
      <w:r>
        <w:rPr>
          <w:rFonts w:ascii="Times New Roman" w:eastAsia="Times New Roman" w:hAnsi="Times New Roman" w:cs="Times New Roman"/>
          <w:lang w:eastAsia="pl-PL"/>
        </w:rPr>
        <w:t xml:space="preserve">następować będzie </w:t>
      </w:r>
      <w:r w:rsidRPr="00B757FF">
        <w:rPr>
          <w:rFonts w:ascii="Times New Roman" w:eastAsia="Times New Roman" w:hAnsi="Times New Roman" w:cs="Times New Roman"/>
          <w:lang w:eastAsia="pl-PL"/>
        </w:rPr>
        <w:t>protokoł</w:t>
      </w:r>
      <w:r>
        <w:rPr>
          <w:rFonts w:ascii="Times New Roman" w:eastAsia="Times New Roman" w:hAnsi="Times New Roman" w:cs="Times New Roman"/>
          <w:lang w:eastAsia="pl-PL"/>
        </w:rPr>
        <w:t>ami</w:t>
      </w:r>
      <w:r w:rsidRPr="00B757FF">
        <w:rPr>
          <w:rFonts w:ascii="Times New Roman" w:eastAsia="Times New Roman" w:hAnsi="Times New Roman" w:cs="Times New Roman"/>
          <w:lang w:eastAsia="pl-PL"/>
        </w:rPr>
        <w:t xml:space="preserve"> odbioru. </w:t>
      </w:r>
    </w:p>
    <w:p w14:paraId="25FF191D" w14:textId="77777777" w:rsidR="00610925" w:rsidRPr="00B757FF" w:rsidRDefault="00610925" w:rsidP="00610925">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B757FF">
        <w:rPr>
          <w:rFonts w:ascii="Times New Roman" w:eastAsia="Times New Roman" w:hAnsi="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46732EF3" w14:textId="77777777" w:rsidR="00610925" w:rsidRPr="00CE6319" w:rsidRDefault="00610925" w:rsidP="00610925">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CE6319">
        <w:rPr>
          <w:rFonts w:ascii="Times New Roman" w:eastAsia="Times New Roman" w:hAnsi="Times New Roman" w:cs="Times New Roman"/>
          <w:lang w:eastAsia="pl-PL"/>
        </w:rPr>
        <w:t xml:space="preserve">W przypadku zmiany, o której mowa w ust. 5 niniejszego paragrafu, wartość wynagrodzenia netto </w:t>
      </w:r>
      <w:r w:rsidRPr="00CE6319">
        <w:rPr>
          <w:rFonts w:ascii="Times New Roman" w:eastAsia="Times New Roman" w:hAnsi="Times New Roman" w:cs="Times New Roman"/>
          <w:lang w:eastAsia="pl-PL"/>
        </w:rPr>
        <w:br/>
        <w:t>w fakturze nie zmieni się, a wartość wynagrodzenia brutto zostanie wyliczona na podstawie nowych przepisów. Zmiana stawki podatku od towarów i usług nie wymaga zmiany Umowy.</w:t>
      </w:r>
    </w:p>
    <w:p w14:paraId="4BDCE9B5" w14:textId="77777777" w:rsidR="00610925" w:rsidRPr="00CE6319" w:rsidRDefault="00610925" w:rsidP="00610925">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CE6319">
        <w:rPr>
          <w:rFonts w:ascii="Times New Roman" w:eastAsia="Times New Roman" w:hAnsi="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CE6319">
        <w:rPr>
          <w:rFonts w:ascii="Times New Roman" w:eastAsia="Times New Roman" w:hAnsi="Times New Roman" w:cs="Times New Roman"/>
          <w:lang w:eastAsia="pl-PL"/>
        </w:rPr>
        <w:br/>
        <w:t>w niniejszej Umowie.</w:t>
      </w:r>
    </w:p>
    <w:p w14:paraId="63B37964" w14:textId="77777777" w:rsidR="00610925" w:rsidRPr="0082692C" w:rsidRDefault="00610925" w:rsidP="00610925">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b/>
          <w:bCs/>
          <w:lang w:eastAsia="pl-PL"/>
        </w:rPr>
      </w:pP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0" w:name="_Hlk13644434"/>
    </w:p>
    <w:p w14:paraId="37CCDECD" w14:textId="028A32B8"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10</w:t>
      </w:r>
    </w:p>
    <w:bookmarkEnd w:id="10"/>
    <w:p w14:paraId="498C33F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Warunki płatności</w:t>
      </w:r>
    </w:p>
    <w:p w14:paraId="22B26E3D" w14:textId="2EDCF56D" w:rsidR="00E41EAA" w:rsidRPr="00324ACD"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1" w:name="_Hlk19605035"/>
      <w:r w:rsidRPr="00324ACD">
        <w:rPr>
          <w:rFonts w:ascii="Times New Roman" w:eastAsia="Times New Roman" w:hAnsi="Times New Roman" w:cs="Times New Roman"/>
          <w:lang w:eastAsia="pl-PL"/>
        </w:rPr>
        <w:t xml:space="preserve">§ </w:t>
      </w:r>
      <w:r w:rsidR="00660C5B" w:rsidRPr="00324ACD">
        <w:rPr>
          <w:rFonts w:ascii="Times New Roman" w:eastAsia="Times New Roman" w:hAnsi="Times New Roman" w:cs="Times New Roman"/>
          <w:lang w:eastAsia="pl-PL"/>
        </w:rPr>
        <w:t>9</w:t>
      </w:r>
      <w:r w:rsidRPr="00324ACD">
        <w:rPr>
          <w:rFonts w:ascii="Times New Roman" w:eastAsia="Times New Roman" w:hAnsi="Times New Roman" w:cs="Times New Roman"/>
          <w:lang w:eastAsia="pl-PL"/>
        </w:rPr>
        <w:t xml:space="preserve"> ust. 5 </w:t>
      </w:r>
      <w:bookmarkEnd w:id="11"/>
      <w:r w:rsidRPr="00324ACD">
        <w:rPr>
          <w:rFonts w:ascii="Times New Roman" w:eastAsia="Times New Roman" w:hAnsi="Times New Roman" w:cs="Times New Roman"/>
          <w:lang w:eastAsia="pl-PL"/>
        </w:rPr>
        <w:t>i § 1</w:t>
      </w:r>
      <w:r w:rsidR="00660C5B" w:rsidRPr="00324ACD">
        <w:rPr>
          <w:rFonts w:ascii="Times New Roman" w:eastAsia="Times New Roman" w:hAnsi="Times New Roman" w:cs="Times New Roman"/>
          <w:lang w:eastAsia="pl-PL"/>
        </w:rPr>
        <w:t>1</w:t>
      </w:r>
      <w:r w:rsidRPr="00324ACD">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6EE3EE82"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E41EAA" w:rsidRPr="00324ACD">
        <w:rPr>
          <w:rFonts w:ascii="Times New Roman" w:eastAsia="Times New Roman" w:hAnsi="Times New Roman" w:cs="Times New Roman"/>
          <w:lang w:eastAsia="pl-PL"/>
        </w:rPr>
        <w:t xml:space="preserve">abywca: </w:t>
      </w:r>
      <w:r w:rsidR="00C922D8" w:rsidRPr="00324ACD">
        <w:rPr>
          <w:rFonts w:ascii="Times New Roman" w:eastAsia="Times New Roman" w:hAnsi="Times New Roman" w:cs="Times New Roman"/>
          <w:lang w:eastAsia="pl-PL"/>
        </w:rPr>
        <w:t>Gmina Czarna, ul. Dworcowa 6, 39-215 Czarna, NIP 8722220488</w:t>
      </w:r>
      <w:r w:rsidR="00E41EAA" w:rsidRPr="00324ACD">
        <w:rPr>
          <w:rFonts w:ascii="Times New Roman" w:eastAsia="Times New Roman" w:hAnsi="Times New Roman" w:cs="Times New Roman"/>
          <w:lang w:eastAsia="pl-PL"/>
        </w:rPr>
        <w:t>,</w:t>
      </w:r>
    </w:p>
    <w:p w14:paraId="3C8EA967" w14:textId="2ECFBDA1"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E41EAA" w:rsidRPr="00324ACD">
        <w:rPr>
          <w:rFonts w:ascii="Times New Roman" w:eastAsia="Times New Roman" w:hAnsi="Times New Roman" w:cs="Times New Roman"/>
          <w:lang w:eastAsia="pl-PL"/>
        </w:rPr>
        <w:t xml:space="preserve">dbiorca: </w:t>
      </w:r>
      <w:r w:rsidR="00C922D8" w:rsidRPr="00324ACD">
        <w:rPr>
          <w:rFonts w:ascii="Times New Roman" w:eastAsia="Times New Roman" w:hAnsi="Times New Roman" w:cs="Times New Roman"/>
          <w:lang w:eastAsia="pl-PL"/>
        </w:rPr>
        <w:t>Urząd Gminy w Czarnej, ul. Dworcowa 6, 39-215 Czarna</w:t>
      </w:r>
      <w:r w:rsidR="00E41EAA" w:rsidRPr="00324ACD">
        <w:rPr>
          <w:rFonts w:ascii="Times New Roman" w:eastAsia="Times New Roman" w:hAnsi="Times New Roman" w:cs="Times New Roman"/>
          <w:lang w:eastAsia="pl-PL"/>
        </w:rPr>
        <w:t>.</w:t>
      </w:r>
    </w:p>
    <w:p w14:paraId="4805AC9C" w14:textId="77777777" w:rsidR="00E41EAA" w:rsidRPr="0082692C"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wystawi fakturę VAT na podstawie sprawdzonych przez inspektora nadzoru inwestorskiego kosztorysów powykonawczych sporządzonych na podstawie protokołu odbioru robót.</w:t>
      </w:r>
    </w:p>
    <w:p w14:paraId="1CBBAE7F" w14:textId="17948C7E" w:rsidR="00E41EAA" w:rsidRPr="0053768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37680">
        <w:rPr>
          <w:rFonts w:ascii="Times New Roman" w:eastAsia="Times New Roman" w:hAnsi="Times New Roman" w:cs="Times New Roman"/>
          <w:lang w:eastAsia="pl-PL"/>
        </w:rPr>
        <w:t>Wykonawca zobowiązany jest do doręczania faktury wraz z zestawieniem kwot należnych podwykonawcom za roboty ujęte w fakturze, w formie papierowej lub drogą elektroniczną z adresu</w:t>
      </w:r>
      <w:r w:rsidRPr="00537680">
        <w:rPr>
          <w:rFonts w:ascii="Times New Roman" w:eastAsia="Times New Roman" w:hAnsi="Times New Roman" w:cs="Times New Roman"/>
          <w:lang w:eastAsia="pl-PL"/>
        </w:rPr>
        <w:br/>
        <w:t xml:space="preserve"> e-mail: ……………………… na adres e-mail Zamawiającego właściwy do przesyłania faktur: </w:t>
      </w:r>
      <w:hyperlink r:id="rId7"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8"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w:t>
      </w:r>
    </w:p>
    <w:p w14:paraId="6721FF19" w14:textId="78BEF6B3"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obowiązany jest do zapłaty wynagrodzenia, z zastrzeżeniem ust. 11 niniejszego paragrafu,</w:t>
      </w:r>
      <w:r w:rsidRPr="0082692C">
        <w:rPr>
          <w:rFonts w:ascii="Times New Roman" w:eastAsia="Times New Roman" w:hAnsi="Times New Roman" w:cs="Times New Roman"/>
          <w:lang w:eastAsia="pl-PL"/>
        </w:rPr>
        <w:br/>
        <w:t xml:space="preserve">w terminie do </w:t>
      </w:r>
      <w:r w:rsidRPr="0082692C">
        <w:rPr>
          <w:rFonts w:ascii="Times New Roman" w:eastAsia="Times New Roman" w:hAnsi="Times New Roman" w:cs="Times New Roman"/>
          <w:bCs/>
          <w:lang w:eastAsia="pl-PL"/>
        </w:rPr>
        <w:t>30 dni</w:t>
      </w:r>
      <w:r w:rsidRPr="0082692C">
        <w:rPr>
          <w:rFonts w:ascii="Times New Roman" w:eastAsia="Times New Roman" w:hAnsi="Times New Roman" w:cs="Times New Roman"/>
          <w:lang w:eastAsia="pl-PL"/>
        </w:rPr>
        <w:t xml:space="preserve"> od dnia otrzymania prawidłowo wystawionej faktury, protokołu odbioru robót </w:t>
      </w:r>
      <w:r w:rsidRPr="0082692C">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Zapłata wynagrodzenia nastąpi przelewem na rachunek bankowy Wykonawcy wskazany na fakturze, </w:t>
      </w:r>
      <w:r w:rsidRPr="0082692C">
        <w:rPr>
          <w:rFonts w:ascii="Times New Roman" w:eastAsia="Times New Roman" w:hAnsi="Times New Roman" w:cs="Times New Roman"/>
          <w:lang w:eastAsia="pl-PL"/>
        </w:rPr>
        <w:br/>
        <w:t>z zastrzeżeniami określonymi w niniejszym paragrafie.</w:t>
      </w:r>
    </w:p>
    <w:p w14:paraId="3D819E7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Strony oświadczają, że płatność wynikająca z niniejszej Umowy będzie dokonana za pośrednictwem metody podzielonej płatności (</w:t>
      </w:r>
      <w:proofErr w:type="spellStart"/>
      <w:r w:rsidRPr="0082692C">
        <w:rPr>
          <w:rFonts w:ascii="Times New Roman" w:eastAsia="Times New Roman" w:hAnsi="Times New Roman" w:cs="Times New Roman"/>
          <w:lang w:eastAsia="pl-PL"/>
        </w:rPr>
        <w:t>split</w:t>
      </w:r>
      <w:proofErr w:type="spellEnd"/>
      <w:r w:rsidRPr="0082692C">
        <w:rPr>
          <w:rFonts w:ascii="Times New Roman" w:eastAsia="Times New Roman" w:hAnsi="Times New Roman" w:cs="Times New Roman"/>
          <w:lang w:eastAsia="pl-PL"/>
        </w:rPr>
        <w:t xml:space="preserve"> </w:t>
      </w:r>
      <w:proofErr w:type="spellStart"/>
      <w:r w:rsidRPr="0082692C">
        <w:rPr>
          <w:rFonts w:ascii="Times New Roman" w:eastAsia="Times New Roman" w:hAnsi="Times New Roman" w:cs="Times New Roman"/>
          <w:lang w:eastAsia="pl-PL"/>
        </w:rPr>
        <w:t>payment</w:t>
      </w:r>
      <w:proofErr w:type="spellEnd"/>
      <w:r w:rsidRPr="0082692C">
        <w:rPr>
          <w:rFonts w:ascii="Times New Roman" w:eastAsia="Times New Roman" w:hAnsi="Times New Roman" w:cs="Times New Roman"/>
          <w:lang w:eastAsia="pl-PL"/>
        </w:rPr>
        <w:t>). Ponadto Wykonawca oświadcza, że wskazany w fakturze VAT rachunek należy do Wykonawcy Umowy i służy do prowadzenia działalności gospodarczej.</w:t>
      </w:r>
    </w:p>
    <w:p w14:paraId="5E78294B"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82692C">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82692C">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2" w:name="_Hlk11829211"/>
      <w:r w:rsidRPr="0082692C">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2"/>
    <w:p w14:paraId="74314BE8"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82692C">
        <w:rPr>
          <w:rFonts w:ascii="Times New Roman" w:eastAsia="Times New Roman" w:hAnsi="Times New Roman" w:cs="Times New Roman"/>
          <w:lang w:eastAsia="pl-PL"/>
        </w:rPr>
        <w:lastRenderedPageBreak/>
        <w:t>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 dokonaniem bezpośredniej zapłaty Zamawiający umożliwi Wykonawcy zgłoszenie</w:t>
      </w:r>
      <w:r w:rsidR="00660C5B"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pisemn</w:t>
      </w:r>
      <w:r w:rsidR="00660C5B" w:rsidRPr="0082692C">
        <w:rPr>
          <w:rFonts w:ascii="Times New Roman" w:eastAsia="Times New Roman" w:hAnsi="Times New Roman" w:cs="Times New Roman"/>
          <w:lang w:eastAsia="pl-PL"/>
        </w:rPr>
        <w:t>ie,</w:t>
      </w:r>
      <w:r w:rsidRPr="0082692C">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82692C">
        <w:rPr>
          <w:rFonts w:ascii="Times New Roman" w:eastAsia="Times New Roman" w:hAnsi="Times New Roman" w:cs="Times New Roman"/>
          <w:lang w:eastAsia="pl-PL"/>
        </w:rPr>
        <w:br/>
        <w:t>7 dni od dnia doręczenia tej informacji Wykonawcy.</w:t>
      </w:r>
    </w:p>
    <w:p w14:paraId="66FD6E65" w14:textId="6743D8BC"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82692C">
        <w:rPr>
          <w:rFonts w:ascii="Times New Roman" w:eastAsia="Times New Roman" w:hAnsi="Times New Roman" w:cs="Times New Roman"/>
          <w:lang w:eastAsia="pl-PL"/>
        </w:rPr>
        <w:br/>
        <w:t>z wynagrodzenia należnego Wykonawcy.</w:t>
      </w:r>
    </w:p>
    <w:p w14:paraId="74066630"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82692C">
        <w:rPr>
          <w:rFonts w:ascii="Times New Roman" w:eastAsia="Times New Roman" w:hAnsi="Times New Roman" w:cs="Times New Roman"/>
          <w:lang w:eastAsia="pl-PL"/>
        </w:rPr>
        <w:br/>
        <w:t>i urządzenia. Wykonawca wyraża na to zgodę.</w:t>
      </w:r>
    </w:p>
    <w:p w14:paraId="5DE15F3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dopuszcza możliwości przelewu wierzytelności Wykonawcy z tytułu realizacji niniejszej Umowy na osoby trzecie. </w:t>
      </w:r>
    </w:p>
    <w:p w14:paraId="2A0EB69F" w14:textId="77777777"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1</w:t>
      </w:r>
    </w:p>
    <w:p w14:paraId="10529B32" w14:textId="77777777" w:rsidR="00E41EAA" w:rsidRPr="0082692C"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Odbiór robót</w:t>
      </w:r>
    </w:p>
    <w:p w14:paraId="4DFA604E"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Zakres i sposób odbiorów elementów robót odbywać się będzie zgodnie z warunkami niniejszej Umowy, obowiązującymi przepisami w tym prawem budowlanym.</w:t>
      </w:r>
    </w:p>
    <w:p w14:paraId="194D6B4D"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bCs/>
          <w:sz w:val="22"/>
          <w:szCs w:val="22"/>
        </w:rPr>
        <w:t>Odbiór końcowy</w:t>
      </w:r>
      <w:r w:rsidRPr="00F76B2A">
        <w:rPr>
          <w:rFonts w:cs="Times New Roman"/>
          <w:sz w:val="22"/>
          <w:szCs w:val="22"/>
        </w:rPr>
        <w:t xml:space="preserve"> będzie dokonany po zakończeniu przez Wykonawcę całości robót budowlanych składających się na przedmiot Umowy, na podstawie pisemnego oświadczenia kierownika robót i potwierdzenia tego faktu przez inspektora nadzoru inwestorskiego, po zgłoszeniu przez Wykonawcę zakończenia robót i zgłoszeniu gotowości do ich odbioru.</w:t>
      </w:r>
    </w:p>
    <w:p w14:paraId="4A1A3014"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 xml:space="preserve">Przed zgłoszeniem gotowości do </w:t>
      </w:r>
      <w:r w:rsidRPr="00F76B2A">
        <w:rPr>
          <w:rFonts w:cs="Times New Roman"/>
          <w:bCs/>
          <w:sz w:val="22"/>
          <w:szCs w:val="22"/>
        </w:rPr>
        <w:t>odbioru końcowego</w:t>
      </w:r>
      <w:r w:rsidRPr="00F76B2A">
        <w:rPr>
          <w:rFonts w:cs="Times New Roman"/>
          <w:sz w:val="22"/>
          <w:szCs w:val="22"/>
        </w:rPr>
        <w:t xml:space="preserve"> Wykonawca przeprowadza wszystkie wymagane prawem próby i sprawdzenia, zawiadamiając o nich uprzednio Zamawiającego, w terminie umożliwiającym udział przedstawicieli Zamawiającego w próbach i sprawdzeniach.</w:t>
      </w:r>
    </w:p>
    <w:p w14:paraId="69B35790"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 xml:space="preserve">W celu dokonania odbioru końcowego Wykonawca przedstawia Zamawiającemu komplet dokumentów, pozwalających na ocenę prawidłowego wykonania przedmiotu odbioru, a w szczególności: protokoły odbiorów technicznych, certyfikaty i aprobaty techniczne, protokoły prób i sprawdzeń, oświadczenia kierownika budowy o których mowa w </w:t>
      </w:r>
      <w:r w:rsidRPr="00F76B2A">
        <w:rPr>
          <w:rFonts w:cs="Times New Roman"/>
          <w:bCs/>
          <w:sz w:val="22"/>
          <w:szCs w:val="22"/>
        </w:rPr>
        <w:t>art. 57 ust 1 pkt 2 lit. a i b</w:t>
      </w:r>
      <w:r w:rsidRPr="00F76B2A">
        <w:rPr>
          <w:rFonts w:cs="Times New Roman"/>
          <w:sz w:val="22"/>
          <w:szCs w:val="22"/>
        </w:rPr>
        <w:t xml:space="preserve"> ustawy Prawo budowlane. </w:t>
      </w:r>
      <w:r w:rsidRPr="00F76B2A">
        <w:rPr>
          <w:rFonts w:cs="Times New Roman"/>
          <w:sz w:val="22"/>
          <w:szCs w:val="22"/>
        </w:rPr>
        <w:br/>
      </w:r>
    </w:p>
    <w:p w14:paraId="20332986"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bCs/>
          <w:sz w:val="22"/>
          <w:szCs w:val="22"/>
        </w:rPr>
        <w:t>Odbiór końcowy</w:t>
      </w:r>
      <w:r w:rsidRPr="00F76B2A">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65CCB6F8"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O terminie odbioru Wykonawca ma obowiązek poinformowania podwykonawców, przy udziale których wykonał przedmiot Umowy.</w:t>
      </w:r>
    </w:p>
    <w:p w14:paraId="79943842"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 xml:space="preserve">Przystąpienie do </w:t>
      </w:r>
      <w:r w:rsidRPr="00F76B2A">
        <w:rPr>
          <w:rFonts w:cs="Times New Roman"/>
          <w:bCs/>
          <w:sz w:val="22"/>
          <w:szCs w:val="22"/>
        </w:rPr>
        <w:t>odbioru końcowego</w:t>
      </w:r>
      <w:r w:rsidRPr="00F76B2A">
        <w:rPr>
          <w:rFonts w:cs="Times New Roman"/>
          <w:sz w:val="22"/>
          <w:szCs w:val="22"/>
        </w:rPr>
        <w:t xml:space="preserve"> następuje w terminie nie dłuższym niż </w:t>
      </w:r>
      <w:r w:rsidRPr="00F76B2A">
        <w:rPr>
          <w:rFonts w:cs="Times New Roman"/>
          <w:bCs/>
          <w:sz w:val="22"/>
          <w:szCs w:val="22"/>
        </w:rPr>
        <w:t>10 dni</w:t>
      </w:r>
      <w:r w:rsidRPr="00F76B2A">
        <w:rPr>
          <w:rFonts w:cs="Times New Roman"/>
          <w:sz w:val="22"/>
          <w:szCs w:val="22"/>
        </w:rPr>
        <w:t xml:space="preserve"> roboczych od dnia pisemnego zgłoszenia robót do odbioru.</w:t>
      </w:r>
    </w:p>
    <w:p w14:paraId="463F38F5"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lastRenderedPageBreak/>
        <w:t xml:space="preserve">Z czynności </w:t>
      </w:r>
      <w:r w:rsidRPr="00F76B2A">
        <w:rPr>
          <w:rFonts w:cs="Times New Roman"/>
          <w:bCs/>
          <w:sz w:val="22"/>
          <w:szCs w:val="22"/>
        </w:rPr>
        <w:t>odbioru końcowego</w:t>
      </w:r>
      <w:r w:rsidRPr="00F76B2A">
        <w:rPr>
          <w:rFonts w:cs="Times New Roman"/>
          <w:b/>
          <w:sz w:val="22"/>
          <w:szCs w:val="22"/>
        </w:rPr>
        <w:t xml:space="preserve"> </w:t>
      </w:r>
      <w:r w:rsidRPr="00F76B2A">
        <w:rPr>
          <w:rFonts w:cs="Times New Roman"/>
          <w:sz w:val="22"/>
          <w:szCs w:val="22"/>
        </w:rPr>
        <w:t>zostanie sporządzony protokół odbioru końcowego robót. Podpisany protokół odbioru końcowego robót jest podstawą do dokonania końcowych rozliczeń Stron.</w:t>
      </w:r>
    </w:p>
    <w:p w14:paraId="0278E7F3"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 xml:space="preserve">W przypadku stwierdzenia w toku odbioru nieistotnych wad przedmiotu Umowy, Strony uzgadniają </w:t>
      </w:r>
      <w:r w:rsidRPr="00F76B2A">
        <w:rPr>
          <w:rFonts w:cs="Times New Roman"/>
          <w:sz w:val="22"/>
          <w:szCs w:val="22"/>
        </w:rPr>
        <w:br/>
        <w:t xml:space="preserve">w treści protokołu termin i sposób usunięcia wad. Jeżeli Wykonawca nie usunie wad w terminie lub </w:t>
      </w:r>
      <w:r w:rsidRPr="00F76B2A">
        <w:rPr>
          <w:rFonts w:cs="Times New Roman"/>
          <w:sz w:val="22"/>
          <w:szCs w:val="22"/>
        </w:rPr>
        <w:br/>
        <w:t>w sposób ustalony w protokole odbioru końcowego, Zamawiający, po uprzednim powiadomieniu Wykonawcy, jest uprawniony do zlecenia usunięcia wad innemu podmiotowi na koszt i ryzyko Wykonawcy.</w:t>
      </w:r>
    </w:p>
    <w:p w14:paraId="7366F9B1"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 xml:space="preserve">Za dzień faktycznego </w:t>
      </w:r>
      <w:r w:rsidRPr="00F76B2A">
        <w:rPr>
          <w:rFonts w:cs="Times New Roman"/>
          <w:bCs/>
          <w:sz w:val="22"/>
          <w:szCs w:val="22"/>
        </w:rPr>
        <w:t>odbioru końcowego</w:t>
      </w:r>
      <w:r w:rsidRPr="00F76B2A">
        <w:rPr>
          <w:rFonts w:cs="Times New Roman"/>
          <w:sz w:val="22"/>
          <w:szCs w:val="22"/>
        </w:rPr>
        <w:t xml:space="preserve"> uznaje się dzień podpisania przez upoważnionych przedstawicieli Stron umowy protokołu odbioru końcowego robót.</w:t>
      </w:r>
    </w:p>
    <w:p w14:paraId="5085DFC8" w14:textId="77777777" w:rsidR="00610925" w:rsidRPr="00F76B2A" w:rsidRDefault="00610925" w:rsidP="00610925">
      <w:pPr>
        <w:pStyle w:val="Normalny1"/>
        <w:numPr>
          <w:ilvl w:val="6"/>
          <w:numId w:val="20"/>
        </w:numPr>
        <w:ind w:left="426" w:hanging="426"/>
        <w:jc w:val="both"/>
        <w:rPr>
          <w:rFonts w:cs="Times New Roman"/>
          <w:bCs/>
          <w:sz w:val="22"/>
          <w:szCs w:val="22"/>
        </w:rPr>
      </w:pPr>
      <w:r w:rsidRPr="00F76B2A">
        <w:rPr>
          <w:rFonts w:cs="Times New Roman"/>
          <w:bCs/>
          <w:sz w:val="22"/>
          <w:szCs w:val="22"/>
        </w:rPr>
        <w:t xml:space="preserve">Przegląd gwarancyjny przeprowadzany jest na co najmniej 30 dni przed upływem okresu rękojmi </w:t>
      </w:r>
      <w:r w:rsidRPr="00F76B2A">
        <w:rPr>
          <w:rFonts w:cs="Times New Roman"/>
          <w:bCs/>
          <w:sz w:val="22"/>
          <w:szCs w:val="22"/>
        </w:rPr>
        <w:br/>
        <w:t>i gwarancji jakości.</w:t>
      </w:r>
    </w:p>
    <w:p w14:paraId="3AE6DC64"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bCs/>
          <w:sz w:val="22"/>
          <w:szCs w:val="22"/>
        </w:rPr>
        <w:t>Przegląd gwarancyjny</w:t>
      </w:r>
      <w:r w:rsidRPr="00F76B2A">
        <w:rPr>
          <w:rFonts w:cs="Times New Roman"/>
          <w:sz w:val="22"/>
          <w:szCs w:val="22"/>
        </w:rPr>
        <w:t xml:space="preserve"> przeprowadza się komisyjnie przy udziale upoważnionych przedstawicieli Zamawiającego i Wykonawcy. Nieobecność Wykonawcy nie wstrzymuje przeprowadzenia przeglądu, </w:t>
      </w:r>
      <w:r w:rsidRPr="00F76B2A">
        <w:rPr>
          <w:rFonts w:cs="Times New Roman"/>
          <w:sz w:val="22"/>
          <w:szCs w:val="22"/>
        </w:rPr>
        <w:br/>
        <w:t xml:space="preserve">a Zamawiający jest wówczas zobowiązany przesłać Wykonawcy protokół przeglądu gwarancyjnego wraz </w:t>
      </w:r>
      <w:r w:rsidRPr="00F76B2A">
        <w:rPr>
          <w:rFonts w:cs="Times New Roman"/>
          <w:sz w:val="22"/>
          <w:szCs w:val="22"/>
        </w:rPr>
        <w:br/>
        <w:t>z wezwaniem do usunięcia stwierdzonych wad gwarancyjnych w określonym przez Zamawiającego terminie.</w:t>
      </w:r>
    </w:p>
    <w:p w14:paraId="45A1AEE9"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bCs/>
          <w:sz w:val="22"/>
          <w:szCs w:val="22"/>
        </w:rPr>
        <w:t>Odbiór gwarancyjny</w:t>
      </w:r>
      <w:r w:rsidRPr="00F76B2A">
        <w:rPr>
          <w:rFonts w:cs="Times New Roman"/>
          <w:b/>
          <w:sz w:val="22"/>
          <w:szCs w:val="22"/>
        </w:rPr>
        <w:t xml:space="preserve"> </w:t>
      </w:r>
      <w:r w:rsidRPr="00F76B2A">
        <w:rPr>
          <w:rFonts w:cs="Times New Roman"/>
          <w:bCs/>
          <w:sz w:val="22"/>
          <w:szCs w:val="22"/>
        </w:rPr>
        <w:t>(ostateczny)</w:t>
      </w:r>
      <w:r w:rsidRPr="00F76B2A">
        <w:rPr>
          <w:rFonts w:cs="Times New Roman"/>
          <w:b/>
          <w:sz w:val="22"/>
          <w:szCs w:val="22"/>
        </w:rPr>
        <w:t xml:space="preserve"> </w:t>
      </w:r>
      <w:r w:rsidRPr="00F76B2A">
        <w:rPr>
          <w:rFonts w:cs="Times New Roman"/>
          <w:sz w:val="22"/>
          <w:szCs w:val="22"/>
        </w:rPr>
        <w:t>całego przedmiotu Umowy odbywać się będzie na następujących zasadach:</w:t>
      </w:r>
    </w:p>
    <w:p w14:paraId="66BFFE87" w14:textId="77777777" w:rsidR="00610925" w:rsidRPr="00F76B2A" w:rsidRDefault="00610925" w:rsidP="00610925">
      <w:pPr>
        <w:pStyle w:val="Normalny1"/>
        <w:numPr>
          <w:ilvl w:val="0"/>
          <w:numId w:val="22"/>
        </w:numPr>
        <w:jc w:val="both"/>
        <w:rPr>
          <w:rFonts w:cs="Times New Roman"/>
          <w:sz w:val="22"/>
          <w:szCs w:val="22"/>
        </w:rPr>
      </w:pPr>
      <w:r w:rsidRPr="00F76B2A">
        <w:rPr>
          <w:rFonts w:cs="Times New Roman"/>
          <w:sz w:val="22"/>
          <w:szCs w:val="22"/>
        </w:rPr>
        <w:t>przegląd gwarancyjny polega na ocenie robót związanych z usunięciem wad ujawnionych w okresie rękojmi i gwarancji jakości,</w:t>
      </w:r>
    </w:p>
    <w:p w14:paraId="6E9471BC" w14:textId="77777777" w:rsidR="00610925" w:rsidRPr="00F76B2A" w:rsidRDefault="00610925" w:rsidP="00610925">
      <w:pPr>
        <w:pStyle w:val="Normalny1"/>
        <w:numPr>
          <w:ilvl w:val="0"/>
          <w:numId w:val="22"/>
        </w:numPr>
        <w:jc w:val="both"/>
        <w:rPr>
          <w:rFonts w:cs="Times New Roman"/>
          <w:sz w:val="22"/>
          <w:szCs w:val="22"/>
        </w:rPr>
      </w:pPr>
      <w:r w:rsidRPr="00F76B2A">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4FDC1A54" w14:textId="77777777" w:rsidR="00610925" w:rsidRPr="00F76B2A" w:rsidRDefault="00610925" w:rsidP="00610925">
      <w:pPr>
        <w:pStyle w:val="Normalny1"/>
        <w:numPr>
          <w:ilvl w:val="0"/>
          <w:numId w:val="22"/>
        </w:numPr>
        <w:jc w:val="both"/>
        <w:rPr>
          <w:rFonts w:cs="Times New Roman"/>
          <w:sz w:val="22"/>
          <w:szCs w:val="22"/>
        </w:rPr>
      </w:pPr>
      <w:r w:rsidRPr="00F76B2A">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49EAEB0C" w14:textId="77777777" w:rsidR="00610925" w:rsidRPr="00F76B2A" w:rsidRDefault="00610925" w:rsidP="00610925">
      <w:pPr>
        <w:pStyle w:val="Normalny1"/>
        <w:numPr>
          <w:ilvl w:val="0"/>
          <w:numId w:val="22"/>
        </w:numPr>
        <w:jc w:val="both"/>
        <w:rPr>
          <w:rFonts w:cs="Times New Roman"/>
          <w:sz w:val="22"/>
          <w:szCs w:val="22"/>
        </w:rPr>
      </w:pPr>
      <w:r w:rsidRPr="00F76B2A">
        <w:rPr>
          <w:rFonts w:cs="Times New Roman"/>
          <w:sz w:val="22"/>
          <w:szCs w:val="22"/>
        </w:rPr>
        <w:t xml:space="preserve">Strony postanawiają, że termin usunięcia przez Wykonawcę wad stwierdzonych przy odbiorze, </w:t>
      </w:r>
      <w:r w:rsidRPr="00F76B2A">
        <w:rPr>
          <w:rFonts w:cs="Times New Roman"/>
          <w:sz w:val="22"/>
          <w:szCs w:val="22"/>
        </w:rPr>
        <w:br/>
        <w:t xml:space="preserve">w okresie gwarancyjnym lub w okresie rękojmi wynosić będzie </w:t>
      </w:r>
      <w:r w:rsidRPr="00F76B2A">
        <w:rPr>
          <w:rFonts w:cs="Times New Roman"/>
          <w:bCs/>
          <w:sz w:val="22"/>
          <w:szCs w:val="22"/>
        </w:rPr>
        <w:t>14 dni</w:t>
      </w:r>
      <w:r w:rsidRPr="00F76B2A">
        <w:rPr>
          <w:rFonts w:cs="Times New Roman"/>
          <w:sz w:val="22"/>
          <w:szCs w:val="22"/>
        </w:rPr>
        <w:t>, chyba, że w trakcie odbioru Strony postanowią inaczej,</w:t>
      </w:r>
    </w:p>
    <w:p w14:paraId="5447FFBA" w14:textId="77777777" w:rsidR="00610925" w:rsidRPr="00F76B2A" w:rsidRDefault="00610925" w:rsidP="00610925">
      <w:pPr>
        <w:pStyle w:val="Normalny1"/>
        <w:numPr>
          <w:ilvl w:val="0"/>
          <w:numId w:val="22"/>
        </w:numPr>
        <w:jc w:val="both"/>
        <w:rPr>
          <w:rFonts w:cs="Times New Roman"/>
          <w:sz w:val="22"/>
          <w:szCs w:val="22"/>
        </w:rPr>
      </w:pPr>
      <w:r w:rsidRPr="00F76B2A">
        <w:rPr>
          <w:rFonts w:cs="Times New Roman"/>
          <w:sz w:val="22"/>
          <w:szCs w:val="22"/>
        </w:rPr>
        <w:t>Zamawiający może podjąć decyzję o przerwaniu czynności odbioru, jeżeli w czasie tych czynności ujawniono istnienie wad, które uniemożliwiają użytkowanie przedmiotu umowy zgodnie</w:t>
      </w:r>
      <w:r w:rsidRPr="00F76B2A">
        <w:rPr>
          <w:rFonts w:cs="Times New Roman"/>
          <w:sz w:val="22"/>
          <w:szCs w:val="22"/>
        </w:rPr>
        <w:br/>
        <w:t xml:space="preserve"> z przeznaczeniem – aż do czasu usunięcia wad,</w:t>
      </w:r>
    </w:p>
    <w:p w14:paraId="692A70A3" w14:textId="77777777" w:rsidR="00610925" w:rsidRPr="00F76B2A" w:rsidRDefault="00610925" w:rsidP="00610925">
      <w:pPr>
        <w:pStyle w:val="Normalny1"/>
        <w:numPr>
          <w:ilvl w:val="0"/>
          <w:numId w:val="22"/>
        </w:numPr>
        <w:jc w:val="both"/>
        <w:rPr>
          <w:rFonts w:cs="Times New Roman"/>
          <w:sz w:val="22"/>
          <w:szCs w:val="22"/>
        </w:rPr>
      </w:pPr>
      <w:r w:rsidRPr="00F76B2A">
        <w:rPr>
          <w:rFonts w:cs="Times New Roman"/>
          <w:sz w:val="22"/>
          <w:szCs w:val="22"/>
        </w:rPr>
        <w:t>Wykonawca zobowiązany jest do zawiadomienia na piśmie Zamawiającego o usunięciu wad,</w:t>
      </w:r>
    </w:p>
    <w:p w14:paraId="1C3016E7" w14:textId="77777777" w:rsidR="00610925" w:rsidRPr="00F76B2A" w:rsidRDefault="00610925" w:rsidP="00610925">
      <w:pPr>
        <w:pStyle w:val="Normalny1"/>
        <w:numPr>
          <w:ilvl w:val="0"/>
          <w:numId w:val="22"/>
        </w:numPr>
        <w:jc w:val="both"/>
        <w:rPr>
          <w:rFonts w:cs="Times New Roman"/>
          <w:sz w:val="22"/>
          <w:szCs w:val="22"/>
        </w:rPr>
      </w:pPr>
      <w:r w:rsidRPr="00F76B2A">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7BEB4ECA" w14:textId="77777777" w:rsidR="00610925" w:rsidRPr="00F76B2A" w:rsidRDefault="00610925" w:rsidP="00610925">
      <w:pPr>
        <w:pStyle w:val="Normalny1"/>
        <w:numPr>
          <w:ilvl w:val="0"/>
          <w:numId w:val="22"/>
        </w:numPr>
        <w:jc w:val="both"/>
        <w:rPr>
          <w:rFonts w:cs="Times New Roman"/>
          <w:sz w:val="22"/>
          <w:szCs w:val="22"/>
        </w:rPr>
      </w:pPr>
      <w:r w:rsidRPr="00F76B2A">
        <w:rPr>
          <w:rFonts w:cs="Times New Roman"/>
          <w:sz w:val="22"/>
          <w:szCs w:val="22"/>
        </w:rPr>
        <w:t>z czynności odbioru gwarancyjnego zostanie sporządzony protokół odbioru ostatecznego robót.</w:t>
      </w:r>
    </w:p>
    <w:p w14:paraId="0D3AA867"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1E5B2534" w14:textId="77777777" w:rsidR="00610925" w:rsidRPr="00F76B2A" w:rsidRDefault="00610925" w:rsidP="00610925">
      <w:pPr>
        <w:pStyle w:val="Normalny1"/>
        <w:numPr>
          <w:ilvl w:val="6"/>
          <w:numId w:val="20"/>
        </w:numPr>
        <w:ind w:left="426" w:hanging="426"/>
        <w:jc w:val="both"/>
        <w:rPr>
          <w:rFonts w:cs="Times New Roman"/>
          <w:sz w:val="22"/>
          <w:szCs w:val="22"/>
        </w:rPr>
      </w:pPr>
      <w:r w:rsidRPr="00F76B2A">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29AEEEB2" w14:textId="77777777" w:rsidR="00610925" w:rsidRPr="00F76B2A" w:rsidRDefault="00610925" w:rsidP="00610925">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F76B2A">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707DBFC" w14:textId="77777777" w:rsidR="00610925" w:rsidRPr="00F76B2A" w:rsidRDefault="00610925" w:rsidP="00610925">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F76B2A">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438F2AAA" w14:textId="77777777" w:rsidR="00610925" w:rsidRPr="00F76B2A" w:rsidRDefault="00610925" w:rsidP="00610925">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F76B2A">
        <w:rPr>
          <w:rFonts w:ascii="Times New Roman" w:eastAsia="Times New Roman" w:hAnsi="Times New Roman" w:cs="Times New Roman"/>
          <w:lang w:eastAsia="pl-PL"/>
        </w:rPr>
        <w:t>obniżyć odpowiednio wynagrodzenie, jeśli wady są nieistotne i dokonać odbioru robót,</w:t>
      </w:r>
    </w:p>
    <w:p w14:paraId="6664869C" w14:textId="77777777" w:rsidR="00610925" w:rsidRPr="00F76B2A" w:rsidRDefault="00610925" w:rsidP="00610925">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F76B2A">
        <w:rPr>
          <w:rFonts w:ascii="Times New Roman" w:eastAsia="Times New Roman" w:hAnsi="Times New Roman" w:cs="Times New Roman"/>
          <w:lang w:eastAsia="pl-PL"/>
        </w:rPr>
        <w:t>odstąpić od Umowy w całości lub w części w terminie 30 dni od podpisania protokołu stwierdzającego istnienie wad.</w:t>
      </w:r>
    </w:p>
    <w:p w14:paraId="398CFA1F" w14:textId="12BD8B72" w:rsidR="00610925" w:rsidRPr="00610925" w:rsidRDefault="00610925" w:rsidP="00610925">
      <w:p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18. </w:t>
      </w:r>
      <w:r w:rsidRPr="00610925">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77777777"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50745630"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2</w:t>
      </w:r>
    </w:p>
    <w:p w14:paraId="384A0160" w14:textId="77777777" w:rsidR="00E41EAA" w:rsidRPr="0082692C"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Kary umowne</w:t>
      </w:r>
    </w:p>
    <w:p w14:paraId="0A23885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07EDE14B" w:rsidR="00E41EAA" w:rsidRPr="0082692C"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wykonania zamówienia o którym mowa w § </w:t>
      </w:r>
      <w:r w:rsidR="000D005C" w:rsidRPr="0082692C">
        <w:rPr>
          <w:rFonts w:ascii="Times New Roman" w:eastAsia="Times New Roman" w:hAnsi="Times New Roman" w:cs="Times New Roman"/>
          <w:lang w:eastAsia="pl-PL"/>
        </w:rPr>
        <w:t>4</w:t>
      </w:r>
      <w:r w:rsidRPr="0082692C">
        <w:rPr>
          <w:rFonts w:ascii="Times New Roman" w:eastAsia="Times New Roman" w:hAnsi="Times New Roman" w:cs="Times New Roman"/>
          <w:lang w:eastAsia="pl-PL"/>
        </w:rPr>
        <w:t xml:space="preserve"> ust. 1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0D005C"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bookmarkStart w:id="13" w:name="_Hlk49149430"/>
    </w:p>
    <w:bookmarkEnd w:id="13"/>
    <w:p w14:paraId="21A28522" w14:textId="370FF2E2" w:rsidR="00E41EAA" w:rsidRPr="0082692C" w:rsidRDefault="00E41EAA" w:rsidP="00E41EAA">
      <w:pPr>
        <w:pStyle w:val="Akapitzlist1"/>
        <w:numPr>
          <w:ilvl w:val="0"/>
          <w:numId w:val="10"/>
        </w:numPr>
        <w:spacing w:line="240" w:lineRule="auto"/>
        <w:ind w:left="714" w:hanging="357"/>
        <w:rPr>
          <w:rFonts w:ascii="Times New Roman" w:hAnsi="Times New Roman" w:cs="Times New Roman"/>
        </w:rPr>
      </w:pPr>
      <w:r w:rsidRPr="0082692C">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Pr>
          <w:rFonts w:ascii="Times New Roman" w:hAnsi="Times New Roman" w:cs="Times New Roman"/>
          <w:lang w:eastAsia="pl-PL"/>
        </w:rPr>
        <w:t>3</w:t>
      </w:r>
      <w:r w:rsidRPr="0082692C">
        <w:rPr>
          <w:rFonts w:ascii="Times New Roman" w:hAnsi="Times New Roman" w:cs="Times New Roman"/>
          <w:lang w:eastAsia="pl-PL"/>
        </w:rPr>
        <w:t>00 zł ,za każdy dzień stwierdzonych powyższych nieprawidłowości,</w:t>
      </w:r>
    </w:p>
    <w:p w14:paraId="72DA407E" w14:textId="018FA81C"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82692C">
        <w:rPr>
          <w:rFonts w:ascii="Times New Roman" w:eastAsia="Times New Roman" w:hAnsi="Times New Roman" w:cs="Times New Roman"/>
          <w:lang w:eastAsia="pl-PL"/>
        </w:rPr>
        <w:t>zwłoki,</w:t>
      </w:r>
    </w:p>
    <w:p w14:paraId="39E90521" w14:textId="7657D0B1"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B76976F"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zmiany umowy o podwykonawstwo w zakresie terminu zapłaty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A1C6B33"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F9C303B"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 usunięciu wad i usterek stwierdzonych przy odbiorze końcowym </w:t>
      </w:r>
      <w:r w:rsidRPr="0082692C">
        <w:rPr>
          <w:rFonts w:ascii="Times New Roman" w:eastAsia="Times New Roman" w:hAnsi="Times New Roman" w:cs="Times New Roman"/>
          <w:lang w:eastAsia="pl-PL"/>
        </w:rPr>
        <w:br/>
        <w:t>i ostatecznym wskazanym w protokołach odbioru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r w:rsidRPr="0082692C">
        <w:rPr>
          <w:rFonts w:ascii="Times New Roman" w:eastAsia="Times New Roman" w:hAnsi="Times New Roman" w:cs="Times New Roman"/>
          <w:lang w:eastAsia="pl-PL"/>
        </w:rPr>
        <w:t xml:space="preserve"> liczony od dnia wyznaczonego na usunięcie wad,</w:t>
      </w:r>
    </w:p>
    <w:p w14:paraId="6C871135" w14:textId="702CF16A"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w:t>
      </w:r>
    </w:p>
    <w:p w14:paraId="14AC0416" w14:textId="19760171" w:rsidR="00E41EAA" w:rsidRPr="0082692C"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82692C">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00 zł, za każdy stwierdzony przypadek,</w:t>
      </w:r>
    </w:p>
    <w:p w14:paraId="26256DC6" w14:textId="686382FD" w:rsidR="00E41EAA" w:rsidRPr="0082692C"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dostarczenia geodezyjnej inwentaryzacji powykonawczej, o którym mowa </w:t>
      </w:r>
      <w:r w:rsidRPr="0082692C">
        <w:rPr>
          <w:rFonts w:ascii="Times New Roman" w:eastAsia="Times New Roman" w:hAnsi="Times New Roman" w:cs="Times New Roman"/>
          <w:lang w:eastAsia="pl-PL"/>
        </w:rPr>
        <w:br/>
        <w:t>w § 1</w:t>
      </w:r>
      <w:r w:rsidR="0013158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9 Umowy w wysokości 0,02%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p>
    <w:p w14:paraId="04F11E19" w14:textId="6C9D7CC4" w:rsidR="00E41EAA" w:rsidRPr="0082692C"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w:t>
      </w:r>
      <w:r w:rsidRPr="0082692C">
        <w:rPr>
          <w:rFonts w:ascii="Times New Roman" w:eastAsia="Times New Roman" w:hAnsi="Times New Roman" w:cs="Times New Roman"/>
          <w:lang w:eastAsia="pl-PL"/>
        </w:rPr>
        <w:br/>
        <w:t>z zastrzeżeniem § 1</w:t>
      </w:r>
      <w:r w:rsidR="00131586" w:rsidRPr="0082692C">
        <w:rPr>
          <w:rFonts w:ascii="Times New Roman" w:eastAsia="Times New Roman" w:hAnsi="Times New Roman" w:cs="Times New Roman"/>
          <w:lang w:eastAsia="pl-PL"/>
        </w:rPr>
        <w:t>5</w:t>
      </w:r>
      <w:r w:rsidRPr="0082692C">
        <w:rPr>
          <w:rFonts w:ascii="Times New Roman" w:eastAsia="Times New Roman" w:hAnsi="Times New Roman" w:cs="Times New Roman"/>
          <w:lang w:eastAsia="pl-PL"/>
        </w:rPr>
        <w:t xml:space="preserve"> ust.1 pkt 1 niniejszej Umowy.</w:t>
      </w:r>
    </w:p>
    <w:p w14:paraId="311C5E67"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może potrącić należne kary u</w:t>
      </w:r>
      <w:r w:rsidR="00121B65" w:rsidRPr="0082692C">
        <w:rPr>
          <w:rFonts w:ascii="Times New Roman" w:eastAsia="Times New Roman" w:hAnsi="Times New Roman" w:cs="Times New Roman"/>
          <w:lang w:eastAsia="pl-PL"/>
        </w:rPr>
        <w:t>mowne z wynagrodzenia Wykonawcy.</w:t>
      </w:r>
    </w:p>
    <w:p w14:paraId="499CEB9F"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09C9A9EF" w:rsidR="00E41EAA" w:rsidRPr="0082692C"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82692C">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82692C">
        <w:rPr>
          <w:rFonts w:ascii="Times New Roman" w:hAnsi="Times New Roman" w:cs="Times New Roman"/>
        </w:rPr>
        <w:t>30</w:t>
      </w:r>
      <w:r w:rsidRPr="0082692C">
        <w:rPr>
          <w:rFonts w:ascii="Times New Roman" w:eastAsia="Times New Roman" w:hAnsi="Times New Roman" w:cs="Times New Roman"/>
          <w:lang w:eastAsia="pl-PL"/>
        </w:rPr>
        <w:t xml:space="preserve">%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ust.2 niniejszej umowy.</w:t>
      </w:r>
    </w:p>
    <w:p w14:paraId="63D3284A" w14:textId="77777777" w:rsidR="00846D39" w:rsidRPr="0082692C"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82692C"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 1</w:t>
      </w:r>
      <w:r w:rsidR="00936B76" w:rsidRPr="0082692C">
        <w:rPr>
          <w:rFonts w:ascii="Times New Roman" w:eastAsia="Times New Roman" w:hAnsi="Times New Roman" w:cs="Times New Roman"/>
          <w:b/>
          <w:bCs/>
          <w:lang w:eastAsia="pl-PL"/>
        </w:rPr>
        <w:t>3</w:t>
      </w:r>
      <w:r w:rsidRPr="0082692C">
        <w:rPr>
          <w:rFonts w:ascii="Times New Roman" w:eastAsia="Times New Roman" w:hAnsi="Times New Roman" w:cs="Times New Roman"/>
          <w:b/>
          <w:bCs/>
          <w:lang w:eastAsia="pl-PL"/>
        </w:rPr>
        <w:t>.</w:t>
      </w:r>
    </w:p>
    <w:p w14:paraId="76296A41" w14:textId="77777777" w:rsidR="00E41EAA" w:rsidRPr="0082692C"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Gwarancja i rękojmia</w:t>
      </w:r>
    </w:p>
    <w:p w14:paraId="2DDE4224"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na podstawie niniejszego dokumentu umowy udziela </w:t>
      </w:r>
      <w:r w:rsidRPr="0082692C">
        <w:rPr>
          <w:rFonts w:cs="Times New Roman"/>
          <w:b/>
          <w:bCs/>
          <w:sz w:val="22"/>
          <w:szCs w:val="22"/>
        </w:rPr>
        <w:t xml:space="preserve">……. </w:t>
      </w:r>
      <w:r w:rsidRPr="0082692C">
        <w:rPr>
          <w:rFonts w:cs="Times New Roman"/>
          <w:b/>
          <w:sz w:val="22"/>
          <w:szCs w:val="22"/>
        </w:rPr>
        <w:t>miesięcy</w:t>
      </w:r>
      <w:r w:rsidRPr="0082692C">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82692C">
        <w:rPr>
          <w:rFonts w:cs="Times New Roman"/>
          <w:sz w:val="22"/>
          <w:szCs w:val="22"/>
        </w:rPr>
        <w:br/>
        <w:t>w okresie gwarancji. Okres gwarancyjny rozpoczyna bieg od daty odbioru końcowego.</w:t>
      </w:r>
    </w:p>
    <w:p w14:paraId="429C22BD"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lastRenderedPageBreak/>
        <w:t xml:space="preserve"> Żadne postanowienia Umowy nie ograniczają ani nie wykluczają w żaden sposób odpowiedzialności Wykonawcy wobec Zamawiającego z tytułu rękojmi, za wady fizyczne lub prawne, wynikające</w:t>
      </w:r>
      <w:r w:rsidRPr="0082692C">
        <w:rPr>
          <w:rFonts w:cs="Times New Roman"/>
          <w:sz w:val="22"/>
          <w:szCs w:val="22"/>
        </w:rPr>
        <w:br/>
        <w:t>z postanowień kodeksu cywilnego.</w:t>
      </w:r>
    </w:p>
    <w:p w14:paraId="7AED8752"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Uprawnienia Zamawiającego z tytułu rękojmi za wady wygasają po upływie </w:t>
      </w:r>
      <w:r w:rsidRPr="0082692C">
        <w:rPr>
          <w:rFonts w:cs="Times New Roman"/>
          <w:b/>
          <w:bCs/>
          <w:sz w:val="22"/>
          <w:szCs w:val="22"/>
        </w:rPr>
        <w:t>60 miesięcy</w:t>
      </w:r>
      <w:r w:rsidRPr="0082692C">
        <w:rPr>
          <w:rFonts w:cs="Times New Roman"/>
          <w:sz w:val="22"/>
          <w:szCs w:val="22"/>
        </w:rPr>
        <w:t xml:space="preserve"> od daty odbioru końcowego.</w:t>
      </w:r>
    </w:p>
    <w:p w14:paraId="056D4CC1"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82692C">
        <w:rPr>
          <w:rFonts w:cs="Times New Roman"/>
          <w:sz w:val="22"/>
          <w:szCs w:val="22"/>
        </w:rPr>
        <w:br/>
        <w:t>i niebezpieczeństwo w terminie wskazanym przez Zamawiającego.</w:t>
      </w:r>
    </w:p>
    <w:p w14:paraId="4D26343F"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82692C">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ponosi odpowiedzialność w pełnej wysokości za szkody poniesione przez Zamawiającego </w:t>
      </w:r>
      <w:r w:rsidRPr="0082692C">
        <w:rPr>
          <w:rFonts w:cs="Times New Roman"/>
          <w:sz w:val="22"/>
          <w:szCs w:val="22"/>
        </w:rPr>
        <w:br/>
        <w:t>z tytułu wadliwie wykonanych robót.</w:t>
      </w:r>
    </w:p>
    <w:p w14:paraId="24B8A9AE" w14:textId="77777777" w:rsidR="00E41EAA" w:rsidRPr="0082692C"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82692C">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Wszystkie reklamacje Zamawiającego będą zgłaszane pisemnie.</w:t>
      </w:r>
    </w:p>
    <w:p w14:paraId="7E0066F7"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 xml:space="preserve"> Protokół odbioru ostatecznego</w:t>
      </w:r>
      <w:r w:rsidRPr="0082692C">
        <w:rPr>
          <w:rFonts w:eastAsia="Times New Roman" w:cs="Times New Roman"/>
          <w:color w:val="00B050"/>
          <w:sz w:val="22"/>
          <w:szCs w:val="22"/>
          <w:lang w:eastAsia="pl-PL"/>
        </w:rPr>
        <w:t xml:space="preserve"> </w:t>
      </w:r>
      <w:r w:rsidRPr="0082692C">
        <w:rPr>
          <w:rFonts w:eastAsia="Times New Roman" w:cs="Times New Roman"/>
          <w:sz w:val="22"/>
          <w:szCs w:val="22"/>
          <w:lang w:eastAsia="pl-PL"/>
        </w:rPr>
        <w:t>będzie ostatecznym potwierdzeniem wykonania przez Wykonawcę zobowiązań wynikających z niniejszej Umowy.</w:t>
      </w:r>
    </w:p>
    <w:p w14:paraId="707AFADA"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Po upływie okresów rękojmi i gwarancji strony dokonają odbioru ostatecznego.</w:t>
      </w:r>
    </w:p>
    <w:p w14:paraId="624F8E25" w14:textId="7777777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4</w:t>
      </w:r>
    </w:p>
    <w:p w14:paraId="51A4E6FB"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Odstąpienie od umowy, rozwiązanie umowy</w:t>
      </w:r>
    </w:p>
    <w:p w14:paraId="3E3E0A45" w14:textId="77777777" w:rsidR="00E41EAA" w:rsidRPr="0082692C"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82692C">
        <w:rPr>
          <w:rFonts w:ascii="Times New Roman" w:eastAsia="Times New Roman" w:hAnsi="Times New Roman" w:cs="Times New Roman"/>
          <w:lang w:eastAsia="pl-PL"/>
        </w:rPr>
        <w:br/>
        <w:t>i jakichkolwiek roszczeń ze strony Wykonawcy:</w:t>
      </w:r>
    </w:p>
    <w:p w14:paraId="6D1CBFCC" w14:textId="22925BBC"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razie zaistnienia istotnej zmiany okoliczności powodującej, że wykonanie </w:t>
      </w:r>
      <w:r w:rsidR="00C04BBB"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82692C">
        <w:rPr>
          <w:rFonts w:ascii="Times New Roman" w:eastAsia="Times New Roman" w:hAnsi="Times New Roman" w:cs="Times New Roman"/>
          <w:lang w:eastAsia="pl-PL"/>
        </w:rPr>
        <w:t xml:space="preserve">podstawowemu </w:t>
      </w:r>
      <w:r w:rsidRPr="0082692C">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zostanie </w:t>
      </w:r>
      <w:r w:rsidRPr="0082692C">
        <w:rPr>
          <w:rFonts w:ascii="Times New Roman" w:eastAsia="Times New Roman" w:hAnsi="Times New Roman" w:cs="Times New Roman"/>
          <w:bCs/>
          <w:lang w:eastAsia="pl-PL"/>
        </w:rPr>
        <w:t>wszczęta</w:t>
      </w:r>
      <w:r w:rsidRPr="0082692C">
        <w:rPr>
          <w:rFonts w:ascii="Times New Roman" w:eastAsia="Times New Roman" w:hAnsi="Times New Roman" w:cs="Times New Roman"/>
          <w:lang w:eastAsia="pl-PL"/>
        </w:rPr>
        <w:t xml:space="preserve"> likwidacja przedsiębiorstwa Wykonawcy,</w:t>
      </w:r>
    </w:p>
    <w:p w14:paraId="32C7CFE8"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zostanie zajęty majątek Wykonawcy,</w:t>
      </w:r>
    </w:p>
    <w:p w14:paraId="367FB925" w14:textId="6FED6FE0"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wystąpiła konieczność wielokrotnego dokonywania bezpośredniej zapłaty podwykonawcy lub dalszemu podwykonawcy</w:t>
      </w:r>
      <w:r w:rsidR="000E5B6E" w:rsidRPr="0082692C">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sytuacji określonej w § </w:t>
      </w:r>
      <w:r w:rsidR="00C04BBB" w:rsidRPr="0082692C">
        <w:rPr>
          <w:rFonts w:ascii="Times New Roman" w:eastAsia="Times New Roman" w:hAnsi="Times New Roman" w:cs="Times New Roman"/>
          <w:lang w:eastAsia="pl-PL"/>
        </w:rPr>
        <w:t>7</w:t>
      </w:r>
      <w:r w:rsidRPr="0082692C">
        <w:rPr>
          <w:rFonts w:ascii="Times New Roman" w:eastAsia="Times New Roman" w:hAnsi="Times New Roman" w:cs="Times New Roman"/>
          <w:lang w:eastAsia="pl-PL"/>
        </w:rPr>
        <w:t xml:space="preserve"> ust 5 i § 1</w:t>
      </w:r>
      <w:r w:rsidR="00C04BB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22 pkt 2 niniejszej umowy</w:t>
      </w:r>
    </w:p>
    <w:p w14:paraId="41125730" w14:textId="114C3DD4" w:rsidR="00C04BBB" w:rsidRPr="0082692C"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Odstąpienie od Umowy lub jej części z przyczyn wskazanych w ust. 1 pkt od 2 do 7 niniejszego paragrafu powinno nastąpić w formie pisemnej pod rygorem nieważności takiego oświadczenia i powinno zawierać </w:t>
      </w:r>
      <w:r w:rsidRPr="0082692C">
        <w:rPr>
          <w:rFonts w:ascii="Times New Roman" w:eastAsia="Times New Roman" w:hAnsi="Times New Roman" w:cs="Times New Roman"/>
          <w:lang w:eastAsia="pl-PL"/>
        </w:rPr>
        <w:lastRenderedPageBreak/>
        <w:t>uzasadnienie. Uprawnienie odstąpienia od umowy Zamawiający może zrealizować w terminie 30 dni od powzięcia informacji o przesłankach odstąpienia.</w:t>
      </w:r>
    </w:p>
    <w:p w14:paraId="3181B0B8"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uprawniony do odstąpienia od umowy w terminie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dnia pozyskania wiedzy </w:t>
      </w:r>
      <w:r w:rsidRPr="0082692C">
        <w:rPr>
          <w:rFonts w:ascii="Times New Roman" w:eastAsia="Times New Roman" w:hAnsi="Times New Roman" w:cs="Times New Roman"/>
          <w:lang w:eastAsia="pl-PL"/>
        </w:rPr>
        <w:br/>
        <w:t xml:space="preserve">o powstaniu okoliczności uzasadniającej odstąpienie, w </w:t>
      </w:r>
      <w:r w:rsidRPr="0082692C">
        <w:rPr>
          <w:rFonts w:ascii="Times New Roman" w:eastAsia="Times New Roman" w:hAnsi="Times New Roman" w:cs="Times New Roman"/>
          <w:bCs/>
          <w:lang w:eastAsia="pl-PL"/>
        </w:rPr>
        <w:t>przypadkach określonych w przepisach Kodeksu cywilnego i innych przepisach prawa</w:t>
      </w:r>
      <w:r w:rsidRPr="0082692C">
        <w:rPr>
          <w:rFonts w:ascii="Times New Roman" w:eastAsia="Times New Roman" w:hAnsi="Times New Roman" w:cs="Times New Roman"/>
          <w:lang w:eastAsia="pl-PL"/>
        </w:rPr>
        <w:t>. Odstąpienie od umowy następuje w formie pisemnej pod rygorem nieważności.</w:t>
      </w:r>
    </w:p>
    <w:p w14:paraId="2C915360"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wypadku rozwiązania umowy w sposób, o którym mowa w </w:t>
      </w:r>
      <w:r w:rsidRPr="0082692C">
        <w:rPr>
          <w:rFonts w:ascii="Times New Roman" w:eastAsia="Times New Roman" w:hAnsi="Times New Roman" w:cs="Times New Roman"/>
          <w:bCs/>
          <w:lang w:eastAsia="pl-PL"/>
        </w:rPr>
        <w:t>ust. 8</w:t>
      </w:r>
      <w:r w:rsidRPr="0082692C">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7777777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4" w:name="_Hlk13654997"/>
    </w:p>
    <w:p w14:paraId="5F363066" w14:textId="6E6B58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bookmarkEnd w:id="14"/>
      <w:r w:rsidR="00C46C95">
        <w:rPr>
          <w:rFonts w:ascii="Times New Roman" w:eastAsia="Times New Roman" w:hAnsi="Times New Roman" w:cs="Times New Roman"/>
          <w:b/>
          <w:lang w:eastAsia="pl-PL"/>
        </w:rPr>
        <w:t>5</w:t>
      </w:r>
    </w:p>
    <w:p w14:paraId="3CEBB177"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Zmiany treści umowy</w:t>
      </w:r>
    </w:p>
    <w:p w14:paraId="3903F819" w14:textId="77777777"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terminu realizacji zamówienia na skutek:</w:t>
      </w:r>
    </w:p>
    <w:p w14:paraId="7C389D34" w14:textId="460B996D"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działania siły wyższej (np. powódź</w:t>
      </w:r>
      <w:r w:rsidR="00846D39" w:rsidRPr="0082692C">
        <w:rPr>
          <w:rFonts w:ascii="Times New Roman" w:eastAsia="Times New Roman" w:hAnsi="Times New Roman" w:cs="Times New Roman"/>
          <w:color w:val="000000"/>
          <w:lang w:eastAsia="pl-PL"/>
        </w:rPr>
        <w:t>, stan zagrożenia epidemicznego</w:t>
      </w:r>
      <w:r w:rsidRPr="0082692C">
        <w:rPr>
          <w:rFonts w:ascii="Times New Roman" w:eastAsia="Times New Roman" w:hAnsi="Times New Roman" w:cs="Times New Roman"/>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82692C">
        <w:rPr>
          <w:rFonts w:ascii="Times New Roman" w:eastAsia="Times New Roman" w:hAnsi="Times New Roman" w:cs="Times New Roman"/>
          <w:color w:val="000000"/>
          <w:lang w:eastAsia="pl-PL"/>
        </w:rPr>
        <w:br/>
      </w:r>
      <w:bookmarkStart w:id="15" w:name="_Hlk19601905"/>
      <w:r w:rsidRPr="0082692C">
        <w:rPr>
          <w:rFonts w:ascii="Times New Roman" w:eastAsia="Times New Roman" w:hAnsi="Times New Roman" w:cs="Times New Roman"/>
          <w:color w:val="000000"/>
          <w:lang w:eastAsia="pl-PL"/>
        </w:rPr>
        <w:t>w takim przypadku przesunięcie terminu realizacji zamówienia wynieść powinno tyle dni ile trwa opóźnienie spowodowane powyższymi okolicznościami,</w:t>
      </w:r>
    </w:p>
    <w:bookmarkEnd w:id="15"/>
    <w:p w14:paraId="7C39AFC6" w14:textId="77777777" w:rsidR="00E41EAA" w:rsidRPr="0082692C"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przestojów lub opóźnień spowodowanych przez Zamawiającego</w:t>
      </w:r>
      <w:r w:rsidR="00846D39" w:rsidRPr="0082692C">
        <w:rPr>
          <w:rFonts w:ascii="Times New Roman" w:eastAsia="Times New Roman" w:hAnsi="Times New Roman" w:cs="Times New Roman"/>
          <w:color w:val="000000"/>
          <w:lang w:eastAsia="pl-PL"/>
        </w:rPr>
        <w:t xml:space="preserve"> lub gestorów sieci</w:t>
      </w:r>
      <w:r w:rsidRPr="0082692C">
        <w:rPr>
          <w:rFonts w:ascii="Times New Roman" w:eastAsia="Times New Roman" w:hAnsi="Times New Roman" w:cs="Times New Roman"/>
          <w:color w:val="000000"/>
          <w:lang w:eastAsia="pl-PL"/>
        </w:rPr>
        <w:t>; w takim przypadku przesunięcie terminu realizacji zamówienia wynieść powinno tyle dni ile trwa opóźnienie spowodowane powyższymi okolicznościami,</w:t>
      </w:r>
    </w:p>
    <w:p w14:paraId="0A043CE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razie potrzeby wykonania robót dodatkowych niezbędnych do prawidłowego zakończenia inwestycji;</w:t>
      </w:r>
      <w:r w:rsidRPr="0082692C">
        <w:rPr>
          <w:rFonts w:ascii="Times New Roman" w:hAnsi="Times New Roman" w:cs="Times New Roman"/>
        </w:rPr>
        <w:t xml:space="preserve"> </w:t>
      </w:r>
      <w:r w:rsidRPr="0082692C">
        <w:rPr>
          <w:rFonts w:ascii="Times New Roman" w:eastAsia="Times New Roman" w:hAnsi="Times New Roman" w:cs="Times New Roman"/>
          <w:color w:val="000000"/>
          <w:lang w:eastAsia="pl-PL"/>
        </w:rPr>
        <w:t>w takim przypadku przesunięcie terminu realizacji zamówienia wynieść powinno minimum tyle dni ile trwa opóźnienie spowodowane powyższymi okolicznościami,</w:t>
      </w:r>
    </w:p>
    <w:p w14:paraId="62783E95" w14:textId="67EEE442" w:rsidR="00F75C0F" w:rsidRPr="0082692C"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wynagrodzenia:</w:t>
      </w:r>
    </w:p>
    <w:p w14:paraId="75D0DB9A"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 technologicznych korzystnych dla Zamawiającego,</w:t>
      </w:r>
    </w:p>
    <w:p w14:paraId="682D0D6E" w14:textId="0C163F84"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82692C">
        <w:rPr>
          <w:rFonts w:ascii="Times New Roman" w:eastAsia="Times New Roman" w:hAnsi="Times New Roman" w:cs="Times New Roman"/>
          <w:color w:val="000000"/>
          <w:lang w:eastAsia="pl-PL"/>
        </w:rPr>
        <w:br/>
        <w:t>w cenie oferty Wykonawcy,</w:t>
      </w:r>
    </w:p>
    <w:p w14:paraId="23692F8C" w14:textId="27DEB37B"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potrzeby wykonania robót dodatkowych, zamiennych i innych niezbędnych do prawidłowego zakończenia inwestycji, których sposób udzielenia i rozliczenia został określony </w:t>
      </w:r>
      <w:r w:rsidRPr="0082692C">
        <w:rPr>
          <w:rFonts w:ascii="Times New Roman" w:eastAsia="Times New Roman" w:hAnsi="Times New Roman" w:cs="Times New Roman"/>
          <w:color w:val="000000"/>
          <w:lang w:eastAsia="pl-PL"/>
        </w:rPr>
        <w:br/>
        <w:t>w niniejszej Umowie,</w:t>
      </w:r>
    </w:p>
    <w:p w14:paraId="1551C7A2" w14:textId="768FA5D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terenowych, </w:t>
      </w:r>
      <w:r w:rsidRPr="0082692C">
        <w:rPr>
          <w:rFonts w:ascii="Times New Roman" w:eastAsia="Times New Roman" w:hAnsi="Times New Roman" w:cs="Times New Roman"/>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7D64470C" w14:textId="043DFDBC"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0B069637" w14:textId="08E089A5"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r w:rsidRPr="0082692C">
        <w:rPr>
          <w:rFonts w:ascii="Times New Roman" w:eastAsia="Times New Roman" w:hAnsi="Times New Roman" w:cs="Times New Roman"/>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 </w:t>
      </w:r>
      <w:r w:rsidR="003B1B94" w:rsidRPr="0082692C">
        <w:rPr>
          <w:rFonts w:ascii="Times New Roman" w:eastAsia="Times New Roman" w:hAnsi="Times New Roman" w:cs="Times New Roman"/>
          <w:color w:val="000000"/>
          <w:lang w:eastAsia="pl-PL"/>
        </w:rPr>
        <w:t>9</w:t>
      </w:r>
      <w:r w:rsidRPr="0082692C">
        <w:rPr>
          <w:rFonts w:ascii="Times New Roman" w:eastAsia="Times New Roman" w:hAnsi="Times New Roman" w:cs="Times New Roman"/>
          <w:color w:val="000000"/>
          <w:lang w:eastAsia="pl-PL"/>
        </w:rPr>
        <w:t xml:space="preserve"> niniejszej Umowy,</w:t>
      </w:r>
    </w:p>
    <w:p w14:paraId="16BD836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wynikających ze zmian przepisów prawa, niezależnych od Stron,</w:t>
      </w:r>
    </w:p>
    <w:p w14:paraId="7F664AC6"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zakresu robót powierzonego podwykonawcom, </w:t>
      </w:r>
    </w:p>
    <w:p w14:paraId="0DAE26E6" w14:textId="22DAD0F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osób wskazanych przez Wykonawcę do pełnienia funkcji, o których mowa w § </w:t>
      </w:r>
      <w:r w:rsidR="00681180" w:rsidRPr="0082692C">
        <w:rPr>
          <w:rFonts w:ascii="Times New Roman" w:eastAsia="Times New Roman" w:hAnsi="Times New Roman" w:cs="Times New Roman"/>
          <w:color w:val="000000"/>
          <w:lang w:eastAsia="pl-PL"/>
        </w:rPr>
        <w:t>5</w:t>
      </w:r>
      <w:r w:rsidRPr="0082692C">
        <w:rPr>
          <w:rFonts w:ascii="Times New Roman" w:eastAsia="Times New Roman" w:hAnsi="Times New Roman" w:cs="Times New Roman"/>
          <w:color w:val="000000"/>
          <w:lang w:eastAsia="pl-PL"/>
        </w:rPr>
        <w:t xml:space="preserve"> Umowy, przy czym nowo wskazane osoby powinny spełniać wymagania określone przez Zamawiającego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FF0000"/>
          <w:lang w:eastAsia="pl-PL"/>
        </w:rPr>
        <w:t xml:space="preserve"> </w:t>
      </w:r>
      <w:r w:rsidRPr="0082692C">
        <w:rPr>
          <w:rFonts w:ascii="Times New Roman" w:eastAsia="Times New Roman" w:hAnsi="Times New Roman" w:cs="Times New Roman"/>
          <w:color w:val="000000"/>
          <w:lang w:eastAsia="pl-PL"/>
        </w:rPr>
        <w:br/>
        <w:t>i uzyskać akceptację Zamawiającego,</w:t>
      </w:r>
    </w:p>
    <w:p w14:paraId="6D17083D" w14:textId="527B9A1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podmiotów</w:t>
      </w:r>
      <w:r w:rsidR="00681180" w:rsidRPr="0082692C">
        <w:rPr>
          <w:rFonts w:ascii="Times New Roman" w:eastAsia="Times New Roman" w:hAnsi="Times New Roman" w:cs="Times New Roman"/>
          <w:color w:val="000000"/>
          <w:lang w:eastAsia="pl-PL"/>
        </w:rPr>
        <w:t xml:space="preserve"> trzecich</w:t>
      </w:r>
      <w:r w:rsidRPr="0082692C">
        <w:rPr>
          <w:rFonts w:ascii="Times New Roman" w:eastAsia="Times New Roman" w:hAnsi="Times New Roman" w:cs="Times New Roman"/>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000000"/>
          <w:lang w:eastAsia="pl-PL"/>
        </w:rPr>
        <w:t>,</w:t>
      </w:r>
    </w:p>
    <w:p w14:paraId="27A3FF5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82692C"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terminów płatności,</w:t>
      </w:r>
    </w:p>
    <w:p w14:paraId="41DD880B" w14:textId="7BBCF470"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niezależnie od ich wartości, nie są istotne w rozumieniu </w:t>
      </w:r>
      <w:r w:rsidRPr="0082692C">
        <w:rPr>
          <w:rFonts w:ascii="Times New Roman" w:eastAsia="Times New Roman" w:hAnsi="Times New Roman" w:cs="Times New Roman"/>
          <w:lang w:eastAsia="pl-PL"/>
        </w:rPr>
        <w:t xml:space="preserve">art. </w:t>
      </w:r>
      <w:r w:rsidR="00F75C0F" w:rsidRPr="0082692C">
        <w:rPr>
          <w:rFonts w:ascii="Times New Roman" w:eastAsia="Times New Roman" w:hAnsi="Times New Roman" w:cs="Times New Roman"/>
          <w:lang w:eastAsia="pl-PL"/>
        </w:rPr>
        <w:t>454 ust. 2</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color w:val="000000"/>
          <w:lang w:eastAsia="pl-PL"/>
        </w:rPr>
        <w:t>Ustawy,</w:t>
      </w:r>
    </w:p>
    <w:p w14:paraId="6AB8D613" w14:textId="313F398A" w:rsidR="00E41EAA" w:rsidRPr="0082692C"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82692C">
        <w:rPr>
          <w:rFonts w:ascii="Times New Roman" w:eastAsia="Times New Roman" w:hAnsi="Times New Roman" w:cs="Times New Roman"/>
          <w:color w:val="000000"/>
          <w:lang w:eastAsia="pl-PL"/>
        </w:rPr>
        <w:t>.</w:t>
      </w:r>
    </w:p>
    <w:p w14:paraId="4FF98D1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przewidziane w Umowie mogą być inicjowane przez Zamawiającego, lub przez Wykonawcę.</w:t>
      </w:r>
    </w:p>
    <w:p w14:paraId="33A589D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przypadku zainicjowania zmian przez Wykonawcę, o których mowa w </w:t>
      </w:r>
      <w:r w:rsidRPr="0082692C">
        <w:rPr>
          <w:rFonts w:ascii="Times New Roman" w:eastAsia="Times New Roman" w:hAnsi="Times New Roman" w:cs="Times New Roman"/>
          <w:bCs/>
          <w:color w:val="000000"/>
          <w:lang w:eastAsia="pl-PL"/>
        </w:rPr>
        <w:t>ust. 2</w:t>
      </w:r>
      <w:r w:rsidRPr="0082692C">
        <w:rPr>
          <w:rFonts w:ascii="Times New Roman" w:eastAsia="Times New Roman" w:hAnsi="Times New Roman" w:cs="Times New Roman"/>
          <w:color w:val="000000"/>
          <w:lang w:eastAsia="pl-PL"/>
        </w:rPr>
        <w:t xml:space="preserve"> niniejszego paragrafu, Wykonawca jest zobowiązany do złożenie wniosku uzasadniającego konieczność dokonania zmian </w:t>
      </w:r>
      <w:r w:rsidRPr="0082692C">
        <w:rPr>
          <w:rFonts w:ascii="Times New Roman" w:eastAsia="Times New Roman" w:hAnsi="Times New Roman" w:cs="Times New Roman"/>
          <w:color w:val="000000"/>
          <w:lang w:eastAsia="pl-PL"/>
        </w:rPr>
        <w:br/>
        <w:t>w przedmiotowej Umowie.</w:t>
      </w:r>
    </w:p>
    <w:p w14:paraId="70A4B2B9"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bCs/>
          <w:color w:val="000000"/>
          <w:lang w:eastAsia="pl-PL"/>
        </w:rPr>
        <w:t>Jeżeli Zamawiający</w:t>
      </w:r>
      <w:r w:rsidRPr="0082692C">
        <w:rPr>
          <w:rFonts w:ascii="Times New Roman" w:eastAsia="Times New Roman" w:hAnsi="Times New Roman" w:cs="Times New Roman"/>
          <w:bCs/>
          <w:i/>
          <w:color w:val="000000"/>
          <w:lang w:eastAsia="pl-PL"/>
        </w:rPr>
        <w:t xml:space="preserve"> </w:t>
      </w:r>
      <w:r w:rsidRPr="0082692C">
        <w:rPr>
          <w:rFonts w:ascii="Times New Roman" w:eastAsia="Times New Roman" w:hAnsi="Times New Roman" w:cs="Times New Roman"/>
          <w:bCs/>
          <w:color w:val="000000"/>
          <w:lang w:eastAsia="pl-PL"/>
        </w:rPr>
        <w:t xml:space="preserve">uzna, że zaistniałe okoliczności nie stanowią podstawy do zmiany w Umowie, Wykonawca zobowiązany jest do realizacji przedmiotu Umowy zgodnie z warunkami zawartymi </w:t>
      </w:r>
      <w:r w:rsidRPr="0082692C">
        <w:rPr>
          <w:rFonts w:ascii="Times New Roman" w:eastAsia="Times New Roman" w:hAnsi="Times New Roman" w:cs="Times New Roman"/>
          <w:bCs/>
          <w:color w:val="000000"/>
          <w:lang w:eastAsia="pl-PL"/>
        </w:rPr>
        <w:br/>
        <w:t>w niniejszej Umowie.</w:t>
      </w:r>
    </w:p>
    <w:p w14:paraId="79694BF4" w14:textId="77777777" w:rsidR="00E41EAA" w:rsidRPr="0082692C" w:rsidRDefault="00E41EAA" w:rsidP="00E41EA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5793CD72" w14:textId="30C8C9A5"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C46C95">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C3D675A"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Regulacje RODO</w:t>
      </w:r>
    </w:p>
    <w:p w14:paraId="3AB2D8D6"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2692C">
        <w:rPr>
          <w:rFonts w:ascii="Times New Roman" w:hAnsi="Times New Roman" w:cs="Times New Roman"/>
        </w:rPr>
        <w:t xml:space="preserve">ustawy o ochronie danych osobowych z dnia 10 maja 2018 r. oraz przepisów szczegółowych. </w:t>
      </w:r>
      <w:r w:rsidRPr="0082692C">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82692C">
        <w:rPr>
          <w:rFonts w:ascii="Times New Roman" w:eastAsia="Times New Roman" w:hAnsi="Times New Roman" w:cs="Times New Roman"/>
          <w:lang w:eastAsia="pl-PL"/>
        </w:rPr>
        <w:br/>
        <w:t xml:space="preserve">i potwierdzenia wymogów Zamawiającego dotyczących wykonania przedmiotu zamówienia (np. osób, </w:t>
      </w:r>
      <w:r w:rsidRPr="0082692C">
        <w:rPr>
          <w:rFonts w:ascii="Times New Roman" w:eastAsia="Times New Roman" w:hAnsi="Times New Roman" w:cs="Times New Roman"/>
          <w:lang w:eastAsia="pl-PL"/>
        </w:rPr>
        <w:lastRenderedPageBreak/>
        <w:t>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Zgodnie z art. 13 ust. 1 i 2 RODO  Zamawiający informuje, że:</w:t>
      </w:r>
    </w:p>
    <w:p w14:paraId="147E7A57" w14:textId="4132CC72"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Administratorem Pani/Pana danych osobowych jest </w:t>
      </w:r>
      <w:r w:rsidR="008E3D62">
        <w:rPr>
          <w:rFonts w:ascii="Times New Roman" w:eastAsia="Times New Roman" w:hAnsi="Times New Roman" w:cs="Times New Roman"/>
          <w:lang w:eastAsia="pl-PL"/>
        </w:rPr>
        <w:t>Gmina Czarna, ul. Dworcowa 6, 39-215 Czarna</w:t>
      </w:r>
      <w:r w:rsidRPr="0082692C">
        <w:rPr>
          <w:rFonts w:ascii="Times New Roman" w:eastAsia="Times New Roman" w:hAnsi="Times New Roman" w:cs="Times New Roman"/>
          <w:lang w:eastAsia="pl-PL"/>
        </w:rPr>
        <w:t xml:space="preserve"> (zwany w dalszej treści Administratorem):</w:t>
      </w:r>
    </w:p>
    <w:p w14:paraId="53281261" w14:textId="08C0FC9F"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Zamawiającego: </w:t>
      </w:r>
      <w:r w:rsidR="008E3D62">
        <w:rPr>
          <w:rFonts w:ascii="Times New Roman" w:eastAsia="Times New Roman" w:hAnsi="Times New Roman" w:cs="Times New Roman"/>
          <w:lang w:eastAsia="pl-PL"/>
        </w:rPr>
        <w:t>ul. Dworcowa 6, 39-215 Czarna</w:t>
      </w:r>
      <w:r w:rsidRPr="0082692C">
        <w:rPr>
          <w:rFonts w:ascii="Times New Roman" w:eastAsia="Times New Roman" w:hAnsi="Times New Roman" w:cs="Times New Roman"/>
          <w:lang w:eastAsia="pl-PL"/>
        </w:rPr>
        <w:t>,</w:t>
      </w:r>
    </w:p>
    <w:p w14:paraId="4355E49C" w14:textId="41B4944C"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telefonu: +48 </w:t>
      </w:r>
      <w:r w:rsidR="008E3D62">
        <w:rPr>
          <w:rFonts w:ascii="Times New Roman" w:eastAsia="Times New Roman" w:hAnsi="Times New Roman" w:cs="Times New Roman"/>
          <w:lang w:eastAsia="pl-PL"/>
        </w:rPr>
        <w:t>146761030</w:t>
      </w:r>
      <w:r w:rsidRPr="0082692C">
        <w:rPr>
          <w:rFonts w:ascii="Times New Roman" w:eastAsia="Times New Roman" w:hAnsi="Times New Roman" w:cs="Times New Roman"/>
          <w:lang w:eastAsia="pl-PL"/>
        </w:rPr>
        <w:t>,</w:t>
      </w:r>
    </w:p>
    <w:p w14:paraId="5130188D" w14:textId="5F70F12C"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faksu: +48 </w:t>
      </w:r>
      <w:r w:rsidR="008E3D62">
        <w:rPr>
          <w:rFonts w:ascii="Times New Roman" w:eastAsia="Times New Roman" w:hAnsi="Times New Roman" w:cs="Times New Roman"/>
          <w:lang w:eastAsia="pl-PL"/>
        </w:rPr>
        <w:t>146761442</w:t>
      </w:r>
      <w:r w:rsidRPr="0082692C">
        <w:rPr>
          <w:rFonts w:ascii="Times New Roman" w:eastAsia="Times New Roman" w:hAnsi="Times New Roman" w:cs="Times New Roman"/>
          <w:lang w:eastAsia="pl-PL"/>
        </w:rPr>
        <w:t>,</w:t>
      </w:r>
    </w:p>
    <w:p w14:paraId="3D2AB7EF" w14:textId="0934296A" w:rsidR="00E41EAA" w:rsidRPr="005D27ED"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proofErr w:type="spellStart"/>
      <w:r w:rsidRPr="005D27ED">
        <w:rPr>
          <w:rFonts w:ascii="Times New Roman" w:eastAsia="Times New Roman" w:hAnsi="Times New Roman" w:cs="Times New Roman"/>
          <w:lang w:val="en-US" w:eastAsia="pl-PL"/>
        </w:rPr>
        <w:t>adres</w:t>
      </w:r>
      <w:proofErr w:type="spellEnd"/>
      <w:r w:rsidRPr="005D27ED">
        <w:rPr>
          <w:rFonts w:ascii="Times New Roman" w:eastAsia="Times New Roman" w:hAnsi="Times New Roman" w:cs="Times New Roman"/>
          <w:lang w:val="en-US" w:eastAsia="pl-PL"/>
        </w:rPr>
        <w:t xml:space="preserve">  e-mail: </w:t>
      </w:r>
      <w:r w:rsidR="008E3D62" w:rsidRPr="005D27ED">
        <w:rPr>
          <w:rStyle w:val="Hipercze"/>
          <w:rFonts w:ascii="Times New Roman" w:eastAsia="Times New Roman" w:hAnsi="Times New Roman" w:cs="Times New Roman"/>
          <w:lang w:val="en-US" w:eastAsia="pl-PL"/>
        </w:rPr>
        <w:t>sekretariat@czarna.com.pl</w:t>
      </w:r>
      <w:r w:rsidRPr="005D27ED">
        <w:rPr>
          <w:rStyle w:val="Hipercze"/>
          <w:rFonts w:ascii="Times New Roman" w:eastAsia="Times New Roman" w:hAnsi="Times New Roman" w:cs="Times New Roman"/>
          <w:lang w:val="en-US" w:eastAsia="pl-PL"/>
        </w:rPr>
        <w:t>,</w:t>
      </w:r>
    </w:p>
    <w:p w14:paraId="2ADF1614" w14:textId="0C3F6451"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strony internetowej: </w:t>
      </w:r>
      <w:hyperlink r:id="rId9" w:history="1">
        <w:r w:rsidR="008E3D62" w:rsidRPr="00E26843">
          <w:rPr>
            <w:rStyle w:val="Hipercze"/>
            <w:rFonts w:ascii="Times New Roman" w:eastAsia="Times New Roman" w:hAnsi="Times New Roman" w:cs="Times New Roman"/>
            <w:lang w:eastAsia="pl-PL"/>
          </w:rPr>
          <w:t>https://www.czarna.com.pl</w:t>
        </w:r>
      </w:hyperlink>
      <w:r w:rsidRPr="0082692C">
        <w:rPr>
          <w:rFonts w:ascii="Times New Roman" w:eastAsia="Times New Roman" w:hAnsi="Times New Roman" w:cs="Times New Roman"/>
          <w:lang w:eastAsia="pl-PL"/>
        </w:rPr>
        <w:t xml:space="preserve"> ,</w:t>
      </w:r>
    </w:p>
    <w:p w14:paraId="4B5ED754" w14:textId="0B5AA2EB"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kontakt z Inspektorem ochrony danych osobowych w instytucji Zamawiającego:</w:t>
      </w:r>
      <w:r w:rsidRPr="0082692C">
        <w:rPr>
          <w:rFonts w:ascii="Times New Roman" w:hAnsi="Times New Roman" w:cs="Times New Roman"/>
        </w:rPr>
        <w:t xml:space="preserve"> </w:t>
      </w:r>
      <w:r w:rsidR="008E3D62">
        <w:rPr>
          <w:rFonts w:ascii="Times New Roman" w:eastAsia="Times New Roman" w:hAnsi="Times New Roman" w:cs="Times New Roman"/>
          <w:lang w:eastAsia="pl-PL"/>
        </w:rPr>
        <w:t>Mateusz Kusek</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br/>
        <w:t xml:space="preserve">adres e-mail: </w:t>
      </w:r>
      <w:hyperlink r:id="rId10" w:history="1">
        <w:r w:rsidR="008E3D62" w:rsidRPr="00E26843">
          <w:rPr>
            <w:rStyle w:val="Hipercze"/>
            <w:rFonts w:ascii="Times New Roman" w:eastAsia="Times New Roman" w:hAnsi="Times New Roman" w:cs="Times New Roman"/>
            <w:lang w:eastAsia="pl-PL"/>
          </w:rPr>
          <w:t>m.kusek@czarna.com.pl</w:t>
        </w:r>
      </w:hyperlink>
      <w:r w:rsidRPr="0082692C">
        <w:rPr>
          <w:rFonts w:ascii="Times New Roman" w:eastAsia="Times New Roman" w:hAnsi="Times New Roman" w:cs="Times New Roman"/>
          <w:lang w:eastAsia="pl-PL"/>
        </w:rPr>
        <w:t xml:space="preserve">, telefon </w:t>
      </w:r>
      <w:r w:rsidR="008E3D62">
        <w:rPr>
          <w:rFonts w:ascii="Times New Roman" w:eastAsia="Times New Roman" w:hAnsi="Times New Roman" w:cs="Times New Roman"/>
          <w:lang w:eastAsia="pl-PL"/>
        </w:rPr>
        <w:t>+48 146761932</w:t>
      </w:r>
      <w:r w:rsidRPr="0082692C">
        <w:rPr>
          <w:rFonts w:ascii="Times New Roman" w:eastAsia="Times New Roman" w:hAnsi="Times New Roman" w:cs="Times New Roman"/>
          <w:lang w:eastAsia="pl-PL"/>
        </w:rPr>
        <w:t>,</w:t>
      </w:r>
    </w:p>
    <w:p w14:paraId="107798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Pani/Pana dane osobowe przetwarzane będą na podstawie art. 6 ust. 1 lit. c</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RODO w celu:</w:t>
      </w:r>
    </w:p>
    <w:p w14:paraId="57129DBE" w14:textId="77777777"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związanym z niniejszym Postępowaniem, w tym dokumentacji zgromadzonej w związku </w:t>
      </w:r>
      <w:r w:rsidRPr="0082692C">
        <w:rPr>
          <w:rFonts w:ascii="Times New Roman" w:eastAsia="Times New Roman" w:hAnsi="Times New Roman" w:cs="Times New Roman"/>
          <w:lang w:eastAsia="pl-PL"/>
        </w:rPr>
        <w:br/>
        <w:t>z przeprowadzeniem tego postępowania,</w:t>
      </w:r>
    </w:p>
    <w:p w14:paraId="5E104ED9" w14:textId="7829C089" w:rsidR="00E41EAA" w:rsidRPr="0082692C"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wykonywania niniejszej Umowy,</w:t>
      </w:r>
    </w:p>
    <w:p w14:paraId="32ADB5B9"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 xml:space="preserve">ostępowania w oparciu o art. </w:t>
      </w:r>
      <w:r w:rsidR="009902BF" w:rsidRPr="0082692C">
        <w:rPr>
          <w:rFonts w:ascii="Times New Roman" w:eastAsia="Times New Roman" w:hAnsi="Times New Roman" w:cs="Times New Roman"/>
          <w:lang w:eastAsia="pl-PL"/>
        </w:rPr>
        <w:t>74</w:t>
      </w:r>
      <w:r w:rsidRPr="0082692C">
        <w:rPr>
          <w:rFonts w:ascii="Times New Roman" w:eastAsia="Times New Roman" w:hAnsi="Times New Roman" w:cs="Times New Roman"/>
          <w:lang w:eastAsia="pl-PL"/>
        </w:rPr>
        <w:t xml:space="preserve">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w:t>
      </w:r>
      <w:proofErr w:type="spellStart"/>
      <w:r w:rsidR="009902BF" w:rsidRPr="0082692C">
        <w:rPr>
          <w:rFonts w:ascii="Times New Roman" w:eastAsia="Times New Roman" w:hAnsi="Times New Roman" w:cs="Times New Roman"/>
          <w:lang w:eastAsia="pl-PL"/>
        </w:rPr>
        <w:t>Pzp</w:t>
      </w:r>
      <w:proofErr w:type="spellEnd"/>
      <w:r w:rsidRPr="0082692C">
        <w:rPr>
          <w:rFonts w:ascii="Times New Roman" w:eastAsia="Times New Roman" w:hAnsi="Times New Roman" w:cs="Times New Roman"/>
          <w:lang w:eastAsia="pl-PL"/>
        </w:rPr>
        <w:t>,</w:t>
      </w:r>
    </w:p>
    <w:p w14:paraId="10F01590" w14:textId="305EE87F"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niniejsza Umowa,</w:t>
      </w:r>
    </w:p>
    <w:p w14:paraId="6577F0CE" w14:textId="1272DC2D"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Pani/Pana dane osobowe będą przechowywane, zgodnie z art. </w:t>
      </w:r>
      <w:r w:rsidR="009902BF" w:rsidRPr="0082692C">
        <w:rPr>
          <w:rFonts w:ascii="Times New Roman" w:eastAsia="Times New Roman" w:hAnsi="Times New Roman" w:cs="Times New Roman"/>
          <w:lang w:eastAsia="pl-PL"/>
        </w:rPr>
        <w:t>78</w:t>
      </w:r>
      <w:r w:rsidRPr="0082692C">
        <w:rPr>
          <w:rFonts w:ascii="Times New Roman" w:eastAsia="Times New Roman" w:hAnsi="Times New Roman" w:cs="Times New Roman"/>
          <w:lang w:eastAsia="pl-PL"/>
        </w:rPr>
        <w:t xml:space="preserve"> ust. 1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w:t>
      </w:r>
      <w:proofErr w:type="spellStart"/>
      <w:r w:rsidR="009902BF" w:rsidRPr="0082692C">
        <w:rPr>
          <w:rFonts w:ascii="Times New Roman" w:eastAsia="Times New Roman" w:hAnsi="Times New Roman" w:cs="Times New Roman"/>
          <w:lang w:eastAsia="pl-PL"/>
        </w:rPr>
        <w:t>Pzp</w:t>
      </w:r>
      <w:proofErr w:type="spellEnd"/>
      <w:r w:rsidRPr="0082692C">
        <w:rPr>
          <w:rFonts w:ascii="Times New Roman" w:eastAsia="Times New Roman" w:hAnsi="Times New Roman" w:cs="Times New Roman"/>
          <w:lang w:eastAsia="pl-PL"/>
        </w:rPr>
        <w:t xml:space="preserve">, przez okres 4 lat od dnia zakończenia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ostępowania, a jeżeli czas trwania Umowy przekracza 4 lata, okres przechowywania obejmuje cały czas trwania Umowy.</w:t>
      </w:r>
      <w:bookmarkStart w:id="16" w:name="_Hlk11759689"/>
      <w:r w:rsidRPr="0082692C">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6"/>
      <w:r w:rsidRPr="0082692C">
        <w:rPr>
          <w:rFonts w:ascii="Times New Roman" w:eastAsia="Times New Roman" w:hAnsi="Times New Roman" w:cs="Times New Roman"/>
          <w:lang w:eastAsia="pl-PL"/>
        </w:rPr>
        <w:t xml:space="preserve"> </w:t>
      </w:r>
    </w:p>
    <w:p w14:paraId="455DF13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82692C">
        <w:rPr>
          <w:rFonts w:ascii="Times New Roman" w:eastAsia="Times New Roman" w:hAnsi="Times New Roman" w:cs="Times New Roman"/>
          <w:lang w:eastAsia="pl-PL"/>
        </w:rPr>
        <w:br/>
        <w:t xml:space="preserve">o udzielenie zamówienia publicznego; konsekwencje niepodania określonych danych wynikają </w:t>
      </w:r>
      <w:r w:rsidRPr="0082692C">
        <w:rPr>
          <w:rFonts w:ascii="Times New Roman" w:eastAsia="Times New Roman" w:hAnsi="Times New Roman" w:cs="Times New Roman"/>
          <w:lang w:eastAsia="pl-PL"/>
        </w:rPr>
        <w:br/>
        <w:t>z Ustawy,</w:t>
      </w:r>
    </w:p>
    <w:p w14:paraId="3FFBB7C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na podstawie art. 16 RODO posiada Pani/Pan  prawo do sprostowania Pani/Pana danych osobowych, </w:t>
      </w:r>
      <w:r w:rsidRPr="0082692C">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sidRPr="0082692C">
        <w:rPr>
          <w:rFonts w:ascii="Times New Roman" w:eastAsia="Times New Roman" w:hAnsi="Times New Roman" w:cs="Times New Roman"/>
          <w:lang w:eastAsia="pl-PL"/>
        </w:rPr>
        <w:lastRenderedPageBreak/>
        <w:t>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może odstąpić od obowiązku indywidualnego informowania każdej z osób wskazanych </w:t>
      </w:r>
      <w:r w:rsidRPr="0082692C">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77777777" w:rsidR="00FE2A5F" w:rsidRPr="0082692C" w:rsidRDefault="00FE2A5F" w:rsidP="00E41EAA">
      <w:pPr>
        <w:suppressAutoHyphens/>
        <w:spacing w:after="0" w:line="240" w:lineRule="auto"/>
        <w:jc w:val="center"/>
        <w:rPr>
          <w:rFonts w:ascii="Times New Roman" w:eastAsia="Times New Roman" w:hAnsi="Times New Roman" w:cs="Times New Roman"/>
          <w:b/>
          <w:lang w:eastAsia="pl-PL"/>
        </w:rPr>
      </w:pPr>
    </w:p>
    <w:p w14:paraId="30577311" w14:textId="09020C9F"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C46C95">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25E61AF6"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końcowe</w:t>
      </w:r>
    </w:p>
    <w:p w14:paraId="07A5034C"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ustawy z dnia </w:t>
      </w:r>
      <w:r w:rsidR="00681180" w:rsidRPr="0082692C">
        <w:rPr>
          <w:rFonts w:ascii="Times New Roman" w:eastAsia="Times New Roman" w:hAnsi="Times New Roman" w:cs="Times New Roman"/>
          <w:lang w:eastAsia="pl-PL"/>
        </w:rPr>
        <w:t>11 września 2019</w:t>
      </w:r>
      <w:r w:rsidRPr="0082692C">
        <w:rPr>
          <w:rFonts w:ascii="Times New Roman" w:eastAsia="Times New Roman" w:hAnsi="Times New Roman" w:cs="Times New Roman"/>
          <w:lang w:eastAsia="pl-PL"/>
        </w:rPr>
        <w:t xml:space="preserve"> r. Prawo zamówień publicznych,</w:t>
      </w:r>
      <w:r w:rsidRPr="0082692C">
        <w:rPr>
          <w:rFonts w:ascii="Times New Roman" w:eastAsia="Times New Roman" w:hAnsi="Times New Roman" w:cs="Times New Roman"/>
          <w:color w:val="000000"/>
          <w:lang w:eastAsia="pl-PL"/>
        </w:rPr>
        <w:t xml:space="preserve"> ustawy z dnia 7 lipca 1994 r. Prawo budowlane</w:t>
      </w:r>
      <w:r w:rsidRPr="0082692C">
        <w:rPr>
          <w:rFonts w:ascii="Times New Roman" w:eastAsia="Times New Roman" w:hAnsi="Times New Roman" w:cs="Times New Roman"/>
          <w:lang w:eastAsia="pl-PL"/>
        </w:rPr>
        <w:t>,</w:t>
      </w:r>
      <w:r w:rsidR="00BC269B">
        <w:rPr>
          <w:rFonts w:ascii="Times New Roman" w:eastAsia="Times New Roman" w:hAnsi="Times New Roman" w:cs="Times New Roman"/>
          <w:color w:val="000000"/>
          <w:lang w:eastAsia="pl-PL"/>
        </w:rPr>
        <w:t xml:space="preserve"> ustawy</w:t>
      </w:r>
      <w:r w:rsidRPr="0082692C">
        <w:rPr>
          <w:rFonts w:ascii="Times New Roman" w:eastAsia="Times New Roman" w:hAnsi="Times New Roman" w:cs="Times New Roman"/>
          <w:color w:val="000000"/>
          <w:lang w:eastAsia="pl-PL"/>
        </w:rPr>
        <w:t xml:space="preserve"> z dnia 21 marca 1985 r. o drogach publicznych, ustawy</w:t>
      </w:r>
      <w:r w:rsidR="00681180" w:rsidRPr="0082692C">
        <w:rPr>
          <w:rFonts w:ascii="Times New Roman" w:eastAsia="Times New Roman" w:hAnsi="Times New Roman" w:cs="Times New Roman"/>
          <w:color w:val="000000"/>
          <w:lang w:eastAsia="pl-PL"/>
        </w:rPr>
        <w:t xml:space="preserve"> </w:t>
      </w:r>
      <w:r w:rsidRPr="0082692C">
        <w:rPr>
          <w:rFonts w:ascii="Times New Roman" w:eastAsia="Times New Roman" w:hAnsi="Times New Roman" w:cs="Times New Roman"/>
          <w:color w:val="000000"/>
          <w:lang w:eastAsia="pl-PL"/>
        </w:rPr>
        <w:t xml:space="preserve">z dnia 23 kwietnia 1964 r. Kodeks cywilny i akty prawne wydane na podstawie wyżej podanych ustaw, </w:t>
      </w:r>
    </w:p>
    <w:p w14:paraId="164BBBD0" w14:textId="4F56891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procesowych – przepisy Kodeksu postępowania cywilnego</w:t>
      </w:r>
      <w:r w:rsidR="00681180"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p>
    <w:p w14:paraId="70F59541" w14:textId="40F40D73"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polskie normy, normy branżowe przenoszące europejskie normy zharmonizowane.</w:t>
      </w:r>
    </w:p>
    <w:p w14:paraId="79F73035"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 xml:space="preserve">zobowiązany jest do pisemnego ustosunkowania się do roszczeń Wykonawcy w ciągu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chwili ich zgłoszenia.</w:t>
      </w:r>
    </w:p>
    <w:p w14:paraId="1DBCEA92"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Zamawiający odmówi uznania roszczenia w terminie, o którym mowa w </w:t>
      </w:r>
      <w:r w:rsidRPr="0082692C">
        <w:rPr>
          <w:rFonts w:ascii="Times New Roman" w:eastAsia="Times New Roman" w:hAnsi="Times New Roman" w:cs="Times New Roman"/>
          <w:bCs/>
          <w:lang w:eastAsia="pl-PL"/>
        </w:rPr>
        <w:t>ust. 4</w:t>
      </w:r>
      <w:r w:rsidRPr="0082692C">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04392F8A" w14:textId="751B209E" w:rsidR="00E41EAA" w:rsidRPr="0082692C"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82692C">
        <w:rPr>
          <w:rFonts w:ascii="Times New Roman" w:eastAsia="Times New Roman" w:hAnsi="Times New Roman" w:cs="Times New Roman"/>
          <w:lang w:eastAsia="pl-PL"/>
        </w:rPr>
        <w:t>Umowę sporządzono w trzech</w:t>
      </w:r>
      <w:r w:rsidR="00A86FEA">
        <w:rPr>
          <w:rFonts w:ascii="Times New Roman" w:eastAsia="Times New Roman" w:hAnsi="Times New Roman" w:cs="Times New Roman"/>
          <w:lang w:eastAsia="pl-PL"/>
        </w:rPr>
        <w:t xml:space="preserve"> jednobrzmiących egzemplarzach:</w:t>
      </w:r>
      <w:r w:rsidRPr="0082692C">
        <w:rPr>
          <w:rFonts w:ascii="Times New Roman" w:eastAsia="Times New Roman" w:hAnsi="Times New Roman" w:cs="Times New Roman"/>
          <w:lang w:eastAsia="pl-PL"/>
        </w:rPr>
        <w:t xml:space="preserve"> dwa egzemplarze dla Zamawiającego </w:t>
      </w:r>
      <w:r w:rsidRPr="0082692C">
        <w:rPr>
          <w:rFonts w:ascii="Times New Roman" w:eastAsia="Times New Roman" w:hAnsi="Times New Roman" w:cs="Times New Roman"/>
          <w:lang w:eastAsia="pl-PL"/>
        </w:rPr>
        <w:br/>
        <w:t>i jeden egzemplarz dla Wykonawcy.</w:t>
      </w:r>
    </w:p>
    <w:p w14:paraId="65C229D8"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82692C"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 A M A W I A J Ą C Y                                                          W Y K O N A W C A</w:t>
      </w:r>
    </w:p>
    <w:p w14:paraId="09C320E1"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4AF883D"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4D0A63F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78DF77D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82692C" w:rsidRDefault="00E41EAA" w:rsidP="00BC269B">
      <w:pPr>
        <w:suppressAutoHyphens/>
        <w:spacing w:after="0" w:line="240" w:lineRule="auto"/>
        <w:ind w:left="357"/>
        <w:jc w:val="both"/>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Załącznikami do umowy są:</w:t>
      </w:r>
    </w:p>
    <w:p w14:paraId="02776B0A" w14:textId="21D76D16"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w:t>
      </w:r>
    </w:p>
    <w:p w14:paraId="3A5218DA" w14:textId="5B9B2A2A" w:rsidR="00E41EAA" w:rsidRPr="0082692C" w:rsidRDefault="007D0A68"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lang w:eastAsia="pl-PL"/>
        </w:rPr>
        <w:t>Oferta Wykonawcy,</w:t>
      </w:r>
    </w:p>
    <w:p w14:paraId="0FC2247E" w14:textId="076326AF" w:rsidR="00681180" w:rsidRPr="00C46C95" w:rsidRDefault="00E41EAA" w:rsidP="00C27EF6">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Oświadczenie Wykonawcy dotyczące pozyskania przez Wykonawcę danych osobowych od osób trzecich</w:t>
      </w:r>
      <w:r w:rsidR="007D0A68">
        <w:rPr>
          <w:rFonts w:ascii="Times New Roman" w:eastAsia="Times New Roman" w:hAnsi="Times New Roman" w:cs="Times New Roman"/>
          <w:lang w:eastAsia="pl-PL"/>
        </w:rPr>
        <w:t>.</w:t>
      </w:r>
    </w:p>
    <w:sectPr w:rsidR="00681180" w:rsidRPr="00C46C95" w:rsidSect="00C0603D">
      <w:headerReference w:type="default" r:id="rId11"/>
      <w:footerReference w:type="default" r:id="rId12"/>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5AB06" w14:textId="77777777" w:rsidR="00E52AA1" w:rsidRDefault="00E52AA1">
      <w:pPr>
        <w:spacing w:after="0" w:line="240" w:lineRule="auto"/>
      </w:pPr>
      <w:r>
        <w:separator/>
      </w:r>
    </w:p>
  </w:endnote>
  <w:endnote w:type="continuationSeparator" w:id="0">
    <w:p w14:paraId="5BBFFF39" w14:textId="77777777" w:rsidR="00E52AA1" w:rsidRDefault="00E52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C922D8" w:rsidRPr="00F221CE" w:rsidRDefault="00C922D8"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C922D8" w:rsidRPr="00D47DF8" w:rsidRDefault="00C922D8"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C46C95">
              <w:rPr>
                <w:b/>
                <w:bCs/>
                <w:noProof/>
                <w:sz w:val="18"/>
                <w:szCs w:val="18"/>
              </w:rPr>
              <w:t>19</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C46C95">
              <w:rPr>
                <w:b/>
                <w:bCs/>
                <w:noProof/>
                <w:sz w:val="18"/>
                <w:szCs w:val="18"/>
              </w:rPr>
              <w:t>19</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59810" w14:textId="77777777" w:rsidR="00E52AA1" w:rsidRDefault="00E52AA1">
      <w:pPr>
        <w:spacing w:after="0" w:line="240" w:lineRule="auto"/>
      </w:pPr>
      <w:r>
        <w:separator/>
      </w:r>
    </w:p>
  </w:footnote>
  <w:footnote w:type="continuationSeparator" w:id="0">
    <w:p w14:paraId="2E4E1137" w14:textId="77777777" w:rsidR="00E52AA1" w:rsidRDefault="00E52A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7542" w14:textId="77777777" w:rsidR="00C922D8" w:rsidRDefault="00C922D8" w:rsidP="00C0603D">
    <w:pPr>
      <w:pStyle w:val="Nagwek"/>
      <w:jc w:val="right"/>
      <w:rPr>
        <w:bCs/>
        <w:sz w:val="18"/>
        <w:szCs w:val="18"/>
      </w:rPr>
    </w:pPr>
  </w:p>
  <w:p w14:paraId="231B61CF" w14:textId="77777777" w:rsidR="00C922D8" w:rsidRPr="000C68A8" w:rsidRDefault="00C922D8" w:rsidP="00C0603D">
    <w:pPr>
      <w:pStyle w:val="Nagwek"/>
      <w:jc w:val="right"/>
      <w:rPr>
        <w:bCs/>
        <w:sz w:val="18"/>
        <w:szCs w:val="18"/>
      </w:rPr>
    </w:pPr>
  </w:p>
  <w:p w14:paraId="210116A8" w14:textId="77777777" w:rsidR="00C922D8" w:rsidRPr="00CB4679" w:rsidRDefault="00C922D8"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4" w15:restartNumberingAfterBreak="0">
    <w:nsid w:val="23A40F4D"/>
    <w:multiLevelType w:val="hybridMultilevel"/>
    <w:tmpl w:val="4FE438A2"/>
    <w:lvl w:ilvl="0" w:tplc="FCB68D7C">
      <w:start w:val="1"/>
      <w:numFmt w:val="decimal"/>
      <w:lvlText w:val="%1."/>
      <w:lvlJc w:val="left"/>
      <w:pPr>
        <w:ind w:left="1080" w:hanging="360"/>
      </w:pPr>
      <w:rPr>
        <w:rFonts w:cs="Times New Roman"/>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8"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9"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0"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1" w15:restartNumberingAfterBreak="0">
    <w:nsid w:val="4EC0662D"/>
    <w:multiLevelType w:val="multilevel"/>
    <w:tmpl w:val="98DCBD24"/>
    <w:numStyleLink w:val="WWNum67"/>
  </w:abstractNum>
  <w:abstractNum w:abstractNumId="32"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4"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170EB1"/>
    <w:multiLevelType w:val="hybridMultilevel"/>
    <w:tmpl w:val="A8EAB5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9" w15:restartNumberingAfterBreak="0">
    <w:nsid w:val="6F3B6FCD"/>
    <w:multiLevelType w:val="hybridMultilevel"/>
    <w:tmpl w:val="457286E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4"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4859300">
    <w:abstractNumId w:val="13"/>
  </w:num>
  <w:num w:numId="2" w16cid:durableId="1620061305">
    <w:abstractNumId w:val="0"/>
  </w:num>
  <w:num w:numId="3" w16cid:durableId="2099207841">
    <w:abstractNumId w:val="1"/>
  </w:num>
  <w:num w:numId="4" w16cid:durableId="345984846">
    <w:abstractNumId w:val="2"/>
  </w:num>
  <w:num w:numId="5" w16cid:durableId="1189879993">
    <w:abstractNumId w:val="3"/>
  </w:num>
  <w:num w:numId="6" w16cid:durableId="752555605">
    <w:abstractNumId w:val="4"/>
  </w:num>
  <w:num w:numId="7" w16cid:durableId="1565287955">
    <w:abstractNumId w:val="5"/>
  </w:num>
  <w:num w:numId="8" w16cid:durableId="143087370">
    <w:abstractNumId w:val="6"/>
  </w:num>
  <w:num w:numId="9" w16cid:durableId="436411318">
    <w:abstractNumId w:val="7"/>
  </w:num>
  <w:num w:numId="10" w16cid:durableId="667635196">
    <w:abstractNumId w:val="8"/>
  </w:num>
  <w:num w:numId="11" w16cid:durableId="1443957150">
    <w:abstractNumId w:val="9"/>
  </w:num>
  <w:num w:numId="12" w16cid:durableId="269358795">
    <w:abstractNumId w:val="10"/>
  </w:num>
  <w:num w:numId="13" w16cid:durableId="1884898346">
    <w:abstractNumId w:val="11"/>
  </w:num>
  <w:num w:numId="14" w16cid:durableId="742217957">
    <w:abstractNumId w:val="12"/>
  </w:num>
  <w:num w:numId="15" w16cid:durableId="1809973392">
    <w:abstractNumId w:val="14"/>
  </w:num>
  <w:num w:numId="16" w16cid:durableId="103428992">
    <w:abstractNumId w:val="15"/>
  </w:num>
  <w:num w:numId="17" w16cid:durableId="1599947138">
    <w:abstractNumId w:val="16"/>
  </w:num>
  <w:num w:numId="18" w16cid:durableId="1006786615">
    <w:abstractNumId w:val="17"/>
  </w:num>
  <w:num w:numId="19" w16cid:durableId="338191391">
    <w:abstractNumId w:val="18"/>
  </w:num>
  <w:num w:numId="20" w16cid:durableId="1235704011">
    <w:abstractNumId w:val="19"/>
  </w:num>
  <w:num w:numId="21" w16cid:durableId="1652058693">
    <w:abstractNumId w:val="26"/>
  </w:num>
  <w:num w:numId="22" w16cid:durableId="1745948755">
    <w:abstractNumId w:val="20"/>
  </w:num>
  <w:num w:numId="23" w16cid:durableId="1318454582">
    <w:abstractNumId w:val="42"/>
  </w:num>
  <w:num w:numId="24" w16cid:durableId="1925146364">
    <w:abstractNumId w:val="38"/>
  </w:num>
  <w:num w:numId="25" w16cid:durableId="1930505200">
    <w:abstractNumId w:val="23"/>
  </w:num>
  <w:num w:numId="26" w16cid:durableId="1621835851">
    <w:abstractNumId w:val="21"/>
  </w:num>
  <w:num w:numId="27" w16cid:durableId="1528716950">
    <w:abstractNumId w:val="35"/>
  </w:num>
  <w:num w:numId="28" w16cid:durableId="780689051">
    <w:abstractNumId w:val="33"/>
  </w:num>
  <w:num w:numId="29" w16cid:durableId="1880119065">
    <w:abstractNumId w:val="28"/>
  </w:num>
  <w:num w:numId="30" w16cid:durableId="768937980">
    <w:abstractNumId w:val="40"/>
  </w:num>
  <w:num w:numId="31" w16cid:durableId="1185481536">
    <w:abstractNumId w:val="30"/>
  </w:num>
  <w:num w:numId="32" w16cid:durableId="1026714436">
    <w:abstractNumId w:val="22"/>
  </w:num>
  <w:num w:numId="33" w16cid:durableId="1925457154">
    <w:abstractNumId w:val="25"/>
  </w:num>
  <w:num w:numId="34" w16cid:durableId="1885171551">
    <w:abstractNumId w:val="44"/>
  </w:num>
  <w:num w:numId="35" w16cid:durableId="829906513">
    <w:abstractNumId w:val="34"/>
  </w:num>
  <w:num w:numId="36" w16cid:durableId="1457215211">
    <w:abstractNumId w:val="41"/>
  </w:num>
  <w:num w:numId="37" w16cid:durableId="1113599771">
    <w:abstractNumId w:val="36"/>
  </w:num>
  <w:num w:numId="38" w16cid:durableId="1961062379">
    <w:abstractNumId w:val="29"/>
  </w:num>
  <w:num w:numId="39" w16cid:durableId="1541285323">
    <w:abstractNumId w:val="43"/>
  </w:num>
  <w:num w:numId="40" w16cid:durableId="837770740">
    <w:abstractNumId w:val="27"/>
  </w:num>
  <w:num w:numId="41" w16cid:durableId="984309464">
    <w:abstractNumId w:val="37"/>
  </w:num>
  <w:num w:numId="42" w16cid:durableId="1096555759">
    <w:abstractNumId w:val="24"/>
  </w:num>
  <w:num w:numId="43" w16cid:durableId="294137730">
    <w:abstractNumId w:val="31"/>
  </w:num>
  <w:num w:numId="44" w16cid:durableId="1673292258">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30A6C"/>
    <w:rsid w:val="0005395A"/>
    <w:rsid w:val="000558C1"/>
    <w:rsid w:val="000751DB"/>
    <w:rsid w:val="000A66EA"/>
    <w:rsid w:val="000B0590"/>
    <w:rsid w:val="000B4066"/>
    <w:rsid w:val="000C0CB6"/>
    <w:rsid w:val="000D005C"/>
    <w:rsid w:val="000D4D1A"/>
    <w:rsid w:val="000E5B6E"/>
    <w:rsid w:val="00106CA8"/>
    <w:rsid w:val="00107B86"/>
    <w:rsid w:val="00113707"/>
    <w:rsid w:val="00121B65"/>
    <w:rsid w:val="001307DD"/>
    <w:rsid w:val="00131586"/>
    <w:rsid w:val="00170FB6"/>
    <w:rsid w:val="0019796A"/>
    <w:rsid w:val="001C4033"/>
    <w:rsid w:val="00200CC3"/>
    <w:rsid w:val="002161DA"/>
    <w:rsid w:val="002418A4"/>
    <w:rsid w:val="00265617"/>
    <w:rsid w:val="002824F4"/>
    <w:rsid w:val="002902A5"/>
    <w:rsid w:val="002A1EAF"/>
    <w:rsid w:val="002A615E"/>
    <w:rsid w:val="002A715A"/>
    <w:rsid w:val="002B675E"/>
    <w:rsid w:val="002C77A6"/>
    <w:rsid w:val="0030251C"/>
    <w:rsid w:val="003137B5"/>
    <w:rsid w:val="00324ACD"/>
    <w:rsid w:val="00334742"/>
    <w:rsid w:val="00351A8D"/>
    <w:rsid w:val="00393C37"/>
    <w:rsid w:val="00397591"/>
    <w:rsid w:val="003A78D0"/>
    <w:rsid w:val="003B1B94"/>
    <w:rsid w:val="003B75E4"/>
    <w:rsid w:val="003D25DB"/>
    <w:rsid w:val="003D2BEE"/>
    <w:rsid w:val="003D4EBA"/>
    <w:rsid w:val="003E11CB"/>
    <w:rsid w:val="003F7CF9"/>
    <w:rsid w:val="0040794F"/>
    <w:rsid w:val="004114BC"/>
    <w:rsid w:val="00437F6F"/>
    <w:rsid w:val="00456626"/>
    <w:rsid w:val="00463314"/>
    <w:rsid w:val="004642FF"/>
    <w:rsid w:val="00470713"/>
    <w:rsid w:val="004860C5"/>
    <w:rsid w:val="0049792C"/>
    <w:rsid w:val="004A5C8F"/>
    <w:rsid w:val="004C2885"/>
    <w:rsid w:val="004C6AA6"/>
    <w:rsid w:val="004D5F3E"/>
    <w:rsid w:val="004E53D2"/>
    <w:rsid w:val="00507493"/>
    <w:rsid w:val="005104B7"/>
    <w:rsid w:val="00517D2E"/>
    <w:rsid w:val="00521066"/>
    <w:rsid w:val="00521775"/>
    <w:rsid w:val="00537680"/>
    <w:rsid w:val="00552E5A"/>
    <w:rsid w:val="005557D3"/>
    <w:rsid w:val="00581CDB"/>
    <w:rsid w:val="005A7F91"/>
    <w:rsid w:val="005B7EA9"/>
    <w:rsid w:val="005C21F5"/>
    <w:rsid w:val="005D27ED"/>
    <w:rsid w:val="005F1004"/>
    <w:rsid w:val="006023F3"/>
    <w:rsid w:val="00610925"/>
    <w:rsid w:val="0065113E"/>
    <w:rsid w:val="00651E5B"/>
    <w:rsid w:val="0065535E"/>
    <w:rsid w:val="00660C5B"/>
    <w:rsid w:val="00665F5A"/>
    <w:rsid w:val="0068113C"/>
    <w:rsid w:val="00681180"/>
    <w:rsid w:val="006970D9"/>
    <w:rsid w:val="006F1B03"/>
    <w:rsid w:val="00732398"/>
    <w:rsid w:val="00753986"/>
    <w:rsid w:val="007C70C9"/>
    <w:rsid w:val="007D0A68"/>
    <w:rsid w:val="007E68A0"/>
    <w:rsid w:val="00806434"/>
    <w:rsid w:val="00824BB0"/>
    <w:rsid w:val="0082692C"/>
    <w:rsid w:val="00830EC9"/>
    <w:rsid w:val="00831212"/>
    <w:rsid w:val="00846D39"/>
    <w:rsid w:val="00851BFD"/>
    <w:rsid w:val="0087606C"/>
    <w:rsid w:val="00881FB3"/>
    <w:rsid w:val="008928D5"/>
    <w:rsid w:val="008C5053"/>
    <w:rsid w:val="008C693E"/>
    <w:rsid w:val="008E3D62"/>
    <w:rsid w:val="008F2D43"/>
    <w:rsid w:val="008F4E3A"/>
    <w:rsid w:val="00910209"/>
    <w:rsid w:val="0092187F"/>
    <w:rsid w:val="00925FA5"/>
    <w:rsid w:val="00933E73"/>
    <w:rsid w:val="00936B76"/>
    <w:rsid w:val="00937B40"/>
    <w:rsid w:val="00940548"/>
    <w:rsid w:val="00971931"/>
    <w:rsid w:val="009902BF"/>
    <w:rsid w:val="009B5132"/>
    <w:rsid w:val="009B6465"/>
    <w:rsid w:val="009D0D7A"/>
    <w:rsid w:val="009E1557"/>
    <w:rsid w:val="009F5D58"/>
    <w:rsid w:val="00A009BE"/>
    <w:rsid w:val="00A32A17"/>
    <w:rsid w:val="00A33A94"/>
    <w:rsid w:val="00A479A9"/>
    <w:rsid w:val="00A85665"/>
    <w:rsid w:val="00A86FEA"/>
    <w:rsid w:val="00AC3EED"/>
    <w:rsid w:val="00AE2090"/>
    <w:rsid w:val="00AF180D"/>
    <w:rsid w:val="00B02EF7"/>
    <w:rsid w:val="00B169FF"/>
    <w:rsid w:val="00B262C1"/>
    <w:rsid w:val="00B4183B"/>
    <w:rsid w:val="00B56FB1"/>
    <w:rsid w:val="00B60916"/>
    <w:rsid w:val="00B622F7"/>
    <w:rsid w:val="00B67D97"/>
    <w:rsid w:val="00B763D3"/>
    <w:rsid w:val="00B959EE"/>
    <w:rsid w:val="00BC269B"/>
    <w:rsid w:val="00C04BBB"/>
    <w:rsid w:val="00C0603D"/>
    <w:rsid w:val="00C07382"/>
    <w:rsid w:val="00C27EF6"/>
    <w:rsid w:val="00C46C95"/>
    <w:rsid w:val="00C54F1E"/>
    <w:rsid w:val="00C922D8"/>
    <w:rsid w:val="00CC05E4"/>
    <w:rsid w:val="00CF7065"/>
    <w:rsid w:val="00CF70B3"/>
    <w:rsid w:val="00D00FE4"/>
    <w:rsid w:val="00D44342"/>
    <w:rsid w:val="00D52700"/>
    <w:rsid w:val="00D75ED9"/>
    <w:rsid w:val="00E31E59"/>
    <w:rsid w:val="00E41EAA"/>
    <w:rsid w:val="00E52AA1"/>
    <w:rsid w:val="00E56F34"/>
    <w:rsid w:val="00EB7267"/>
    <w:rsid w:val="00F254B9"/>
    <w:rsid w:val="00F36D21"/>
    <w:rsid w:val="00F452F1"/>
    <w:rsid w:val="00F549C0"/>
    <w:rsid w:val="00F611AA"/>
    <w:rsid w:val="00F75C0F"/>
    <w:rsid w:val="00F956D2"/>
    <w:rsid w:val="00FA615D"/>
    <w:rsid w:val="00FC2B46"/>
    <w:rsid w:val="00FE2A5F"/>
    <w:rsid w:val="00FF2B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zim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nusz.inwestycje@czarna.com.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kusek@czarna.com.pl" TargetMode="External"/><Relationship Id="rId4" Type="http://schemas.openxmlformats.org/officeDocument/2006/relationships/webSettings" Target="webSettings.xml"/><Relationship Id="rId9" Type="http://schemas.openxmlformats.org/officeDocument/2006/relationships/hyperlink" Target="https://www.czarna.c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Pages>
  <Words>10546</Words>
  <Characters>63281</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Mika</cp:lastModifiedBy>
  <cp:revision>35</cp:revision>
  <cp:lastPrinted>2021-07-16T07:01:00Z</cp:lastPrinted>
  <dcterms:created xsi:type="dcterms:W3CDTF">2021-03-16T11:14:00Z</dcterms:created>
  <dcterms:modified xsi:type="dcterms:W3CDTF">2025-01-24T13:24:00Z</dcterms:modified>
</cp:coreProperties>
</file>