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D0FA1" w14:textId="486D8AE9" w:rsidR="00515A2E" w:rsidRDefault="00515A2E" w:rsidP="00515A2E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6a do SWZ</w:t>
      </w:r>
    </w:p>
    <w:p w14:paraId="3AEC0631" w14:textId="0C81F595" w:rsidR="0073069D" w:rsidRDefault="00D82D43" w:rsidP="00840110">
      <w:pPr>
        <w:rPr>
          <w:rFonts w:ascii="Calibri" w:hAnsi="Calibri" w:cs="Calibri"/>
          <w:b/>
        </w:rPr>
      </w:pPr>
      <w:r w:rsidRPr="00D82D43">
        <w:rPr>
          <w:rFonts w:ascii="Calibri" w:hAnsi="Calibri" w:cs="Calibri"/>
          <w:b/>
        </w:rPr>
        <w:t>Wyposażenie standardowe średniego samochodu ratowniczo gaśniczego</w:t>
      </w:r>
      <w:r w:rsidR="00853D00">
        <w:rPr>
          <w:rFonts w:ascii="Calibri" w:hAnsi="Calibri" w:cs="Calibri"/>
          <w:b/>
        </w:rPr>
        <w:t xml:space="preserve"> dla OSP Łosośnica</w:t>
      </w:r>
      <w:r w:rsidRPr="00D82D43">
        <w:rPr>
          <w:rFonts w:ascii="Calibri" w:hAnsi="Calibri" w:cs="Calibr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789"/>
        <w:gridCol w:w="1105"/>
        <w:gridCol w:w="4820"/>
      </w:tblGrid>
      <w:tr w:rsidR="00515A2E" w14:paraId="1E8FDF58" w14:textId="234C75DE" w:rsidTr="00515A2E">
        <w:tc>
          <w:tcPr>
            <w:tcW w:w="562" w:type="dxa"/>
          </w:tcPr>
          <w:p w14:paraId="0CA785B7" w14:textId="3FAC2DB4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75DB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789" w:type="dxa"/>
          </w:tcPr>
          <w:p w14:paraId="11C18364" w14:textId="4A6CD24C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Rodzaj wyposażenia - wymagania</w:t>
            </w:r>
          </w:p>
        </w:tc>
        <w:tc>
          <w:tcPr>
            <w:tcW w:w="1105" w:type="dxa"/>
          </w:tcPr>
          <w:p w14:paraId="47DA58DD" w14:textId="5B6770EC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4820" w:type="dxa"/>
          </w:tcPr>
          <w:p w14:paraId="733A30F3" w14:textId="77777777" w:rsidR="00515A2E" w:rsidRPr="00515A2E" w:rsidRDefault="00515A2E" w:rsidP="00515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A2E">
              <w:rPr>
                <w:rFonts w:ascii="Arial" w:hAnsi="Arial" w:cs="Arial"/>
                <w:sz w:val="20"/>
                <w:szCs w:val="20"/>
              </w:rPr>
              <w:t>OFEROWANE PARAMERTY</w:t>
            </w:r>
          </w:p>
          <w:p w14:paraId="1A74CF9E" w14:textId="77777777" w:rsidR="00515A2E" w:rsidRPr="00515A2E" w:rsidRDefault="00515A2E" w:rsidP="00515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A2E">
              <w:rPr>
                <w:rFonts w:ascii="Arial" w:hAnsi="Arial" w:cs="Arial"/>
                <w:sz w:val="20"/>
                <w:szCs w:val="20"/>
              </w:rPr>
              <w:t>POTWIERDZENIE SPEŁNIENIA WYMAGAŃ</w:t>
            </w:r>
          </w:p>
          <w:p w14:paraId="47529D64" w14:textId="0E4DA543" w:rsidR="00515A2E" w:rsidRPr="00DE75DB" w:rsidRDefault="00515A2E" w:rsidP="00515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A2E">
              <w:rPr>
                <w:rFonts w:ascii="Arial" w:hAnsi="Arial" w:cs="Arial"/>
                <w:sz w:val="20"/>
                <w:szCs w:val="20"/>
              </w:rPr>
              <w:t>WYPEŁNIA OFERENT</w:t>
            </w:r>
          </w:p>
        </w:tc>
      </w:tr>
      <w:tr w:rsidR="00515A2E" w14:paraId="44B7C62B" w14:textId="476CD3B4" w:rsidTr="00515A2E">
        <w:tc>
          <w:tcPr>
            <w:tcW w:w="562" w:type="dxa"/>
          </w:tcPr>
          <w:p w14:paraId="1077EA45" w14:textId="55FBC43A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9" w:type="dxa"/>
          </w:tcPr>
          <w:p w14:paraId="63630E7D" w14:textId="2414C439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Aparat powietrzny butlowy na sprężone powietrze z maską, z butlą</w:t>
            </w:r>
            <w:r>
              <w:rPr>
                <w:rFonts w:ascii="Arial" w:hAnsi="Arial" w:cs="Arial"/>
                <w:sz w:val="20"/>
                <w:szCs w:val="20"/>
              </w:rPr>
              <w:t xml:space="preserve"> stalową</w:t>
            </w:r>
            <w:r w:rsidRPr="00DE75DB">
              <w:rPr>
                <w:rFonts w:ascii="Arial" w:hAnsi="Arial" w:cs="Arial"/>
                <w:sz w:val="20"/>
                <w:szCs w:val="20"/>
              </w:rPr>
              <w:t xml:space="preserve"> z sygnalizatorem bezruchu</w:t>
            </w:r>
          </w:p>
        </w:tc>
        <w:tc>
          <w:tcPr>
            <w:tcW w:w="1105" w:type="dxa"/>
          </w:tcPr>
          <w:p w14:paraId="6A2FBECE" w14:textId="5DF7D1D2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DE75DB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DE75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35027A15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2302B5D6" w14:textId="3B123B5D" w:rsidTr="00515A2E">
        <w:tc>
          <w:tcPr>
            <w:tcW w:w="562" w:type="dxa"/>
          </w:tcPr>
          <w:p w14:paraId="593A3796" w14:textId="36A3B612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9" w:type="dxa"/>
          </w:tcPr>
          <w:p w14:paraId="297358C6" w14:textId="23379421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Szelki bezpieczeństwa</w:t>
            </w:r>
          </w:p>
        </w:tc>
        <w:tc>
          <w:tcPr>
            <w:tcW w:w="1105" w:type="dxa"/>
          </w:tcPr>
          <w:p w14:paraId="49217141" w14:textId="6D8BF63E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4820" w:type="dxa"/>
          </w:tcPr>
          <w:p w14:paraId="457C406B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6FEA6B01" w14:textId="4AC01659" w:rsidTr="00515A2E">
        <w:tc>
          <w:tcPr>
            <w:tcW w:w="562" w:type="dxa"/>
          </w:tcPr>
          <w:p w14:paraId="3A06A9CF" w14:textId="418C9194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9" w:type="dxa"/>
          </w:tcPr>
          <w:p w14:paraId="2CAD4696" w14:textId="1FE6BD22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Spodnie pilarza z ochroną przed przecięciem, klasa min. 1 (wg PN-EN 381-5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równoważnej</w:t>
            </w:r>
            <w:r w:rsidRPr="00DE75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5" w:type="dxa"/>
          </w:tcPr>
          <w:p w14:paraId="0E79C0E9" w14:textId="5B2B0724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46262721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56872641" w14:textId="40B7EBD0" w:rsidTr="00515A2E">
        <w:tc>
          <w:tcPr>
            <w:tcW w:w="562" w:type="dxa"/>
          </w:tcPr>
          <w:p w14:paraId="0F1806B1" w14:textId="48B9A7B7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9" w:type="dxa"/>
          </w:tcPr>
          <w:p w14:paraId="27C57B8F" w14:textId="7D5BA524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Kalosze do brodzenia, wysokie lub biodrowe</w:t>
            </w:r>
          </w:p>
        </w:tc>
        <w:tc>
          <w:tcPr>
            <w:tcW w:w="1105" w:type="dxa"/>
          </w:tcPr>
          <w:p w14:paraId="5E21ECD2" w14:textId="1F318D44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2 pary</w:t>
            </w:r>
          </w:p>
        </w:tc>
        <w:tc>
          <w:tcPr>
            <w:tcW w:w="4820" w:type="dxa"/>
          </w:tcPr>
          <w:p w14:paraId="6ADE67B2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5E350374" w14:textId="713D0F66" w:rsidTr="00515A2E">
        <w:tc>
          <w:tcPr>
            <w:tcW w:w="562" w:type="dxa"/>
          </w:tcPr>
          <w:p w14:paraId="19D37005" w14:textId="1564063A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9" w:type="dxa"/>
          </w:tcPr>
          <w:p w14:paraId="5F7D3293" w14:textId="054B0576" w:rsidR="00515A2E" w:rsidRPr="00DE75DB" w:rsidRDefault="00515A2E" w:rsidP="003A22B1">
            <w:pPr>
              <w:rPr>
                <w:rFonts w:ascii="Arial" w:hAnsi="Arial" w:cs="Arial"/>
                <w:sz w:val="20"/>
                <w:szCs w:val="20"/>
              </w:rPr>
            </w:pPr>
            <w:r w:rsidRPr="00660655">
              <w:rPr>
                <w:rFonts w:ascii="Arial" w:hAnsi="Arial" w:cs="Arial"/>
                <w:sz w:val="20"/>
                <w:szCs w:val="20"/>
              </w:rPr>
              <w:t xml:space="preserve">Motopompa szlamowa </w:t>
            </w:r>
            <w:r>
              <w:rPr>
                <w:rFonts w:ascii="Arial" w:hAnsi="Arial" w:cs="Arial"/>
                <w:sz w:val="20"/>
                <w:szCs w:val="20"/>
              </w:rPr>
              <w:t>o wydajności minimum 1200 L/min</w:t>
            </w:r>
          </w:p>
        </w:tc>
        <w:tc>
          <w:tcPr>
            <w:tcW w:w="1105" w:type="dxa"/>
          </w:tcPr>
          <w:p w14:paraId="610A2B89" w14:textId="765E52F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4E84A015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1DE9E2DB" w14:textId="50FE3259" w:rsidTr="00515A2E">
        <w:tc>
          <w:tcPr>
            <w:tcW w:w="562" w:type="dxa"/>
          </w:tcPr>
          <w:p w14:paraId="461603DF" w14:textId="394FA461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9" w:type="dxa"/>
          </w:tcPr>
          <w:p w14:paraId="559F5D59" w14:textId="7C7DCC80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Pożarniczy wąż tłoczny do pomp W-75-20-ŁA</w:t>
            </w:r>
          </w:p>
        </w:tc>
        <w:tc>
          <w:tcPr>
            <w:tcW w:w="1105" w:type="dxa"/>
          </w:tcPr>
          <w:p w14:paraId="5DCD0947" w14:textId="49D8D8CE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8 szt.</w:t>
            </w:r>
          </w:p>
        </w:tc>
        <w:tc>
          <w:tcPr>
            <w:tcW w:w="4820" w:type="dxa"/>
          </w:tcPr>
          <w:p w14:paraId="42DE6FAD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0DA9DBEE" w14:textId="6A6F168A" w:rsidTr="00515A2E">
        <w:tc>
          <w:tcPr>
            <w:tcW w:w="562" w:type="dxa"/>
          </w:tcPr>
          <w:p w14:paraId="59C907C4" w14:textId="3F61F7C1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9" w:type="dxa"/>
          </w:tcPr>
          <w:p w14:paraId="103BDA60" w14:textId="2CCACC79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Pożarniczy wąż tłoczny do pomp W-52-20-ŁA</w:t>
            </w:r>
          </w:p>
        </w:tc>
        <w:tc>
          <w:tcPr>
            <w:tcW w:w="1105" w:type="dxa"/>
          </w:tcPr>
          <w:p w14:paraId="63354521" w14:textId="21A76A68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4820" w:type="dxa"/>
          </w:tcPr>
          <w:p w14:paraId="42C08C0B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3D489BB8" w14:textId="6FC948A7" w:rsidTr="00515A2E">
        <w:tc>
          <w:tcPr>
            <w:tcW w:w="562" w:type="dxa"/>
          </w:tcPr>
          <w:p w14:paraId="34D0CB59" w14:textId="2C6A6AC6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9" w:type="dxa"/>
          </w:tcPr>
          <w:p w14:paraId="4915F265" w14:textId="7003EFDD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 xml:space="preserve">Wąż ssawny PCV 110-2500 łączniki </w:t>
            </w:r>
            <w:proofErr w:type="spellStart"/>
            <w:r w:rsidRPr="00DE75DB">
              <w:rPr>
                <w:rFonts w:ascii="Arial" w:hAnsi="Arial" w:cs="Arial"/>
                <w:sz w:val="20"/>
                <w:szCs w:val="20"/>
              </w:rPr>
              <w:t>Storz</w:t>
            </w:r>
            <w:proofErr w:type="spellEnd"/>
            <w:r w:rsidRPr="00DE75DB">
              <w:rPr>
                <w:rFonts w:ascii="Arial" w:hAnsi="Arial" w:cs="Arial"/>
                <w:sz w:val="20"/>
                <w:szCs w:val="20"/>
              </w:rPr>
              <w:t xml:space="preserve"> CNBOP 3206/2018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równoważne</w:t>
            </w:r>
          </w:p>
        </w:tc>
        <w:tc>
          <w:tcPr>
            <w:tcW w:w="1105" w:type="dxa"/>
          </w:tcPr>
          <w:p w14:paraId="6A00D718" w14:textId="576FF60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4 szt.</w:t>
            </w:r>
          </w:p>
        </w:tc>
        <w:tc>
          <w:tcPr>
            <w:tcW w:w="4820" w:type="dxa"/>
          </w:tcPr>
          <w:p w14:paraId="17F51386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5DA5959A" w14:textId="2FFAC20A" w:rsidTr="00515A2E">
        <w:tc>
          <w:tcPr>
            <w:tcW w:w="562" w:type="dxa"/>
          </w:tcPr>
          <w:p w14:paraId="1FA36A30" w14:textId="098F0899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9" w:type="dxa"/>
          </w:tcPr>
          <w:p w14:paraId="5B2D6BB5" w14:textId="0EBF21AB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Przełącznik 110/75 do węży</w:t>
            </w:r>
          </w:p>
        </w:tc>
        <w:tc>
          <w:tcPr>
            <w:tcW w:w="1105" w:type="dxa"/>
          </w:tcPr>
          <w:p w14:paraId="7889E866" w14:textId="0930F171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41F2C29D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536CDBCF" w14:textId="1920D7BB" w:rsidTr="00515A2E">
        <w:tc>
          <w:tcPr>
            <w:tcW w:w="562" w:type="dxa"/>
          </w:tcPr>
          <w:p w14:paraId="2EEE8F30" w14:textId="16432A97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9" w:type="dxa"/>
          </w:tcPr>
          <w:p w14:paraId="10F7E70E" w14:textId="1283F1CC" w:rsidR="00515A2E" w:rsidRPr="00DE75DB" w:rsidRDefault="00515A2E" w:rsidP="003A22B1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 xml:space="preserve">Przełącznik do węży 75/52 </w:t>
            </w:r>
          </w:p>
        </w:tc>
        <w:tc>
          <w:tcPr>
            <w:tcW w:w="1105" w:type="dxa"/>
          </w:tcPr>
          <w:p w14:paraId="1167BA90" w14:textId="15E3EEFE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4820" w:type="dxa"/>
          </w:tcPr>
          <w:p w14:paraId="1C00DA7B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72BA9DE6" w14:textId="67CA6757" w:rsidTr="00515A2E">
        <w:tc>
          <w:tcPr>
            <w:tcW w:w="562" w:type="dxa"/>
          </w:tcPr>
          <w:p w14:paraId="49091993" w14:textId="20581C2F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9" w:type="dxa"/>
          </w:tcPr>
          <w:p w14:paraId="7D26FB7C" w14:textId="5B916904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 xml:space="preserve">Rozdzielacz kulowy </w:t>
            </w:r>
            <w:proofErr w:type="spellStart"/>
            <w:r w:rsidRPr="00DE75DB">
              <w:rPr>
                <w:rFonts w:ascii="Arial" w:hAnsi="Arial" w:cs="Arial"/>
                <w:sz w:val="20"/>
                <w:szCs w:val="20"/>
              </w:rPr>
              <w:t>Storz</w:t>
            </w:r>
            <w:proofErr w:type="spellEnd"/>
            <w:r w:rsidRPr="00DE75DB">
              <w:rPr>
                <w:rFonts w:ascii="Arial" w:hAnsi="Arial" w:cs="Arial"/>
                <w:sz w:val="20"/>
                <w:szCs w:val="20"/>
              </w:rPr>
              <w:t xml:space="preserve"> 75/52-75-52 ENPOL CNBOP 3528/2019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równoważne</w:t>
            </w:r>
          </w:p>
        </w:tc>
        <w:tc>
          <w:tcPr>
            <w:tcW w:w="1105" w:type="dxa"/>
          </w:tcPr>
          <w:p w14:paraId="5B8AB124" w14:textId="1A588495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5AEB5975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4B1FF0AE" w14:textId="11D3CA14" w:rsidTr="00515A2E">
        <w:tc>
          <w:tcPr>
            <w:tcW w:w="562" w:type="dxa"/>
          </w:tcPr>
          <w:p w14:paraId="6725B2C3" w14:textId="3A07BF18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9" w:type="dxa"/>
          </w:tcPr>
          <w:p w14:paraId="2C47E0DF" w14:textId="535BF74A" w:rsidR="00515A2E" w:rsidRPr="00DE75DB" w:rsidRDefault="00515A2E" w:rsidP="003A22B1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 xml:space="preserve">Smok ssawny </w:t>
            </w:r>
            <w:proofErr w:type="spellStart"/>
            <w:r w:rsidRPr="00DE75DB">
              <w:rPr>
                <w:rFonts w:ascii="Arial" w:hAnsi="Arial" w:cs="Arial"/>
                <w:sz w:val="20"/>
                <w:szCs w:val="20"/>
              </w:rPr>
              <w:t>Storz</w:t>
            </w:r>
            <w:proofErr w:type="spellEnd"/>
            <w:r w:rsidRPr="00DE75DB">
              <w:rPr>
                <w:rFonts w:ascii="Arial" w:hAnsi="Arial" w:cs="Arial"/>
                <w:sz w:val="20"/>
                <w:szCs w:val="20"/>
              </w:rPr>
              <w:t xml:space="preserve"> 110/A prosty CNBOP 3527/2019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równoważne</w:t>
            </w:r>
          </w:p>
        </w:tc>
        <w:tc>
          <w:tcPr>
            <w:tcW w:w="1105" w:type="dxa"/>
          </w:tcPr>
          <w:p w14:paraId="5C8A926B" w14:textId="1939F683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04FC1C50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68D98F68" w14:textId="56D6E1A2" w:rsidTr="00515A2E">
        <w:tc>
          <w:tcPr>
            <w:tcW w:w="562" w:type="dxa"/>
          </w:tcPr>
          <w:p w14:paraId="2EAE5FD8" w14:textId="2BE00C73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9" w:type="dxa"/>
          </w:tcPr>
          <w:p w14:paraId="729F9B89" w14:textId="05456B27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75DB">
              <w:rPr>
                <w:rFonts w:ascii="Arial" w:hAnsi="Arial" w:cs="Arial"/>
                <w:sz w:val="20"/>
                <w:szCs w:val="20"/>
              </w:rPr>
              <w:t>Zasysacz</w:t>
            </w:r>
            <w:proofErr w:type="spellEnd"/>
            <w:r w:rsidRPr="00DE75DB">
              <w:rPr>
                <w:rFonts w:ascii="Arial" w:hAnsi="Arial" w:cs="Arial"/>
                <w:sz w:val="20"/>
                <w:szCs w:val="20"/>
              </w:rPr>
              <w:t xml:space="preserve"> liniowy co najmniej typu Z-2 z wężykiem</w:t>
            </w:r>
          </w:p>
        </w:tc>
        <w:tc>
          <w:tcPr>
            <w:tcW w:w="1105" w:type="dxa"/>
          </w:tcPr>
          <w:p w14:paraId="701ECE34" w14:textId="7DCF04CC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0C9AE304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5663D16A" w14:textId="2D03B7CB" w:rsidTr="00515A2E">
        <w:tc>
          <w:tcPr>
            <w:tcW w:w="562" w:type="dxa"/>
          </w:tcPr>
          <w:p w14:paraId="1FDD0028" w14:textId="3788FF07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9" w:type="dxa"/>
          </w:tcPr>
          <w:p w14:paraId="7C5BB573" w14:textId="253B0527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 xml:space="preserve">Kurtyna wodna ZW 52 CNBOP 3170/2018 </w:t>
            </w:r>
            <w:r>
              <w:rPr>
                <w:rFonts w:ascii="Arial" w:hAnsi="Arial" w:cs="Arial"/>
                <w:sz w:val="20"/>
                <w:szCs w:val="20"/>
              </w:rPr>
              <w:t>lub równoważne</w:t>
            </w:r>
          </w:p>
        </w:tc>
        <w:tc>
          <w:tcPr>
            <w:tcW w:w="1105" w:type="dxa"/>
          </w:tcPr>
          <w:p w14:paraId="654D0273" w14:textId="7FF59121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4820" w:type="dxa"/>
          </w:tcPr>
          <w:p w14:paraId="02AEA816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63AA4486" w14:textId="01731675" w:rsidTr="00515A2E">
        <w:tc>
          <w:tcPr>
            <w:tcW w:w="562" w:type="dxa"/>
          </w:tcPr>
          <w:p w14:paraId="022D918D" w14:textId="7B2B73CB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9" w:type="dxa"/>
          </w:tcPr>
          <w:p w14:paraId="29357809" w14:textId="1F2904B5" w:rsidR="00515A2E" w:rsidRPr="00DE75DB" w:rsidRDefault="00515A2E" w:rsidP="003A22B1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 xml:space="preserve">Prądownica wodna PW75 </w:t>
            </w:r>
          </w:p>
        </w:tc>
        <w:tc>
          <w:tcPr>
            <w:tcW w:w="1105" w:type="dxa"/>
          </w:tcPr>
          <w:p w14:paraId="034AB263" w14:textId="476EE775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37313E67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0ADE836C" w14:textId="7733D338" w:rsidTr="00515A2E">
        <w:tc>
          <w:tcPr>
            <w:tcW w:w="562" w:type="dxa"/>
          </w:tcPr>
          <w:p w14:paraId="5D4B9184" w14:textId="00B83338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9" w:type="dxa"/>
          </w:tcPr>
          <w:p w14:paraId="371A5589" w14:textId="75626C89" w:rsidR="00515A2E" w:rsidRPr="00DE75DB" w:rsidRDefault="00515A2E" w:rsidP="002D0B2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 xml:space="preserve">Prądownica wodna typu turbo PWT 52 </w:t>
            </w:r>
          </w:p>
        </w:tc>
        <w:tc>
          <w:tcPr>
            <w:tcW w:w="1105" w:type="dxa"/>
          </w:tcPr>
          <w:p w14:paraId="085047C8" w14:textId="5928B00E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4820" w:type="dxa"/>
          </w:tcPr>
          <w:p w14:paraId="1A3B0854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7DFE3895" w14:textId="65BB3117" w:rsidTr="00515A2E">
        <w:tc>
          <w:tcPr>
            <w:tcW w:w="562" w:type="dxa"/>
          </w:tcPr>
          <w:p w14:paraId="662C37F8" w14:textId="2F41878F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9" w:type="dxa"/>
          </w:tcPr>
          <w:p w14:paraId="496C1423" w14:textId="5BEABD4D" w:rsidR="00515A2E" w:rsidRPr="00DE75DB" w:rsidRDefault="00515A2E" w:rsidP="002D0B2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 xml:space="preserve">Prądownica pianowa PP-2 z zaworem </w:t>
            </w:r>
          </w:p>
        </w:tc>
        <w:tc>
          <w:tcPr>
            <w:tcW w:w="1105" w:type="dxa"/>
          </w:tcPr>
          <w:p w14:paraId="524D63E5" w14:textId="62E00BB8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5957307F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721E04E5" w14:textId="00EC5C9F" w:rsidTr="00515A2E">
        <w:trPr>
          <w:trHeight w:val="238"/>
        </w:trPr>
        <w:tc>
          <w:tcPr>
            <w:tcW w:w="562" w:type="dxa"/>
          </w:tcPr>
          <w:p w14:paraId="7AE2F32F" w14:textId="0522E11B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9" w:type="dxa"/>
          </w:tcPr>
          <w:p w14:paraId="6F985173" w14:textId="576D24CA" w:rsidR="00515A2E" w:rsidRPr="00DE75DB" w:rsidRDefault="00515A2E" w:rsidP="002D0B2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 xml:space="preserve">Prądownica pianowa PP-4 S4 z zaworem </w:t>
            </w:r>
          </w:p>
        </w:tc>
        <w:tc>
          <w:tcPr>
            <w:tcW w:w="1105" w:type="dxa"/>
          </w:tcPr>
          <w:p w14:paraId="4179A0E3" w14:textId="0D1710ED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06A9E322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7B1012D9" w14:textId="3E7B38A3" w:rsidTr="00515A2E">
        <w:tc>
          <w:tcPr>
            <w:tcW w:w="562" w:type="dxa"/>
          </w:tcPr>
          <w:p w14:paraId="40B92AA1" w14:textId="149C4778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9" w:type="dxa"/>
          </w:tcPr>
          <w:p w14:paraId="1AA54B64" w14:textId="11292FDA" w:rsidR="00515A2E" w:rsidRPr="00DE75DB" w:rsidRDefault="00515A2E" w:rsidP="002D0B2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Wytwornica pianowa WP 2-75 z zaworem</w:t>
            </w:r>
          </w:p>
        </w:tc>
        <w:tc>
          <w:tcPr>
            <w:tcW w:w="1105" w:type="dxa"/>
          </w:tcPr>
          <w:p w14:paraId="5249FA31" w14:textId="34DEEA23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1838ADC6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47347828" w14:textId="516F5660" w:rsidTr="00515A2E">
        <w:tc>
          <w:tcPr>
            <w:tcW w:w="562" w:type="dxa"/>
          </w:tcPr>
          <w:p w14:paraId="602F7562" w14:textId="0D9DFB93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9" w:type="dxa"/>
          </w:tcPr>
          <w:p w14:paraId="17B7220C" w14:textId="11E279FD" w:rsidR="00515A2E" w:rsidRPr="00DE75DB" w:rsidRDefault="00515A2E" w:rsidP="002D0B2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Stojak hydr</w:t>
            </w:r>
            <w:r>
              <w:rPr>
                <w:rFonts w:ascii="Arial" w:hAnsi="Arial" w:cs="Arial"/>
                <w:sz w:val="20"/>
                <w:szCs w:val="20"/>
              </w:rPr>
              <w:t xml:space="preserve">antowy DN80 2x75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Storz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krótki</w:t>
            </w:r>
          </w:p>
        </w:tc>
        <w:tc>
          <w:tcPr>
            <w:tcW w:w="1105" w:type="dxa"/>
          </w:tcPr>
          <w:p w14:paraId="67A1D9FC" w14:textId="3AB58EF3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37518BB9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00C11FC3" w14:textId="4E6A12CB" w:rsidTr="00515A2E">
        <w:tc>
          <w:tcPr>
            <w:tcW w:w="562" w:type="dxa"/>
          </w:tcPr>
          <w:p w14:paraId="206C4DF0" w14:textId="35F237B9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9" w:type="dxa"/>
          </w:tcPr>
          <w:p w14:paraId="75F6AE73" w14:textId="0BE2C44D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Klucz do hydrantu podziemnego, żeliwny</w:t>
            </w:r>
          </w:p>
        </w:tc>
        <w:tc>
          <w:tcPr>
            <w:tcW w:w="1105" w:type="dxa"/>
          </w:tcPr>
          <w:p w14:paraId="138F6FCF" w14:textId="01E8F09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565FE6BD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5760D83B" w14:textId="3823B734" w:rsidTr="00515A2E">
        <w:tc>
          <w:tcPr>
            <w:tcW w:w="562" w:type="dxa"/>
          </w:tcPr>
          <w:p w14:paraId="5FDC2503" w14:textId="33CE11DC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789" w:type="dxa"/>
          </w:tcPr>
          <w:p w14:paraId="1B84C93F" w14:textId="3777CD9C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Klucz do hydrantu nadziemnego</w:t>
            </w:r>
          </w:p>
        </w:tc>
        <w:tc>
          <w:tcPr>
            <w:tcW w:w="1105" w:type="dxa"/>
          </w:tcPr>
          <w:p w14:paraId="5029319B" w14:textId="77402550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4D3817DD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32604DF4" w14:textId="7BF8482E" w:rsidTr="00515A2E">
        <w:tc>
          <w:tcPr>
            <w:tcW w:w="562" w:type="dxa"/>
          </w:tcPr>
          <w:p w14:paraId="23FE4BE3" w14:textId="465E2E50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789" w:type="dxa"/>
          </w:tcPr>
          <w:p w14:paraId="6DB21330" w14:textId="6279F4B4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Klucz do łączników STORZ (42/52/75/110 - K2)</w:t>
            </w:r>
          </w:p>
        </w:tc>
        <w:tc>
          <w:tcPr>
            <w:tcW w:w="1105" w:type="dxa"/>
          </w:tcPr>
          <w:p w14:paraId="6396FC77" w14:textId="7C0E78E8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4820" w:type="dxa"/>
          </w:tcPr>
          <w:p w14:paraId="7EF6172D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0DC0174A" w14:textId="41E40CF6" w:rsidTr="00515A2E">
        <w:tc>
          <w:tcPr>
            <w:tcW w:w="562" w:type="dxa"/>
          </w:tcPr>
          <w:p w14:paraId="14D0FB65" w14:textId="3DCFE0DB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89" w:type="dxa"/>
          </w:tcPr>
          <w:p w14:paraId="30490534" w14:textId="69A8AE5E" w:rsidR="00515A2E" w:rsidRPr="00DE75DB" w:rsidRDefault="00515A2E" w:rsidP="002D0B2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 xml:space="preserve">Klucz do pokryw kanałowych </w:t>
            </w:r>
          </w:p>
        </w:tc>
        <w:tc>
          <w:tcPr>
            <w:tcW w:w="1105" w:type="dxa"/>
          </w:tcPr>
          <w:p w14:paraId="7C596D39" w14:textId="2EB4B4AC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64D21DB2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78A2A8FC" w14:textId="6BCA17D1" w:rsidTr="00515A2E">
        <w:tc>
          <w:tcPr>
            <w:tcW w:w="562" w:type="dxa"/>
          </w:tcPr>
          <w:p w14:paraId="5A59158C" w14:textId="631674F1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789" w:type="dxa"/>
          </w:tcPr>
          <w:p w14:paraId="269C892E" w14:textId="26AA8958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 xml:space="preserve">Pływak smoka ssawnego z </w:t>
            </w:r>
            <w:proofErr w:type="spellStart"/>
            <w:r w:rsidRPr="00DE75DB">
              <w:rPr>
                <w:rFonts w:ascii="Arial" w:hAnsi="Arial" w:cs="Arial"/>
                <w:sz w:val="20"/>
                <w:szCs w:val="20"/>
              </w:rPr>
              <w:t>zatrzaśnikiem</w:t>
            </w:r>
            <w:proofErr w:type="spellEnd"/>
          </w:p>
        </w:tc>
        <w:tc>
          <w:tcPr>
            <w:tcW w:w="1105" w:type="dxa"/>
          </w:tcPr>
          <w:p w14:paraId="5E478413" w14:textId="5F21BE99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4300AB2E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77D92A93" w14:textId="0BB3E01A" w:rsidTr="00515A2E">
        <w:tc>
          <w:tcPr>
            <w:tcW w:w="562" w:type="dxa"/>
          </w:tcPr>
          <w:p w14:paraId="5BCE1EE2" w14:textId="2CEB9BF8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789" w:type="dxa"/>
          </w:tcPr>
          <w:p w14:paraId="0D83B22D" w14:textId="6556FB02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Linka do linii ssawnej 10m PP 200-10-A-Z/10/1-0/KA</w:t>
            </w:r>
          </w:p>
        </w:tc>
        <w:tc>
          <w:tcPr>
            <w:tcW w:w="1105" w:type="dxa"/>
          </w:tcPr>
          <w:p w14:paraId="1057154F" w14:textId="40EEF8D4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0EA8F780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2529236B" w14:textId="032BA9DE" w:rsidTr="00515A2E">
        <w:tc>
          <w:tcPr>
            <w:tcW w:w="562" w:type="dxa"/>
          </w:tcPr>
          <w:p w14:paraId="34A5C244" w14:textId="3F3D25EB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789" w:type="dxa"/>
          </w:tcPr>
          <w:p w14:paraId="561A82E5" w14:textId="62D59752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Mostek przejazdowy 52x75x52 drewniany</w:t>
            </w:r>
          </w:p>
        </w:tc>
        <w:tc>
          <w:tcPr>
            <w:tcW w:w="1105" w:type="dxa"/>
          </w:tcPr>
          <w:p w14:paraId="521C5D03" w14:textId="270DAE61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4820" w:type="dxa"/>
          </w:tcPr>
          <w:p w14:paraId="3D205E40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70190216" w14:textId="1DCC845D" w:rsidTr="00515A2E">
        <w:tc>
          <w:tcPr>
            <w:tcW w:w="562" w:type="dxa"/>
          </w:tcPr>
          <w:p w14:paraId="2C89666C" w14:textId="0292783E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789" w:type="dxa"/>
          </w:tcPr>
          <w:p w14:paraId="2E2B1580" w14:textId="30D4E425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Siodełko wężowe</w:t>
            </w:r>
          </w:p>
        </w:tc>
        <w:tc>
          <w:tcPr>
            <w:tcW w:w="1105" w:type="dxa"/>
          </w:tcPr>
          <w:p w14:paraId="45E4A84A" w14:textId="306A8118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49FE965D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2D4B5DE1" w14:textId="46DB3890" w:rsidTr="00515A2E">
        <w:tc>
          <w:tcPr>
            <w:tcW w:w="562" w:type="dxa"/>
          </w:tcPr>
          <w:p w14:paraId="27395FC0" w14:textId="679535CF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789" w:type="dxa"/>
          </w:tcPr>
          <w:p w14:paraId="5F1B0FC8" w14:textId="0E691E4D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Drabina 2-częściowa ZS-2100/3 z drążkami podporowymi (10 m) CNBOP 3236/2018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równoważne</w:t>
            </w:r>
          </w:p>
        </w:tc>
        <w:tc>
          <w:tcPr>
            <w:tcW w:w="1105" w:type="dxa"/>
          </w:tcPr>
          <w:p w14:paraId="2C394CFD" w14:textId="61B16824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6315D0CA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226FB548" w14:textId="56F7C579" w:rsidTr="00515A2E">
        <w:tc>
          <w:tcPr>
            <w:tcW w:w="562" w:type="dxa"/>
          </w:tcPr>
          <w:p w14:paraId="20AEB24D" w14:textId="04F84A74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89" w:type="dxa"/>
          </w:tcPr>
          <w:p w14:paraId="68FAF0F6" w14:textId="6FD39D84" w:rsidR="00515A2E" w:rsidRPr="00DE75DB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Drabina nasadkowa  2-przęsłowa (1 x część dolna A + 1 x część górna B)</w:t>
            </w:r>
          </w:p>
        </w:tc>
        <w:tc>
          <w:tcPr>
            <w:tcW w:w="1105" w:type="dxa"/>
          </w:tcPr>
          <w:p w14:paraId="7DFB0805" w14:textId="50BCEE28" w:rsidR="00515A2E" w:rsidRPr="00DE75DB" w:rsidRDefault="00515A2E" w:rsidP="00390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E75D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DE75DB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820" w:type="dxa"/>
          </w:tcPr>
          <w:p w14:paraId="7A5FA8F7" w14:textId="77777777" w:rsidR="00515A2E" w:rsidRDefault="00515A2E" w:rsidP="00390F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15BA0CA4" w14:textId="42E20F28" w:rsidTr="00515A2E">
        <w:tc>
          <w:tcPr>
            <w:tcW w:w="562" w:type="dxa"/>
          </w:tcPr>
          <w:p w14:paraId="3A6B6618" w14:textId="5976468A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789" w:type="dxa"/>
          </w:tcPr>
          <w:p w14:paraId="45388714" w14:textId="1F93947E" w:rsidR="00515A2E" w:rsidRPr="00DE75DB" w:rsidRDefault="00515A2E" w:rsidP="002D0B23">
            <w:pPr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inka strażacka ratownicza 20m</w:t>
            </w:r>
          </w:p>
        </w:tc>
        <w:tc>
          <w:tcPr>
            <w:tcW w:w="1105" w:type="dxa"/>
          </w:tcPr>
          <w:p w14:paraId="24A2D45F" w14:textId="5FB31692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D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756C3C15" w14:textId="77777777" w:rsidR="00515A2E" w:rsidRPr="00DE75DB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7F217FDB" w14:textId="5449E791" w:rsidTr="00515A2E">
        <w:tc>
          <w:tcPr>
            <w:tcW w:w="562" w:type="dxa"/>
          </w:tcPr>
          <w:p w14:paraId="692413A5" w14:textId="3E5ED04E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789" w:type="dxa"/>
          </w:tcPr>
          <w:p w14:paraId="1F57839F" w14:textId="5D6EAFC4" w:rsidR="00515A2E" w:rsidRPr="00DE75DB" w:rsidRDefault="00515A2E" w:rsidP="00474EBC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E75DB">
              <w:rPr>
                <w:rFonts w:ascii="Arial" w:hAnsi="Arial" w:cs="Arial"/>
                <w:b/>
                <w:iCs/>
                <w:sz w:val="20"/>
                <w:szCs w:val="20"/>
              </w:rPr>
              <w:t>Nożyce hydrauliczne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zasilane akumulatorowo:</w:t>
            </w:r>
          </w:p>
          <w:p w14:paraId="7B613D7B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contextualSpacing w:val="0"/>
              <w:rPr>
                <w:rFonts w:ascii="Arial" w:hAnsi="Arial" w:cs="Arial"/>
                <w:iCs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sz w:val="20"/>
                <w:szCs w:val="20"/>
              </w:rPr>
              <w:lastRenderedPageBreak/>
              <w:t>typ BC, rozwarcie ostrzy min. 185 mm</w:t>
            </w:r>
          </w:p>
          <w:p w14:paraId="5C8085E7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contextualSpacing w:val="0"/>
              <w:rPr>
                <w:rFonts w:ascii="Arial" w:hAnsi="Arial" w:cs="Arial"/>
                <w:iCs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sz w:val="20"/>
                <w:szCs w:val="20"/>
              </w:rPr>
              <w:t xml:space="preserve">zdolność cięcia (wydajność cięcia EN) K,  </w:t>
            </w:r>
          </w:p>
          <w:p w14:paraId="499DD040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contextualSpacing w:val="0"/>
              <w:rPr>
                <w:rFonts w:ascii="Arial" w:hAnsi="Arial" w:cs="Arial"/>
                <w:iCs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sz w:val="20"/>
                <w:szCs w:val="20"/>
              </w:rPr>
              <w:t>waga z akumulatorem do 22 kg,</w:t>
            </w:r>
          </w:p>
          <w:p w14:paraId="464AFF37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contextualSpacing w:val="0"/>
              <w:rPr>
                <w:rFonts w:ascii="Arial" w:hAnsi="Arial" w:cs="Arial"/>
                <w:iCs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sz w:val="20"/>
                <w:szCs w:val="20"/>
              </w:rPr>
              <w:t>stopień ochrony urządzenia nie gorszy niż IP68,</w:t>
            </w:r>
          </w:p>
          <w:p w14:paraId="462DC443" w14:textId="77777777" w:rsidR="00515A2E" w:rsidRPr="00DE75DB" w:rsidRDefault="00515A2E" w:rsidP="00474EBC">
            <w:pPr>
              <w:pStyle w:val="Akapitzlist"/>
              <w:numPr>
                <w:ilvl w:val="0"/>
                <w:numId w:val="2"/>
              </w:numPr>
              <w:suppressAutoHyphens/>
              <w:contextualSpacing w:val="0"/>
              <w:rPr>
                <w:rFonts w:ascii="Lato" w:hAnsi="Lato"/>
                <w:bCs/>
                <w:sz w:val="20"/>
                <w:szCs w:val="20"/>
                <w:lang w:eastAsia="pl-PL"/>
              </w:rPr>
            </w:pPr>
            <w:r w:rsidRPr="00DE75DB">
              <w:rPr>
                <w:rFonts w:ascii="Arial" w:hAnsi="Arial" w:cs="Arial"/>
                <w:bCs/>
                <w:sz w:val="20"/>
                <w:szCs w:val="20"/>
              </w:rPr>
              <w:t xml:space="preserve">obrotowy (360 stopni) i uchylny i </w:t>
            </w:r>
            <w:proofErr w:type="spellStart"/>
            <w:r w:rsidRPr="00DE75DB">
              <w:rPr>
                <w:rFonts w:ascii="Arial" w:hAnsi="Arial" w:cs="Arial"/>
                <w:bCs/>
                <w:sz w:val="20"/>
                <w:szCs w:val="20"/>
              </w:rPr>
              <w:t>łatwodemontowalny</w:t>
            </w:r>
            <w:proofErr w:type="spellEnd"/>
            <w:r w:rsidRPr="00DE75DB">
              <w:rPr>
                <w:rFonts w:ascii="Arial" w:hAnsi="Arial" w:cs="Arial"/>
                <w:bCs/>
                <w:sz w:val="20"/>
                <w:szCs w:val="20"/>
              </w:rPr>
              <w:t xml:space="preserve"> (za pomocą jednej śruby bez konieczności użycia jakichkolwiek narzędzi) uchwyt,</w:t>
            </w:r>
          </w:p>
          <w:p w14:paraId="64CF0BAA" w14:textId="77777777" w:rsidR="00515A2E" w:rsidRPr="00DE75DB" w:rsidRDefault="00515A2E" w:rsidP="00474EBC">
            <w:pPr>
              <w:pStyle w:val="Akapitzlist"/>
              <w:numPr>
                <w:ilvl w:val="0"/>
                <w:numId w:val="2"/>
              </w:numPr>
              <w:suppressAutoHyphens/>
              <w:contextualSpacing w:val="0"/>
              <w:rPr>
                <w:rFonts w:ascii="Lato" w:hAnsi="Lato"/>
                <w:bCs/>
                <w:sz w:val="20"/>
                <w:szCs w:val="20"/>
                <w:lang w:eastAsia="pl-PL"/>
              </w:rPr>
            </w:pPr>
            <w:r w:rsidRPr="00DE75DB">
              <w:rPr>
                <w:rFonts w:ascii="Arial" w:hAnsi="Arial" w:cs="Arial"/>
                <w:bCs/>
                <w:iCs/>
                <w:sz w:val="20"/>
                <w:szCs w:val="20"/>
              </w:rPr>
              <w:t>możliwość śledzenia parametrów pracy urządzenia w aplikacji – smart.</w:t>
            </w:r>
          </w:p>
          <w:p w14:paraId="75FF63FA" w14:textId="77777777" w:rsidR="00515A2E" w:rsidRPr="00DE75DB" w:rsidRDefault="00515A2E" w:rsidP="00474EBC">
            <w:pPr>
              <w:pStyle w:val="Akapitzlist"/>
              <w:numPr>
                <w:ilvl w:val="0"/>
                <w:numId w:val="2"/>
              </w:numPr>
              <w:suppressAutoHyphens/>
              <w:contextualSpacing w:val="0"/>
              <w:rPr>
                <w:rFonts w:ascii="Lato" w:hAnsi="Lato"/>
                <w:bCs/>
                <w:sz w:val="20"/>
                <w:szCs w:val="20"/>
                <w:lang w:eastAsia="pl-PL"/>
              </w:rPr>
            </w:pPr>
            <w:r w:rsidRPr="00DE75DB">
              <w:rPr>
                <w:rFonts w:ascii="Arial" w:hAnsi="Arial" w:cs="Arial"/>
                <w:bCs/>
                <w:iCs/>
                <w:sz w:val="20"/>
                <w:szCs w:val="20"/>
              </w:rPr>
              <w:t>możliwość lokalizacji urządzenia (tzw. GPS) oraz zdalnego zablokowania urządzenia w przypadku kradzieży,</w:t>
            </w:r>
          </w:p>
          <w:p w14:paraId="28129E73" w14:textId="61AB6B40" w:rsidR="00515A2E" w:rsidRPr="00DE75DB" w:rsidRDefault="00515A2E" w:rsidP="00474EBC">
            <w:pPr>
              <w:rPr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sz w:val="20"/>
                <w:szCs w:val="20"/>
              </w:rPr>
              <w:t>wyposa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ż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enie urz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ą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dzenia w pas naramienny zapewniaj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ą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cy wi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ę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kszy komfort pracy urz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ą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dzeniem, wyposa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ż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ony w mi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ę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kk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ą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 xml:space="preserve"> podk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ł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adk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ę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 xml:space="preserve"> oraz klamry </w:t>
            </w:r>
            <w:proofErr w:type="spellStart"/>
            <w:r w:rsidRPr="00DE75DB">
              <w:rPr>
                <w:rFonts w:ascii="Arial" w:hAnsi="Arial" w:cs="Arial"/>
                <w:iCs/>
                <w:sz w:val="20"/>
                <w:szCs w:val="20"/>
              </w:rPr>
              <w:t>szybkozapinaj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ą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ce</w:t>
            </w:r>
            <w:proofErr w:type="spellEnd"/>
            <w:r w:rsidRPr="00DE75DB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76B13BBD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  <w:p w14:paraId="268F5596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  <w:p w14:paraId="388C713C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  <w:p w14:paraId="11269BA1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  <w:p w14:paraId="6D555EC4" w14:textId="018DB7E9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  <w:tc>
          <w:tcPr>
            <w:tcW w:w="4820" w:type="dxa"/>
          </w:tcPr>
          <w:p w14:paraId="32457BEB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0CCE3DB1" w14:textId="2EAFC2D6" w:rsidTr="00515A2E">
        <w:tc>
          <w:tcPr>
            <w:tcW w:w="562" w:type="dxa"/>
          </w:tcPr>
          <w:p w14:paraId="0F738965" w14:textId="3E2AB127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8789" w:type="dxa"/>
          </w:tcPr>
          <w:p w14:paraId="5F771B06" w14:textId="27B25594" w:rsidR="00515A2E" w:rsidRPr="00DE75DB" w:rsidRDefault="00515A2E" w:rsidP="00474EBC">
            <w:pPr>
              <w:spacing w:line="100" w:lineRule="atLeast"/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DE75D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Rozpieracz kolumnowy</w:t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zasilany akumulatorowo:</w:t>
            </w:r>
          </w:p>
          <w:p w14:paraId="7754A57F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contextualSpacing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cylinder rozpierający jedno lub dwu tłokowy</w:t>
            </w:r>
          </w:p>
          <w:p w14:paraId="055DDDB2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contextualSpacing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minimalna siła rozpierania 110 </w:t>
            </w:r>
            <w:proofErr w:type="spellStart"/>
            <w:r w:rsidRPr="00DE75D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kN</w:t>
            </w:r>
            <w:proofErr w:type="spellEnd"/>
            <w:r w:rsidRPr="00DE75DB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(dot. pierwszego tłoka w przypadku rozpieracza dwutłokowego </w:t>
            </w:r>
          </w:p>
          <w:p w14:paraId="7D0EA025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contextualSpacing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maksymalna długość urządzenia (po rozłożeniu) min. 900 mm,</w:t>
            </w:r>
          </w:p>
          <w:p w14:paraId="3522AB45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contextualSpacing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waga z akumulatorem do 19 kg,</w:t>
            </w:r>
          </w:p>
          <w:p w14:paraId="0E114B6A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contextualSpacing w:val="0"/>
              <w:rPr>
                <w:rFonts w:ascii="Arial" w:hAnsi="Arial" w:cs="Arial"/>
                <w:iCs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sz w:val="20"/>
                <w:szCs w:val="20"/>
              </w:rPr>
              <w:t>stopień ochrony urządzenia nie gorszy niż IP68,</w:t>
            </w:r>
          </w:p>
          <w:p w14:paraId="4886D0B6" w14:textId="77777777" w:rsidR="00515A2E" w:rsidRPr="00DE75DB" w:rsidRDefault="00515A2E" w:rsidP="00474EBC">
            <w:pPr>
              <w:pStyle w:val="Akapitzlist"/>
              <w:numPr>
                <w:ilvl w:val="0"/>
                <w:numId w:val="4"/>
              </w:numPr>
              <w:suppressAutoHyphens/>
              <w:contextualSpacing w:val="0"/>
              <w:rPr>
                <w:rFonts w:ascii="Lato" w:hAnsi="Lato"/>
                <w:bCs/>
                <w:sz w:val="20"/>
                <w:szCs w:val="20"/>
                <w:lang w:eastAsia="pl-PL"/>
              </w:rPr>
            </w:pPr>
            <w:r w:rsidRPr="00DE75DB">
              <w:rPr>
                <w:rFonts w:ascii="Arial" w:hAnsi="Arial" w:cs="Arial"/>
                <w:bCs/>
                <w:iCs/>
                <w:sz w:val="20"/>
                <w:szCs w:val="20"/>
              </w:rPr>
              <w:t>możliwość śledzenia parametrów pracy urządzenia w aplikacji – smart.</w:t>
            </w:r>
          </w:p>
          <w:p w14:paraId="5E6AA6C8" w14:textId="7701C096" w:rsidR="00515A2E" w:rsidRPr="00DE75DB" w:rsidRDefault="00515A2E" w:rsidP="00474EBC">
            <w:pPr>
              <w:rPr>
                <w:sz w:val="20"/>
                <w:szCs w:val="20"/>
              </w:rPr>
            </w:pPr>
            <w:r w:rsidRPr="00DE75DB">
              <w:rPr>
                <w:rFonts w:ascii="Arial" w:hAnsi="Arial" w:cs="Arial"/>
                <w:bCs/>
                <w:iCs/>
                <w:sz w:val="20"/>
                <w:szCs w:val="20"/>
              </w:rPr>
              <w:t>możliwość lokalizacji urządzenia (tzw. GPS) oraz zdalnego zablokowania urządzenia w przypadku kradzieży.</w:t>
            </w:r>
          </w:p>
        </w:tc>
        <w:tc>
          <w:tcPr>
            <w:tcW w:w="1105" w:type="dxa"/>
          </w:tcPr>
          <w:p w14:paraId="6D8AD36F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  <w:p w14:paraId="44F301B5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  <w:p w14:paraId="2FA99F18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  <w:p w14:paraId="28D1FE09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  <w:p w14:paraId="3C8D1E3F" w14:textId="0467764E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szt</w:t>
            </w:r>
            <w:proofErr w:type="spellEnd"/>
          </w:p>
        </w:tc>
        <w:tc>
          <w:tcPr>
            <w:tcW w:w="4820" w:type="dxa"/>
          </w:tcPr>
          <w:p w14:paraId="27D244C4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687B6E5C" w14:textId="48A4CF72" w:rsidTr="00515A2E">
        <w:tc>
          <w:tcPr>
            <w:tcW w:w="562" w:type="dxa"/>
          </w:tcPr>
          <w:p w14:paraId="69367762" w14:textId="17E93EC2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789" w:type="dxa"/>
          </w:tcPr>
          <w:p w14:paraId="3E7D2E87" w14:textId="1956CE4B" w:rsidR="00515A2E" w:rsidRPr="00DE75DB" w:rsidRDefault="00515A2E" w:rsidP="00474EBC">
            <w:pPr>
              <w:spacing w:line="10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E75DB">
              <w:rPr>
                <w:rFonts w:ascii="Arial" w:hAnsi="Arial" w:cs="Arial"/>
                <w:b/>
                <w:iCs/>
                <w:sz w:val="20"/>
                <w:szCs w:val="20"/>
              </w:rPr>
              <w:t>Rozpieracz ramieniowy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zasilany akumulatorowo:</w:t>
            </w:r>
          </w:p>
          <w:p w14:paraId="636EBD9E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sz w:val="20"/>
                <w:szCs w:val="20"/>
              </w:rPr>
              <w:t>typ min. BS, szeroko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ść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 xml:space="preserve"> rozpierania min. 800 mm,</w:t>
            </w:r>
          </w:p>
          <w:p w14:paraId="2A6D48AA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sz w:val="20"/>
                <w:szCs w:val="20"/>
              </w:rPr>
              <w:t>minimalna si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ł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 xml:space="preserve">a rozpierania 50 </w:t>
            </w:r>
            <w:proofErr w:type="spellStart"/>
            <w:r w:rsidRPr="00DE75DB">
              <w:rPr>
                <w:rFonts w:ascii="Arial" w:hAnsi="Arial" w:cs="Arial"/>
                <w:iCs/>
                <w:sz w:val="20"/>
                <w:szCs w:val="20"/>
              </w:rPr>
              <w:t>kN</w:t>
            </w:r>
            <w:proofErr w:type="spellEnd"/>
            <w:r w:rsidRPr="00DE75DB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14:paraId="3D897BAC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sz w:val="20"/>
                <w:szCs w:val="20"/>
              </w:rPr>
              <w:t xml:space="preserve">minimalna siła zgniatania (ściskania) 140 </w:t>
            </w:r>
            <w:proofErr w:type="spellStart"/>
            <w:r w:rsidRPr="00DE75DB">
              <w:rPr>
                <w:rFonts w:ascii="Arial" w:hAnsi="Arial" w:cs="Arial"/>
                <w:iCs/>
                <w:sz w:val="20"/>
                <w:szCs w:val="20"/>
              </w:rPr>
              <w:t>kN</w:t>
            </w:r>
            <w:proofErr w:type="spellEnd"/>
          </w:p>
          <w:p w14:paraId="5E5A4E1F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sz w:val="20"/>
                <w:szCs w:val="20"/>
              </w:rPr>
              <w:t>waga z akumulatorem do 22 kg,</w:t>
            </w:r>
          </w:p>
          <w:p w14:paraId="4973F6E5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contextualSpacing w:val="0"/>
              <w:rPr>
                <w:rFonts w:ascii="Arial" w:hAnsi="Arial" w:cs="Arial"/>
                <w:iCs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sz w:val="20"/>
                <w:szCs w:val="20"/>
              </w:rPr>
              <w:t>stopień ochrony urządzenia nie gorszy niż IP68,</w:t>
            </w:r>
          </w:p>
          <w:p w14:paraId="00D37DCC" w14:textId="77777777" w:rsidR="00515A2E" w:rsidRPr="00DE75DB" w:rsidRDefault="00515A2E" w:rsidP="00474EBC">
            <w:pPr>
              <w:pStyle w:val="Akapitzlist"/>
              <w:numPr>
                <w:ilvl w:val="0"/>
                <w:numId w:val="3"/>
              </w:numPr>
              <w:suppressAutoHyphens/>
              <w:contextualSpacing w:val="0"/>
              <w:rPr>
                <w:rFonts w:ascii="Lato" w:hAnsi="Lato"/>
                <w:bCs/>
                <w:sz w:val="20"/>
                <w:szCs w:val="20"/>
                <w:lang w:eastAsia="pl-PL"/>
              </w:rPr>
            </w:pPr>
            <w:r w:rsidRPr="00DE75DB">
              <w:rPr>
                <w:rFonts w:ascii="Arial" w:hAnsi="Arial" w:cs="Arial"/>
                <w:bCs/>
                <w:iCs/>
                <w:sz w:val="20"/>
                <w:szCs w:val="20"/>
              </w:rPr>
              <w:t>możliwość śledzenia parametrów pracy urządzenia w aplikacji – smart.</w:t>
            </w:r>
          </w:p>
          <w:p w14:paraId="4C8D9CFA" w14:textId="77777777" w:rsidR="00515A2E" w:rsidRPr="00DE75DB" w:rsidRDefault="00515A2E" w:rsidP="00474EBC">
            <w:pPr>
              <w:pStyle w:val="Akapitzlist"/>
              <w:numPr>
                <w:ilvl w:val="0"/>
                <w:numId w:val="3"/>
              </w:numPr>
              <w:suppressAutoHyphens/>
              <w:contextualSpacing w:val="0"/>
              <w:rPr>
                <w:rFonts w:ascii="Lato" w:hAnsi="Lato"/>
                <w:bCs/>
                <w:sz w:val="20"/>
                <w:szCs w:val="20"/>
                <w:lang w:eastAsia="pl-PL"/>
              </w:rPr>
            </w:pPr>
            <w:r w:rsidRPr="00DE75DB">
              <w:rPr>
                <w:rFonts w:ascii="Arial" w:hAnsi="Arial" w:cs="Arial"/>
                <w:bCs/>
                <w:iCs/>
                <w:sz w:val="20"/>
                <w:szCs w:val="20"/>
              </w:rPr>
              <w:t>możliwość lokalizacji urządzenia (tzw. GPS) oraz zdalnego zablokowania urządzenia w przypadku kradzieży,</w:t>
            </w:r>
          </w:p>
          <w:p w14:paraId="698EE003" w14:textId="6FCC008E" w:rsidR="00515A2E" w:rsidRPr="00DE75DB" w:rsidRDefault="00515A2E" w:rsidP="00474EBC">
            <w:pPr>
              <w:rPr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sz w:val="20"/>
                <w:szCs w:val="20"/>
              </w:rPr>
              <w:t>wyposa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ż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enie urz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ą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dzenia w pas naramienny zapewniaj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ą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cy wi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ę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kszy komfort pracy urz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ą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dzeniem, wyposa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ż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ony w mi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ę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kk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ą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 xml:space="preserve"> podk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ł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adk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ę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 xml:space="preserve"> oraz klamry </w:t>
            </w:r>
            <w:proofErr w:type="spellStart"/>
            <w:r w:rsidRPr="00DE75DB">
              <w:rPr>
                <w:rFonts w:ascii="Arial" w:hAnsi="Arial" w:cs="Arial"/>
                <w:iCs/>
                <w:sz w:val="20"/>
                <w:szCs w:val="20"/>
              </w:rPr>
              <w:t>szybkozapinaj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ą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ce</w:t>
            </w:r>
            <w:proofErr w:type="spellEnd"/>
            <w:r w:rsidRPr="00DE75DB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713F0F50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  <w:p w14:paraId="4F6BF3C3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  <w:p w14:paraId="1307DC9A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  <w:p w14:paraId="2934C522" w14:textId="68304E33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  <w:tc>
          <w:tcPr>
            <w:tcW w:w="4820" w:type="dxa"/>
          </w:tcPr>
          <w:p w14:paraId="75B723C0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78085DCD" w14:textId="0DE366B4" w:rsidTr="00515A2E">
        <w:tc>
          <w:tcPr>
            <w:tcW w:w="562" w:type="dxa"/>
          </w:tcPr>
          <w:p w14:paraId="02E94020" w14:textId="69A8A89C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789" w:type="dxa"/>
          </w:tcPr>
          <w:p w14:paraId="2D61B398" w14:textId="199611F5" w:rsidR="00515A2E" w:rsidRPr="00DE75DB" w:rsidRDefault="00515A2E" w:rsidP="00474E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5DB">
              <w:rPr>
                <w:rFonts w:ascii="Arial" w:hAnsi="Arial" w:cs="Arial"/>
                <w:color w:val="000000"/>
                <w:sz w:val="20"/>
                <w:szCs w:val="20"/>
              </w:rPr>
              <w:t xml:space="preserve">Akumulator </w:t>
            </w:r>
            <w:proofErr w:type="spellStart"/>
            <w:r w:rsidRPr="00DE75DB">
              <w:rPr>
                <w:rFonts w:ascii="Arial" w:hAnsi="Arial" w:cs="Arial"/>
                <w:color w:val="000000"/>
                <w:sz w:val="20"/>
                <w:szCs w:val="20"/>
              </w:rPr>
              <w:t>litowo</w:t>
            </w:r>
            <w:proofErr w:type="spellEnd"/>
            <w:r w:rsidRPr="00DE75DB">
              <w:rPr>
                <w:rFonts w:ascii="Arial" w:hAnsi="Arial" w:cs="Arial"/>
                <w:color w:val="000000"/>
                <w:sz w:val="20"/>
                <w:szCs w:val="20"/>
              </w:rPr>
              <w:t xml:space="preserve">-jonowy </w:t>
            </w:r>
          </w:p>
          <w:p w14:paraId="18339D92" w14:textId="044A4619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5DB">
              <w:rPr>
                <w:rFonts w:ascii="Arial" w:hAnsi="Arial" w:cs="Arial"/>
                <w:color w:val="000000"/>
                <w:sz w:val="20"/>
                <w:szCs w:val="20"/>
              </w:rPr>
              <w:t>pojemno</w:t>
            </w:r>
            <w:r w:rsidRPr="00DE75DB">
              <w:rPr>
                <w:rFonts w:ascii="Arial" w:hAnsi="Arial" w:cs="Arial" w:hint="eastAsia"/>
                <w:color w:val="000000"/>
                <w:sz w:val="20"/>
                <w:szCs w:val="20"/>
              </w:rPr>
              <w:t>ść</w:t>
            </w:r>
            <w:r w:rsidRPr="00DE75DB">
              <w:rPr>
                <w:rFonts w:ascii="Arial" w:hAnsi="Arial" w:cs="Arial"/>
                <w:color w:val="000000"/>
                <w:sz w:val="20"/>
                <w:szCs w:val="20"/>
              </w:rPr>
              <w:t xml:space="preserve"> min.  6Ah,</w:t>
            </w:r>
          </w:p>
          <w:p w14:paraId="0F30AB3B" w14:textId="77777777" w:rsidR="00515A2E" w:rsidRPr="00DE75DB" w:rsidRDefault="00515A2E" w:rsidP="00474EBC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5DB">
              <w:rPr>
                <w:rFonts w:ascii="Arial" w:hAnsi="Arial" w:cs="Arial"/>
                <w:color w:val="000000"/>
                <w:sz w:val="20"/>
                <w:szCs w:val="20"/>
              </w:rPr>
              <w:t>napięcie znamionowe maximum 18V,</w:t>
            </w:r>
          </w:p>
          <w:p w14:paraId="494DBD61" w14:textId="5925AAF5" w:rsidR="00515A2E" w:rsidRPr="00DE75DB" w:rsidRDefault="00515A2E" w:rsidP="00474EBC">
            <w:pPr>
              <w:rPr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sz w:val="20"/>
                <w:szCs w:val="20"/>
              </w:rPr>
              <w:t>o parametrach ładowania minimum od 0% do 80% pojemności w 25 min, zakres pracy w temperaturach od -26 do +48 stopni Celsjusza.</w:t>
            </w:r>
          </w:p>
        </w:tc>
        <w:tc>
          <w:tcPr>
            <w:tcW w:w="1105" w:type="dxa"/>
          </w:tcPr>
          <w:p w14:paraId="4E043647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  <w:p w14:paraId="4666FD18" w14:textId="382E3814" w:rsidR="00515A2E" w:rsidRDefault="00515A2E" w:rsidP="00B754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3 szt.</w:t>
            </w:r>
          </w:p>
        </w:tc>
        <w:tc>
          <w:tcPr>
            <w:tcW w:w="4820" w:type="dxa"/>
          </w:tcPr>
          <w:p w14:paraId="67E7B4DF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47D7EC33" w14:textId="3F12B2AB" w:rsidTr="00515A2E">
        <w:tc>
          <w:tcPr>
            <w:tcW w:w="562" w:type="dxa"/>
          </w:tcPr>
          <w:p w14:paraId="6439B462" w14:textId="2C0E2E18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789" w:type="dxa"/>
          </w:tcPr>
          <w:p w14:paraId="281D1C9D" w14:textId="70FC233E" w:rsidR="00515A2E" w:rsidRPr="00DE75DB" w:rsidRDefault="00515A2E" w:rsidP="00DE75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5DB">
              <w:rPr>
                <w:rFonts w:ascii="Arial" w:hAnsi="Arial" w:cs="Arial"/>
                <w:color w:val="000000"/>
                <w:sz w:val="20"/>
                <w:szCs w:val="20"/>
              </w:rPr>
              <w:t xml:space="preserve">Ładowarka sieciowa 230 V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akumulatorów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litowo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-jonowych</w:t>
            </w:r>
          </w:p>
          <w:p w14:paraId="7FDF781E" w14:textId="77777777" w:rsidR="00515A2E" w:rsidRPr="00DE75DB" w:rsidRDefault="00515A2E" w:rsidP="00DE75DB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5DB">
              <w:rPr>
                <w:rFonts w:ascii="Arial" w:hAnsi="Arial" w:cs="Arial"/>
                <w:color w:val="000000"/>
                <w:sz w:val="20"/>
                <w:szCs w:val="20"/>
              </w:rPr>
              <w:t>napięcie znamionowe maximum 18V,</w:t>
            </w:r>
          </w:p>
          <w:p w14:paraId="14C9FD7A" w14:textId="3B1002DF" w:rsidR="00515A2E" w:rsidRDefault="00515A2E" w:rsidP="00DE75DB">
            <w:r w:rsidRPr="00DE75DB">
              <w:rPr>
                <w:rFonts w:ascii="Arial" w:hAnsi="Arial" w:cs="Arial"/>
                <w:iCs/>
                <w:sz w:val="20"/>
                <w:szCs w:val="20"/>
              </w:rPr>
              <w:t>o parametrach ładowania minimum od 0% do 80% pojemności w 25 min, zakres pracy w temperaturach od -26 do +48 stopni Celsjusza.</w:t>
            </w:r>
          </w:p>
        </w:tc>
        <w:tc>
          <w:tcPr>
            <w:tcW w:w="1105" w:type="dxa"/>
          </w:tcPr>
          <w:p w14:paraId="3879A06C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  <w:p w14:paraId="240DFE0D" w14:textId="006FE696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  <w:tc>
          <w:tcPr>
            <w:tcW w:w="4820" w:type="dxa"/>
          </w:tcPr>
          <w:p w14:paraId="4B5D13ED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1350B4A2" w14:textId="4CD241B7" w:rsidTr="00515A2E">
        <w:tc>
          <w:tcPr>
            <w:tcW w:w="562" w:type="dxa"/>
          </w:tcPr>
          <w:p w14:paraId="0F84A956" w14:textId="42B26107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8789" w:type="dxa"/>
          </w:tcPr>
          <w:p w14:paraId="4C94C0D4" w14:textId="6B01CF03" w:rsidR="00515A2E" w:rsidRPr="00DE75DB" w:rsidRDefault="00515A2E" w:rsidP="00DE75D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Sprz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ę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t je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ż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 xml:space="preserve">eli jest dla niego wymagane 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ś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wiadectwo dopuszczenia, musi spe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ł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nia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ć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 xml:space="preserve"> wymagania rozporz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ą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dzenia Ministra Spraw Wewn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ę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trznych i Administracji z dnia 20 czerwca 2007 r. w sprawie wykazu wyrob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ó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w s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ł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u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żą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cych zapewnieniu bezpiecze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ń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 xml:space="preserve">stwa publicznego lub ochronie zdrowia i 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ż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ycia oraz mienia, a tak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ż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e zasad wydawania dopuszczenia tych wyrob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ó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w do u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ż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 xml:space="preserve">ytkowania (Dz. U. z 2007 r. Nr 143, poz. 1002, ze zmianami). </w:t>
            </w:r>
          </w:p>
          <w:p w14:paraId="42CD247E" w14:textId="77777777" w:rsidR="00515A2E" w:rsidRDefault="00515A2E" w:rsidP="00DE75D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75DB">
              <w:rPr>
                <w:rFonts w:ascii="Arial" w:hAnsi="Arial" w:cs="Arial"/>
                <w:iCs/>
                <w:sz w:val="20"/>
                <w:szCs w:val="20"/>
              </w:rPr>
              <w:t>Potwierdzeniem spe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ł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nienia ww. wymaga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ń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 xml:space="preserve"> b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ę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dzie przed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ł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ż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 xml:space="preserve">enie 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ś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wiadectw dopuszczenia najp</w:t>
            </w:r>
            <w:r w:rsidRPr="00DE75DB">
              <w:rPr>
                <w:rFonts w:ascii="Arial" w:hAnsi="Arial" w:cs="Arial" w:hint="eastAsia"/>
                <w:iCs/>
                <w:sz w:val="20"/>
                <w:szCs w:val="20"/>
              </w:rPr>
              <w:t>óź</w:t>
            </w:r>
            <w:r w:rsidRPr="00DE75DB">
              <w:rPr>
                <w:rFonts w:ascii="Arial" w:hAnsi="Arial" w:cs="Arial"/>
                <w:iCs/>
                <w:sz w:val="20"/>
                <w:szCs w:val="20"/>
              </w:rPr>
              <w:t>niej w dniu odbioru.</w:t>
            </w:r>
            <w:r w:rsidRPr="00FB6B6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7C5ABF5A" w14:textId="77777777" w:rsidR="00515A2E" w:rsidRDefault="00515A2E" w:rsidP="00DE75D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15A2E">
              <w:rPr>
                <w:rFonts w:ascii="Arial" w:hAnsi="Arial" w:cs="Arial"/>
                <w:iCs/>
                <w:sz w:val="20"/>
                <w:szCs w:val="20"/>
              </w:rPr>
              <w:t>- Do oferty Wykonawca dołączy karty katalogowe/broszury potwierdzające spełnienie wymaganych parametrów.</w:t>
            </w:r>
          </w:p>
          <w:p w14:paraId="33A4A6B1" w14:textId="77777777" w:rsidR="00515A2E" w:rsidRDefault="00515A2E" w:rsidP="00DE75D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B6B6B">
              <w:rPr>
                <w:rFonts w:ascii="Arial" w:hAnsi="Arial" w:cs="Arial"/>
                <w:bCs/>
                <w:sz w:val="20"/>
                <w:szCs w:val="20"/>
              </w:rPr>
              <w:t>Gwarancja min. 24 miesiące.</w:t>
            </w:r>
          </w:p>
          <w:p w14:paraId="6F61144B" w14:textId="38BA3751" w:rsidR="00515A2E" w:rsidRPr="005D53F2" w:rsidRDefault="00515A2E" w:rsidP="005D53F2">
            <w:pPr>
              <w:tabs>
                <w:tab w:val="left" w:pos="567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B6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B6B">
              <w:rPr>
                <w:rFonts w:ascii="Arial" w:hAnsi="Arial" w:cs="Arial"/>
                <w:sz w:val="20"/>
                <w:szCs w:val="20"/>
              </w:rPr>
              <w:t>instrukcję obsługi i konserwacji dla każdego urządzenia w języku polskim,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Pr="00FB6B6B">
              <w:rPr>
                <w:rFonts w:ascii="Arial" w:hAnsi="Arial" w:cs="Arial"/>
                <w:sz w:val="20"/>
                <w:szCs w:val="20"/>
              </w:rPr>
              <w:t>- książki serwisowe i karty gwarancyjne dla każdego urządzenia w j. polskim.</w:t>
            </w:r>
          </w:p>
        </w:tc>
        <w:tc>
          <w:tcPr>
            <w:tcW w:w="1105" w:type="dxa"/>
          </w:tcPr>
          <w:p w14:paraId="7A546918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820" w:type="dxa"/>
          </w:tcPr>
          <w:p w14:paraId="392FE26C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23BDF3BA" w14:textId="7D0E1402" w:rsidTr="00515A2E">
        <w:tc>
          <w:tcPr>
            <w:tcW w:w="562" w:type="dxa"/>
          </w:tcPr>
          <w:p w14:paraId="028D4ED2" w14:textId="6B25B8BB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789" w:type="dxa"/>
          </w:tcPr>
          <w:p w14:paraId="021592ED" w14:textId="63735E65" w:rsidR="00515A2E" w:rsidRPr="00C3067C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C3067C">
              <w:rPr>
                <w:rFonts w:ascii="Arial" w:hAnsi="Arial" w:cs="Arial"/>
                <w:sz w:val="20"/>
                <w:szCs w:val="20"/>
              </w:rPr>
              <w:t>Pilarka łańcuchowa do drewna z prowadnicą minimum 370 mm o napędzie spalinowym wraz z zapasową prowadnicą i łańcuchem</w:t>
            </w:r>
          </w:p>
        </w:tc>
        <w:tc>
          <w:tcPr>
            <w:tcW w:w="1105" w:type="dxa"/>
          </w:tcPr>
          <w:p w14:paraId="10B25044" w14:textId="3E2BA8DE" w:rsidR="00515A2E" w:rsidRPr="00C3067C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67C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20229B92" w14:textId="77777777" w:rsidR="00515A2E" w:rsidRPr="00C3067C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32681A1E" w14:textId="6AB6F9D7" w:rsidTr="00515A2E">
        <w:tc>
          <w:tcPr>
            <w:tcW w:w="562" w:type="dxa"/>
          </w:tcPr>
          <w:p w14:paraId="1CDB3B1F" w14:textId="510AD9C5" w:rsidR="00515A2E" w:rsidRPr="00C3067C" w:rsidRDefault="00BF65ED" w:rsidP="00894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789" w:type="dxa"/>
          </w:tcPr>
          <w:p w14:paraId="2177CF62" w14:textId="1ACE197D" w:rsidR="00515A2E" w:rsidRPr="00C3067C" w:rsidRDefault="00515A2E" w:rsidP="00D82D43">
            <w:pPr>
              <w:rPr>
                <w:rFonts w:ascii="Arial" w:hAnsi="Arial" w:cs="Arial"/>
                <w:sz w:val="20"/>
                <w:szCs w:val="20"/>
              </w:rPr>
            </w:pPr>
            <w:r w:rsidRPr="00C3067C">
              <w:rPr>
                <w:rFonts w:ascii="Arial" w:hAnsi="Arial" w:cs="Arial"/>
                <w:sz w:val="20"/>
                <w:szCs w:val="20"/>
              </w:rPr>
              <w:t>Pilarka tarczowa do stali i betonu o napędzie spalinowym wraz z zapasowymi tarczami ściernymi (stal, beton - min. po 3 szt.) i ratowniczymi (min. 1 szt.)</w:t>
            </w:r>
          </w:p>
        </w:tc>
        <w:tc>
          <w:tcPr>
            <w:tcW w:w="1105" w:type="dxa"/>
          </w:tcPr>
          <w:p w14:paraId="0C5BA225" w14:textId="5BCB66EA" w:rsidR="00515A2E" w:rsidRPr="00C3067C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67C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C3067C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C306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089BAA17" w14:textId="77777777" w:rsidR="00515A2E" w:rsidRPr="00C3067C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44C099C8" w14:textId="56D8E6EE" w:rsidTr="00515A2E">
        <w:tc>
          <w:tcPr>
            <w:tcW w:w="562" w:type="dxa"/>
          </w:tcPr>
          <w:p w14:paraId="44104378" w14:textId="4E8AE8FF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8789" w:type="dxa"/>
          </w:tcPr>
          <w:p w14:paraId="3EF918BA" w14:textId="6CB11D47" w:rsidR="00515A2E" w:rsidRDefault="00515A2E" w:rsidP="00D82D43">
            <w:r>
              <w:t>Topór strażacki ciężki</w:t>
            </w:r>
          </w:p>
        </w:tc>
        <w:tc>
          <w:tcPr>
            <w:tcW w:w="1105" w:type="dxa"/>
          </w:tcPr>
          <w:p w14:paraId="75367201" w14:textId="73408899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 w:rsidRPr="00C3067C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5A20299A" w14:textId="77777777" w:rsidR="00515A2E" w:rsidRPr="00C3067C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728A5E26" w14:textId="1EE8DD6D" w:rsidTr="00515A2E">
        <w:tc>
          <w:tcPr>
            <w:tcW w:w="562" w:type="dxa"/>
          </w:tcPr>
          <w:p w14:paraId="6434C6DE" w14:textId="6116757B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8789" w:type="dxa"/>
          </w:tcPr>
          <w:p w14:paraId="57BE1B79" w14:textId="6BA3EBEC" w:rsidR="00515A2E" w:rsidRDefault="00515A2E" w:rsidP="00D82D43">
            <w:r>
              <w:t>Bosak ciężki, oprawny</w:t>
            </w:r>
          </w:p>
        </w:tc>
        <w:tc>
          <w:tcPr>
            <w:tcW w:w="1105" w:type="dxa"/>
          </w:tcPr>
          <w:p w14:paraId="3330CF38" w14:textId="0DC54DC5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 w:rsidRPr="00C3067C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66836853" w14:textId="77777777" w:rsidR="00515A2E" w:rsidRPr="00C3067C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120A6F18" w14:textId="5A462E2A" w:rsidTr="00515A2E">
        <w:tc>
          <w:tcPr>
            <w:tcW w:w="562" w:type="dxa"/>
          </w:tcPr>
          <w:p w14:paraId="68AEEF7E" w14:textId="394CD082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789" w:type="dxa"/>
          </w:tcPr>
          <w:p w14:paraId="1A269F19" w14:textId="0EFA2629" w:rsidR="00515A2E" w:rsidRDefault="00515A2E" w:rsidP="00D82D43">
            <w:r>
              <w:t>Bosak podręczny</w:t>
            </w:r>
          </w:p>
        </w:tc>
        <w:tc>
          <w:tcPr>
            <w:tcW w:w="1105" w:type="dxa"/>
          </w:tcPr>
          <w:p w14:paraId="56B25241" w14:textId="65453F8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 w:rsidRPr="00C3067C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5165DE51" w14:textId="77777777" w:rsidR="00515A2E" w:rsidRPr="00C3067C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34560747" w14:textId="4C0EBA31" w:rsidTr="00515A2E">
        <w:tc>
          <w:tcPr>
            <w:tcW w:w="562" w:type="dxa"/>
          </w:tcPr>
          <w:p w14:paraId="50CDA823" w14:textId="25EF677A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8789" w:type="dxa"/>
          </w:tcPr>
          <w:p w14:paraId="7CB82AE4" w14:textId="28CBF029" w:rsidR="00515A2E" w:rsidRDefault="00515A2E" w:rsidP="00D82D43">
            <w:r>
              <w:t>Wielofunkcyjne narzędzie ratownicze (łom wielofunkcyjny)</w:t>
            </w:r>
          </w:p>
        </w:tc>
        <w:tc>
          <w:tcPr>
            <w:tcW w:w="1105" w:type="dxa"/>
          </w:tcPr>
          <w:p w14:paraId="40526769" w14:textId="2CA30A64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 w:rsidRPr="00C3067C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6C09D1CD" w14:textId="77777777" w:rsidR="00515A2E" w:rsidRPr="00C3067C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2A70C39F" w14:textId="4FC283CF" w:rsidTr="00515A2E">
        <w:tc>
          <w:tcPr>
            <w:tcW w:w="562" w:type="dxa"/>
          </w:tcPr>
          <w:p w14:paraId="5F372B6D" w14:textId="74AAD87D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8789" w:type="dxa"/>
          </w:tcPr>
          <w:p w14:paraId="6289E271" w14:textId="75C3C684" w:rsidR="00515A2E" w:rsidRDefault="00515A2E" w:rsidP="00D82D43">
            <w:r>
              <w:t>Nożyce do cięcia prętów o średnicy minimum 10 mm</w:t>
            </w:r>
          </w:p>
        </w:tc>
        <w:tc>
          <w:tcPr>
            <w:tcW w:w="1105" w:type="dxa"/>
          </w:tcPr>
          <w:p w14:paraId="5EC0EDD4" w14:textId="05D26AD5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 w:rsidRPr="00C3067C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74476A0C" w14:textId="77777777" w:rsidR="00515A2E" w:rsidRPr="00C3067C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2A553481" w14:textId="72BC43FE" w:rsidTr="00515A2E">
        <w:tc>
          <w:tcPr>
            <w:tcW w:w="562" w:type="dxa"/>
          </w:tcPr>
          <w:p w14:paraId="21D79A80" w14:textId="0B99475C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8789" w:type="dxa"/>
          </w:tcPr>
          <w:p w14:paraId="674EE6EE" w14:textId="2E2F1517" w:rsidR="00515A2E" w:rsidRDefault="00515A2E" w:rsidP="00D82D43">
            <w:r>
              <w:t>Młot 5 kg</w:t>
            </w:r>
          </w:p>
        </w:tc>
        <w:tc>
          <w:tcPr>
            <w:tcW w:w="1105" w:type="dxa"/>
          </w:tcPr>
          <w:p w14:paraId="58FE2EC6" w14:textId="7459324F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 w:rsidRPr="00C3067C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3B896E5F" w14:textId="77777777" w:rsidR="00515A2E" w:rsidRPr="00C3067C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7B7C2DCE" w14:textId="225BF92C" w:rsidTr="00515A2E">
        <w:tc>
          <w:tcPr>
            <w:tcW w:w="562" w:type="dxa"/>
          </w:tcPr>
          <w:p w14:paraId="4B24C2BD" w14:textId="20367183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8789" w:type="dxa"/>
          </w:tcPr>
          <w:p w14:paraId="5C4F9C9B" w14:textId="566829A9" w:rsidR="00515A2E" w:rsidRDefault="00515A2E" w:rsidP="00D82D43">
            <w:r>
              <w:t>Siekiera 2 kg</w:t>
            </w:r>
          </w:p>
        </w:tc>
        <w:tc>
          <w:tcPr>
            <w:tcW w:w="1105" w:type="dxa"/>
          </w:tcPr>
          <w:p w14:paraId="7537DF3D" w14:textId="1CEC051A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 w:rsidRPr="00C3067C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3D72CB7A" w14:textId="77777777" w:rsidR="00515A2E" w:rsidRPr="00C3067C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5984357B" w14:textId="77F4CD86" w:rsidTr="00515A2E">
        <w:tc>
          <w:tcPr>
            <w:tcW w:w="562" w:type="dxa"/>
          </w:tcPr>
          <w:p w14:paraId="6241F073" w14:textId="11CDE75B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8789" w:type="dxa"/>
          </w:tcPr>
          <w:p w14:paraId="16B253A1" w14:textId="66FB1235" w:rsidR="00515A2E" w:rsidRDefault="00515A2E" w:rsidP="00D82D43">
            <w:r>
              <w:t>Szpadel</w:t>
            </w:r>
          </w:p>
        </w:tc>
        <w:tc>
          <w:tcPr>
            <w:tcW w:w="1105" w:type="dxa"/>
          </w:tcPr>
          <w:p w14:paraId="523F17E3" w14:textId="00DAAD5D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 w:rsidRPr="00C3067C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057D9574" w14:textId="77777777" w:rsidR="00515A2E" w:rsidRPr="00C3067C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30587FBA" w14:textId="3DDB3BB6" w:rsidTr="00515A2E">
        <w:tc>
          <w:tcPr>
            <w:tcW w:w="562" w:type="dxa"/>
          </w:tcPr>
          <w:p w14:paraId="370A918F" w14:textId="31F9E9F9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8789" w:type="dxa"/>
          </w:tcPr>
          <w:p w14:paraId="2B7EF5FD" w14:textId="05F95A4C" w:rsidR="00515A2E" w:rsidRDefault="00515A2E" w:rsidP="00D82D43">
            <w:r>
              <w:t>Łopata</w:t>
            </w:r>
          </w:p>
        </w:tc>
        <w:tc>
          <w:tcPr>
            <w:tcW w:w="1105" w:type="dxa"/>
          </w:tcPr>
          <w:p w14:paraId="40AFB8FC" w14:textId="295CC7C0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szt.</w:t>
            </w:r>
          </w:p>
        </w:tc>
        <w:tc>
          <w:tcPr>
            <w:tcW w:w="4820" w:type="dxa"/>
          </w:tcPr>
          <w:p w14:paraId="1E8E9447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205E92EB" w14:textId="5EDB357E" w:rsidTr="00515A2E">
        <w:tc>
          <w:tcPr>
            <w:tcW w:w="562" w:type="dxa"/>
          </w:tcPr>
          <w:p w14:paraId="685B1271" w14:textId="7F3E3CA8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8789" w:type="dxa"/>
          </w:tcPr>
          <w:p w14:paraId="08DF66C0" w14:textId="3BED0655" w:rsidR="00515A2E" w:rsidRDefault="00515A2E" w:rsidP="00D82D43">
            <w:r>
              <w:t>Szufla</w:t>
            </w:r>
          </w:p>
        </w:tc>
        <w:tc>
          <w:tcPr>
            <w:tcW w:w="1105" w:type="dxa"/>
          </w:tcPr>
          <w:p w14:paraId="7D75843A" w14:textId="6039692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 w:rsidRPr="00C3067C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1AA00A7A" w14:textId="77777777" w:rsidR="00515A2E" w:rsidRPr="00C3067C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2FDD584C" w14:textId="08BEACC9" w:rsidTr="00515A2E">
        <w:tc>
          <w:tcPr>
            <w:tcW w:w="562" w:type="dxa"/>
          </w:tcPr>
          <w:p w14:paraId="2C82E9D9" w14:textId="3DE2C5F7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789" w:type="dxa"/>
          </w:tcPr>
          <w:p w14:paraId="35520578" w14:textId="42383982" w:rsidR="00515A2E" w:rsidRDefault="00515A2E" w:rsidP="00D82D43">
            <w:r>
              <w:t>Widły</w:t>
            </w:r>
          </w:p>
        </w:tc>
        <w:tc>
          <w:tcPr>
            <w:tcW w:w="1105" w:type="dxa"/>
          </w:tcPr>
          <w:p w14:paraId="26A8AC0E" w14:textId="684DE96A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 w:rsidRPr="00C3067C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14:paraId="15F752EB" w14:textId="77777777" w:rsidR="00515A2E" w:rsidRPr="00C3067C" w:rsidRDefault="00515A2E" w:rsidP="00D82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2E" w14:paraId="7B576B24" w14:textId="4C34C82E" w:rsidTr="00515A2E">
        <w:tc>
          <w:tcPr>
            <w:tcW w:w="562" w:type="dxa"/>
          </w:tcPr>
          <w:p w14:paraId="061F27C1" w14:textId="5F74D541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8789" w:type="dxa"/>
          </w:tcPr>
          <w:p w14:paraId="7444C4AB" w14:textId="5A708681" w:rsidR="00515A2E" w:rsidRDefault="00515A2E" w:rsidP="00D82D43">
            <w:r>
              <w:t>Gaśnica proszkowa 6 kg GP6X ABC</w:t>
            </w:r>
          </w:p>
        </w:tc>
        <w:tc>
          <w:tcPr>
            <w:tcW w:w="1105" w:type="dxa"/>
          </w:tcPr>
          <w:p w14:paraId="0D39BEBF" w14:textId="24242835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szt.</w:t>
            </w:r>
          </w:p>
        </w:tc>
        <w:tc>
          <w:tcPr>
            <w:tcW w:w="4820" w:type="dxa"/>
          </w:tcPr>
          <w:p w14:paraId="1FF05924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5BC40195" w14:textId="6298780B" w:rsidTr="00515A2E">
        <w:tc>
          <w:tcPr>
            <w:tcW w:w="562" w:type="dxa"/>
          </w:tcPr>
          <w:p w14:paraId="675EDFF0" w14:textId="6E1210C8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8789" w:type="dxa"/>
          </w:tcPr>
          <w:p w14:paraId="3DC1EB2E" w14:textId="1E12750F" w:rsidR="00515A2E" w:rsidRDefault="00515A2E" w:rsidP="00D82D43">
            <w:r>
              <w:t>Koc gaśniczy w torbie</w:t>
            </w:r>
          </w:p>
        </w:tc>
        <w:tc>
          <w:tcPr>
            <w:tcW w:w="1105" w:type="dxa"/>
          </w:tcPr>
          <w:p w14:paraId="53681A41" w14:textId="6216EA3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  <w:tc>
          <w:tcPr>
            <w:tcW w:w="4820" w:type="dxa"/>
          </w:tcPr>
          <w:p w14:paraId="0E422028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6484B2F0" w14:textId="19D85010" w:rsidTr="00515A2E">
        <w:tc>
          <w:tcPr>
            <w:tcW w:w="562" w:type="dxa"/>
          </w:tcPr>
          <w:p w14:paraId="7BB55CA7" w14:textId="09EF3066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8789" w:type="dxa"/>
          </w:tcPr>
          <w:p w14:paraId="77B07437" w14:textId="4F3EE28A" w:rsidR="00515A2E" w:rsidRDefault="00515A2E" w:rsidP="00D82D43">
            <w:r>
              <w:t>Sorbent do zbierania zanieczyszczeń ropopochodnych (20 kg)</w:t>
            </w:r>
          </w:p>
        </w:tc>
        <w:tc>
          <w:tcPr>
            <w:tcW w:w="1105" w:type="dxa"/>
          </w:tcPr>
          <w:p w14:paraId="4767646E" w14:textId="3784849A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  <w:tc>
          <w:tcPr>
            <w:tcW w:w="4820" w:type="dxa"/>
          </w:tcPr>
          <w:p w14:paraId="1A842BC3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10C96740" w14:textId="5B8FA949" w:rsidTr="00515A2E">
        <w:tc>
          <w:tcPr>
            <w:tcW w:w="562" w:type="dxa"/>
          </w:tcPr>
          <w:p w14:paraId="11BB0D3B" w14:textId="4DD99B9F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8789" w:type="dxa"/>
          </w:tcPr>
          <w:p w14:paraId="4FF7561E" w14:textId="7035985A" w:rsidR="00515A2E" w:rsidRDefault="00515A2E" w:rsidP="00D82D43">
            <w:proofErr w:type="spellStart"/>
            <w:r>
              <w:t>Dyspergent</w:t>
            </w:r>
            <w:proofErr w:type="spellEnd"/>
            <w:r>
              <w:t xml:space="preserve"> do zmywania zanieczyszczeń ropopochodnych (roztwór) (10 dm3)</w:t>
            </w:r>
          </w:p>
        </w:tc>
        <w:tc>
          <w:tcPr>
            <w:tcW w:w="1105" w:type="dxa"/>
          </w:tcPr>
          <w:p w14:paraId="5EAF93E3" w14:textId="21C4A873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szt</w:t>
            </w:r>
            <w:proofErr w:type="spellEnd"/>
          </w:p>
        </w:tc>
        <w:tc>
          <w:tcPr>
            <w:tcW w:w="4820" w:type="dxa"/>
          </w:tcPr>
          <w:p w14:paraId="315E405E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51DF3D2C" w14:textId="07D830BE" w:rsidTr="00515A2E">
        <w:tc>
          <w:tcPr>
            <w:tcW w:w="562" w:type="dxa"/>
          </w:tcPr>
          <w:p w14:paraId="2AE55F9C" w14:textId="57C73696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8789" w:type="dxa"/>
          </w:tcPr>
          <w:p w14:paraId="3C91AAB4" w14:textId="5705C1E5" w:rsidR="00515A2E" w:rsidRDefault="00515A2E" w:rsidP="00D82D43">
            <w:r>
              <w:t xml:space="preserve">Spryskiwacz do podawania </w:t>
            </w:r>
            <w:proofErr w:type="spellStart"/>
            <w:r>
              <w:t>dyspergentu</w:t>
            </w:r>
            <w:proofErr w:type="spellEnd"/>
            <w:r>
              <w:t xml:space="preserve"> 7,5L</w:t>
            </w:r>
          </w:p>
        </w:tc>
        <w:tc>
          <w:tcPr>
            <w:tcW w:w="1105" w:type="dxa"/>
          </w:tcPr>
          <w:p w14:paraId="3B4E9CB9" w14:textId="1B2200FB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  <w:tc>
          <w:tcPr>
            <w:tcW w:w="4820" w:type="dxa"/>
          </w:tcPr>
          <w:p w14:paraId="0BD28D4B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16797A98" w14:textId="2783266D" w:rsidTr="00515A2E">
        <w:tc>
          <w:tcPr>
            <w:tcW w:w="562" w:type="dxa"/>
          </w:tcPr>
          <w:p w14:paraId="2BBF9359" w14:textId="00C4F4FE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8789" w:type="dxa"/>
          </w:tcPr>
          <w:p w14:paraId="6F847A52" w14:textId="7671D781" w:rsidR="00515A2E" w:rsidRDefault="00515A2E" w:rsidP="00D82D43">
            <w:r>
              <w:t xml:space="preserve">Agregat prądotwórczy o mocy min. 2,2 kVA o napędzie spalinowym (stopień ochrony IP54) </w:t>
            </w:r>
          </w:p>
        </w:tc>
        <w:tc>
          <w:tcPr>
            <w:tcW w:w="1105" w:type="dxa"/>
          </w:tcPr>
          <w:p w14:paraId="48559672" w14:textId="370E3ACC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  <w:tc>
          <w:tcPr>
            <w:tcW w:w="4820" w:type="dxa"/>
          </w:tcPr>
          <w:p w14:paraId="6D65F591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65036F20" w14:textId="7B8AB0EF" w:rsidTr="00515A2E">
        <w:tc>
          <w:tcPr>
            <w:tcW w:w="562" w:type="dxa"/>
          </w:tcPr>
          <w:p w14:paraId="50E16772" w14:textId="11268707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8789" w:type="dxa"/>
          </w:tcPr>
          <w:p w14:paraId="724A5B86" w14:textId="7AEF0F6E" w:rsidR="00515A2E" w:rsidRDefault="00515A2E" w:rsidP="00D82D43">
            <w:r>
              <w:t>Przedłużacz elektryczny 230V o długości min. 20 m na zwijadle z rozdzielaczem (1f/1f+1f+1f)</w:t>
            </w:r>
          </w:p>
        </w:tc>
        <w:tc>
          <w:tcPr>
            <w:tcW w:w="1105" w:type="dxa"/>
          </w:tcPr>
          <w:p w14:paraId="29A61F17" w14:textId="6E40E211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  <w:tc>
          <w:tcPr>
            <w:tcW w:w="4820" w:type="dxa"/>
          </w:tcPr>
          <w:p w14:paraId="12B2CB5F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63EB756F" w14:textId="7030A971" w:rsidTr="00515A2E">
        <w:tc>
          <w:tcPr>
            <w:tcW w:w="562" w:type="dxa"/>
          </w:tcPr>
          <w:p w14:paraId="665796AD" w14:textId="19ACD51E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8789" w:type="dxa"/>
          </w:tcPr>
          <w:p w14:paraId="493C6295" w14:textId="2AC7D7BE" w:rsidR="00515A2E" w:rsidRDefault="00515A2E" w:rsidP="00D82D43">
            <w:r>
              <w:t>Lampa ostrzegawcza drogowa LED LO 1/1 z akumulatorem 12V</w:t>
            </w:r>
          </w:p>
        </w:tc>
        <w:tc>
          <w:tcPr>
            <w:tcW w:w="1105" w:type="dxa"/>
          </w:tcPr>
          <w:p w14:paraId="2C9ED203" w14:textId="3BB80365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  <w:tc>
          <w:tcPr>
            <w:tcW w:w="4820" w:type="dxa"/>
          </w:tcPr>
          <w:p w14:paraId="15E13B28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47C46094" w14:textId="7CA71E9B" w:rsidTr="00515A2E">
        <w:tc>
          <w:tcPr>
            <w:tcW w:w="562" w:type="dxa"/>
          </w:tcPr>
          <w:p w14:paraId="0F4C3B24" w14:textId="2E4E225C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8789" w:type="dxa"/>
          </w:tcPr>
          <w:p w14:paraId="7A858407" w14:textId="7D2EAB00" w:rsidR="00515A2E" w:rsidRDefault="00515A2E" w:rsidP="00D82D43">
            <w:r>
              <w:t>Pachołek drogowy miękki</w:t>
            </w:r>
          </w:p>
        </w:tc>
        <w:tc>
          <w:tcPr>
            <w:tcW w:w="1105" w:type="dxa"/>
          </w:tcPr>
          <w:p w14:paraId="6F270A55" w14:textId="7FE2F669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szt.</w:t>
            </w:r>
          </w:p>
        </w:tc>
        <w:tc>
          <w:tcPr>
            <w:tcW w:w="4820" w:type="dxa"/>
          </w:tcPr>
          <w:p w14:paraId="324E1F8A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1631B7BF" w14:textId="7A1CB517" w:rsidTr="00515A2E">
        <w:tc>
          <w:tcPr>
            <w:tcW w:w="562" w:type="dxa"/>
          </w:tcPr>
          <w:p w14:paraId="26E4856D" w14:textId="4C3CE50E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8789" w:type="dxa"/>
          </w:tcPr>
          <w:p w14:paraId="27DF78F2" w14:textId="12CB8452" w:rsidR="00515A2E" w:rsidRDefault="00515A2E" w:rsidP="00D82D43">
            <w:r>
              <w:t>Tarcza sygnałowa do kierowania ruchem (lizak)</w:t>
            </w:r>
          </w:p>
        </w:tc>
        <w:tc>
          <w:tcPr>
            <w:tcW w:w="1105" w:type="dxa"/>
          </w:tcPr>
          <w:p w14:paraId="432FA74B" w14:textId="6D23A36D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szt.</w:t>
            </w:r>
          </w:p>
        </w:tc>
        <w:tc>
          <w:tcPr>
            <w:tcW w:w="4820" w:type="dxa"/>
          </w:tcPr>
          <w:p w14:paraId="3A5C29E5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03C69CD4" w14:textId="7CBFF773" w:rsidTr="00515A2E">
        <w:tc>
          <w:tcPr>
            <w:tcW w:w="562" w:type="dxa"/>
          </w:tcPr>
          <w:p w14:paraId="669AB0F6" w14:textId="55B1228B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</w:t>
            </w:r>
          </w:p>
        </w:tc>
        <w:tc>
          <w:tcPr>
            <w:tcW w:w="8789" w:type="dxa"/>
          </w:tcPr>
          <w:p w14:paraId="5783BA29" w14:textId="51066306" w:rsidR="00515A2E" w:rsidRDefault="00515A2E" w:rsidP="00D82D43">
            <w:r>
              <w:t>Detektor prądu przemiennego</w:t>
            </w:r>
          </w:p>
        </w:tc>
        <w:tc>
          <w:tcPr>
            <w:tcW w:w="1105" w:type="dxa"/>
          </w:tcPr>
          <w:p w14:paraId="7389AD34" w14:textId="50041212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  <w:tc>
          <w:tcPr>
            <w:tcW w:w="4820" w:type="dxa"/>
          </w:tcPr>
          <w:p w14:paraId="6B84FEFF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6C5C94C0" w14:textId="68375F2A" w:rsidTr="00515A2E">
        <w:tc>
          <w:tcPr>
            <w:tcW w:w="562" w:type="dxa"/>
          </w:tcPr>
          <w:p w14:paraId="7432B3A5" w14:textId="632C5358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8789" w:type="dxa"/>
          </w:tcPr>
          <w:p w14:paraId="5822A7D1" w14:textId="54D75226" w:rsidR="00515A2E" w:rsidRDefault="00515A2E" w:rsidP="00D82D43">
            <w:r>
              <w:t xml:space="preserve">Miernik wielogazowy , </w:t>
            </w:r>
            <w:proofErr w:type="spellStart"/>
            <w:r>
              <w:t>zest</w:t>
            </w:r>
            <w:proofErr w:type="spellEnd"/>
            <w:r>
              <w:t xml:space="preserve">. </w:t>
            </w:r>
            <w:proofErr w:type="spellStart"/>
            <w:r>
              <w:t>zas</w:t>
            </w:r>
            <w:proofErr w:type="spellEnd"/>
            <w:r>
              <w:t>.-ładujący</w:t>
            </w:r>
          </w:p>
        </w:tc>
        <w:tc>
          <w:tcPr>
            <w:tcW w:w="1105" w:type="dxa"/>
          </w:tcPr>
          <w:p w14:paraId="448CE5E6" w14:textId="5A547A28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  <w:tc>
          <w:tcPr>
            <w:tcW w:w="4820" w:type="dxa"/>
          </w:tcPr>
          <w:p w14:paraId="2F4AC911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061BC832" w14:textId="63105FD9" w:rsidTr="00515A2E">
        <w:tc>
          <w:tcPr>
            <w:tcW w:w="562" w:type="dxa"/>
          </w:tcPr>
          <w:p w14:paraId="0DA5ED75" w14:textId="5544C449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8789" w:type="dxa"/>
          </w:tcPr>
          <w:p w14:paraId="319347CB" w14:textId="395152B0" w:rsidR="00515A2E" w:rsidRDefault="00515A2E" w:rsidP="00D82D43">
            <w:r>
              <w:t>Radiotelefon przenośny z ładowarką, zasilaną z instalacji samochodu + ładowarki samochodowe</w:t>
            </w:r>
          </w:p>
        </w:tc>
        <w:tc>
          <w:tcPr>
            <w:tcW w:w="1105" w:type="dxa"/>
          </w:tcPr>
          <w:p w14:paraId="7A36099D" w14:textId="0FC379D0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proofErr w:type="spellStart"/>
            <w:r>
              <w:rPr>
                <w:rFonts w:ascii="Calibri" w:hAnsi="Calibri" w:cs="Calibri"/>
              </w:rPr>
              <w:t>kpl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</w:tcPr>
          <w:p w14:paraId="0639FD66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7AD157FE" w14:textId="79BAE54D" w:rsidTr="00515A2E">
        <w:tc>
          <w:tcPr>
            <w:tcW w:w="562" w:type="dxa"/>
          </w:tcPr>
          <w:p w14:paraId="47B179DA" w14:textId="6D812BB2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8789" w:type="dxa"/>
          </w:tcPr>
          <w:p w14:paraId="7E9C6FC4" w14:textId="3BE9CA7E" w:rsidR="00515A2E" w:rsidRDefault="00515A2E" w:rsidP="00D82D43">
            <w:r>
              <w:t xml:space="preserve">Zestaw ratownictwa medycznego R1 w torbie, deska, szyny Kramera, </w:t>
            </w:r>
            <w:proofErr w:type="spellStart"/>
            <w:r>
              <w:t>Water</w:t>
            </w:r>
            <w:proofErr w:type="spellEnd"/>
            <w:r>
              <w:t>-Jet</w:t>
            </w:r>
          </w:p>
        </w:tc>
        <w:tc>
          <w:tcPr>
            <w:tcW w:w="1105" w:type="dxa"/>
          </w:tcPr>
          <w:p w14:paraId="5278AEA9" w14:textId="3E48CC75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kpl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</w:tcPr>
          <w:p w14:paraId="11FBC478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3E6C8D29" w14:textId="02ACEF10" w:rsidTr="00515A2E">
        <w:tc>
          <w:tcPr>
            <w:tcW w:w="562" w:type="dxa"/>
          </w:tcPr>
          <w:p w14:paraId="6775457B" w14:textId="471E62D8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8789" w:type="dxa"/>
          </w:tcPr>
          <w:p w14:paraId="18F76F68" w14:textId="550EB419" w:rsidR="00515A2E" w:rsidRDefault="00515A2E" w:rsidP="00D82D43">
            <w:r>
              <w:t>Kanister metalowy 10l</w:t>
            </w:r>
          </w:p>
        </w:tc>
        <w:tc>
          <w:tcPr>
            <w:tcW w:w="1105" w:type="dxa"/>
          </w:tcPr>
          <w:p w14:paraId="67799596" w14:textId="5FB09280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szt</w:t>
            </w:r>
            <w:proofErr w:type="spellEnd"/>
          </w:p>
        </w:tc>
        <w:tc>
          <w:tcPr>
            <w:tcW w:w="4820" w:type="dxa"/>
          </w:tcPr>
          <w:p w14:paraId="3F5BE685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7603D5EC" w14:textId="43A74E84" w:rsidTr="00515A2E">
        <w:tc>
          <w:tcPr>
            <w:tcW w:w="562" w:type="dxa"/>
          </w:tcPr>
          <w:p w14:paraId="4300D36F" w14:textId="1601FBBE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8789" w:type="dxa"/>
          </w:tcPr>
          <w:p w14:paraId="11BC1CF3" w14:textId="6D1B9C5E" w:rsidR="00515A2E" w:rsidRDefault="00515A2E" w:rsidP="00D82D43">
            <w:r>
              <w:t>Hol sztywny fi40 L:2500 mm</w:t>
            </w:r>
          </w:p>
        </w:tc>
        <w:tc>
          <w:tcPr>
            <w:tcW w:w="1105" w:type="dxa"/>
          </w:tcPr>
          <w:p w14:paraId="78AF3EA9" w14:textId="14E3AAE5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  <w:tc>
          <w:tcPr>
            <w:tcW w:w="4820" w:type="dxa"/>
          </w:tcPr>
          <w:p w14:paraId="047BF267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  <w:tr w:rsidR="00515A2E" w14:paraId="6676E7F0" w14:textId="220F01BB" w:rsidTr="00515A2E">
        <w:tc>
          <w:tcPr>
            <w:tcW w:w="562" w:type="dxa"/>
          </w:tcPr>
          <w:p w14:paraId="0DBB54D4" w14:textId="6E1086E1" w:rsidR="00515A2E" w:rsidRDefault="00BF65ED" w:rsidP="00894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  <w:bookmarkStart w:id="0" w:name="_GoBack"/>
            <w:bookmarkEnd w:id="0"/>
          </w:p>
        </w:tc>
        <w:tc>
          <w:tcPr>
            <w:tcW w:w="8789" w:type="dxa"/>
          </w:tcPr>
          <w:p w14:paraId="66B1F42C" w14:textId="48BAFDE1" w:rsidR="00515A2E" w:rsidRDefault="00515A2E" w:rsidP="002D0B23">
            <w:r>
              <w:t>Maszt oświetleniowy LED min. 3x100 W, wys. min. 3m</w:t>
            </w:r>
          </w:p>
        </w:tc>
        <w:tc>
          <w:tcPr>
            <w:tcW w:w="1105" w:type="dxa"/>
          </w:tcPr>
          <w:p w14:paraId="53F12DCD" w14:textId="5F2E0908" w:rsidR="00515A2E" w:rsidRDefault="00515A2E" w:rsidP="00D82D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  <w:tc>
          <w:tcPr>
            <w:tcW w:w="4820" w:type="dxa"/>
          </w:tcPr>
          <w:p w14:paraId="34C23222" w14:textId="77777777" w:rsidR="00515A2E" w:rsidRDefault="00515A2E" w:rsidP="00D82D4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6F81A0F" w14:textId="77777777" w:rsidR="00515A2E" w:rsidRPr="000B40D8" w:rsidRDefault="00515A2E" w:rsidP="00515A2E">
      <w:pPr>
        <w:rPr>
          <w:b/>
        </w:rPr>
      </w:pPr>
      <w:r w:rsidRPr="000B40D8">
        <w:rPr>
          <w:b/>
        </w:rPr>
        <w:t>Uwaga ! :</w:t>
      </w:r>
    </w:p>
    <w:p w14:paraId="470C7629" w14:textId="77777777" w:rsidR="00515A2E" w:rsidRPr="000B40D8" w:rsidRDefault="00515A2E" w:rsidP="00BF65ED">
      <w:pPr>
        <w:spacing w:after="0"/>
        <w:ind w:left="360"/>
        <w:rPr>
          <w:b/>
        </w:rPr>
      </w:pPr>
      <w:r w:rsidRPr="000B40D8">
        <w:rPr>
          <w:b/>
        </w:rPr>
        <w:t>*   Wypełnia Oferent w odniesieniu do wymagań Zamawiającego</w:t>
      </w:r>
    </w:p>
    <w:p w14:paraId="441DCC06" w14:textId="77777777" w:rsidR="00515A2E" w:rsidRPr="000B40D8" w:rsidRDefault="00515A2E" w:rsidP="00BF65ED">
      <w:pPr>
        <w:spacing w:after="0"/>
        <w:ind w:left="567" w:hanging="207"/>
        <w:jc w:val="both"/>
        <w:rPr>
          <w:b/>
        </w:rPr>
      </w:pPr>
      <w:r w:rsidRPr="000B40D8">
        <w:rPr>
          <w:b/>
        </w:rPr>
        <w:t xml:space="preserve">* Prawą stronę tabeli, należy wypełnić stosując słowa „spełnia” lub „nie spełnia”, zaś w przypadku żądania  wykazania wpisu  określonych  parametrów, należy wpisać oferowane konkretne, rzeczowe wartości </w:t>
      </w:r>
      <w:proofErr w:type="spellStart"/>
      <w:r w:rsidRPr="000B40D8">
        <w:rPr>
          <w:b/>
        </w:rPr>
        <w:t>techniczno</w:t>
      </w:r>
      <w:proofErr w:type="spellEnd"/>
      <w:r w:rsidRPr="000B40D8">
        <w:rPr>
          <w:b/>
        </w:rPr>
        <w:t xml:space="preserve"> - użytkowe. W przypadku, gdy Wykonawca w którejkolwiek z pozycji wpisze słowa „nie spełnia” lub zaoferuje niższe wartości lub poświadczy nieprawdę, oferta zostanie odrzucona zgodnie z zasadami określonymi w art. 226 ustawy PZP.</w:t>
      </w:r>
    </w:p>
    <w:p w14:paraId="4628E6CF" w14:textId="77777777" w:rsidR="00515A2E" w:rsidRPr="000B40D8" w:rsidRDefault="00515A2E" w:rsidP="00515A2E"/>
    <w:p w14:paraId="2A2B6ADE" w14:textId="77777777" w:rsidR="00515A2E" w:rsidRPr="000B40D8" w:rsidRDefault="00515A2E" w:rsidP="00515A2E">
      <w:pPr>
        <w:ind w:left="5103"/>
        <w:jc w:val="both"/>
        <w:rPr>
          <w:i/>
        </w:rPr>
      </w:pPr>
      <w:r w:rsidRPr="000B40D8">
        <w:t xml:space="preserve">    </w:t>
      </w:r>
      <w:r w:rsidRPr="000B40D8">
        <w:tab/>
      </w:r>
      <w:r w:rsidRPr="000B40D8">
        <w:tab/>
      </w:r>
      <w:r w:rsidRPr="000B40D8">
        <w:tab/>
      </w:r>
      <w:r w:rsidRPr="000B40D8">
        <w:tab/>
      </w:r>
      <w:r w:rsidRPr="000B40D8">
        <w:tab/>
      </w:r>
      <w:r w:rsidRPr="000B40D8">
        <w:tab/>
      </w:r>
      <w:r w:rsidRPr="000B40D8">
        <w:rPr>
          <w:i/>
        </w:rPr>
        <w:t>............................................................</w:t>
      </w:r>
    </w:p>
    <w:p w14:paraId="5EAF8E0E" w14:textId="42C196D7" w:rsidR="00515A2E" w:rsidRPr="000B40D8" w:rsidRDefault="00515A2E" w:rsidP="00BF65ED">
      <w:pPr>
        <w:spacing w:after="0"/>
        <w:ind w:left="5103"/>
        <w:jc w:val="both"/>
        <w:rPr>
          <w:i/>
          <w:sz w:val="18"/>
        </w:rPr>
      </w:pP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 w:rsidRPr="000B40D8">
        <w:rPr>
          <w:i/>
          <w:sz w:val="18"/>
        </w:rPr>
        <w:t>Imię i nazwisko oraz podpis osoby</w:t>
      </w:r>
    </w:p>
    <w:p w14:paraId="0FE98CE6" w14:textId="2A77B3AA" w:rsidR="00515A2E" w:rsidRPr="000B40D8" w:rsidRDefault="00515A2E" w:rsidP="00BF65ED">
      <w:pPr>
        <w:spacing w:after="0"/>
        <w:ind w:left="5103"/>
        <w:jc w:val="both"/>
        <w:rPr>
          <w:i/>
          <w:sz w:val="18"/>
        </w:rPr>
      </w:pPr>
      <w:r w:rsidRPr="000B40D8"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0B40D8">
        <w:rPr>
          <w:i/>
          <w:sz w:val="18"/>
        </w:rPr>
        <w:t>upoważnionej do składania oświadczeń</w:t>
      </w:r>
    </w:p>
    <w:p w14:paraId="0DCF16EB" w14:textId="711BDC17" w:rsidR="00515A2E" w:rsidRPr="000B40D8" w:rsidRDefault="00515A2E" w:rsidP="00BF65ED">
      <w:pPr>
        <w:spacing w:after="0"/>
        <w:ind w:left="5103"/>
        <w:jc w:val="both"/>
        <w:rPr>
          <w:i/>
          <w:sz w:val="18"/>
        </w:rPr>
      </w:pPr>
      <w:r w:rsidRPr="000B40D8"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0B40D8">
        <w:rPr>
          <w:i/>
          <w:sz w:val="18"/>
        </w:rPr>
        <w:t>w imieniu Wykonawcy</w:t>
      </w:r>
    </w:p>
    <w:p w14:paraId="5CAEF429" w14:textId="77777777" w:rsidR="00515A2E" w:rsidRPr="000B40D8" w:rsidRDefault="00515A2E" w:rsidP="00515A2E">
      <w:pPr>
        <w:ind w:left="5103"/>
        <w:jc w:val="both"/>
        <w:rPr>
          <w:i/>
        </w:rPr>
      </w:pPr>
    </w:p>
    <w:tbl>
      <w:tblPr>
        <w:tblW w:w="8635" w:type="dxa"/>
        <w:jc w:val="center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515A2E" w:rsidRPr="000B40D8" w14:paraId="3F8109BE" w14:textId="77777777" w:rsidTr="000408EA">
        <w:trPr>
          <w:jc w:val="center"/>
        </w:trPr>
        <w:tc>
          <w:tcPr>
            <w:tcW w:w="8635" w:type="dxa"/>
          </w:tcPr>
          <w:p w14:paraId="3ED9AAFA" w14:textId="77777777" w:rsidR="00515A2E" w:rsidRPr="000B40D8" w:rsidRDefault="00515A2E" w:rsidP="000408EA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center"/>
              <w:rPr>
                <w:rFonts w:eastAsia="Open Sans"/>
                <w:b/>
              </w:rPr>
            </w:pPr>
            <w:r w:rsidRPr="000B40D8">
              <w:rPr>
                <w:rFonts w:eastAsia="Open Sans"/>
                <w:b/>
              </w:rPr>
              <w:t xml:space="preserve">Uwaga! Wymagany kwalifikowany podpis elektroniczny </w:t>
            </w:r>
            <w:r>
              <w:rPr>
                <w:rFonts w:eastAsia="Open Sans"/>
                <w:b/>
              </w:rPr>
              <w:t>!</w:t>
            </w:r>
          </w:p>
        </w:tc>
      </w:tr>
    </w:tbl>
    <w:p w14:paraId="545F9E75" w14:textId="77777777" w:rsidR="00515A2E" w:rsidRPr="00FB6310" w:rsidRDefault="00515A2E" w:rsidP="00515A2E">
      <w:pPr>
        <w:rPr>
          <w:rFonts w:ascii="Cambria" w:hAnsi="Cambria"/>
        </w:rPr>
      </w:pPr>
    </w:p>
    <w:p w14:paraId="0474FC1A" w14:textId="77777777" w:rsidR="00515A2E" w:rsidRPr="00D82D43" w:rsidRDefault="00515A2E" w:rsidP="00D82D43">
      <w:pPr>
        <w:rPr>
          <w:rFonts w:ascii="Calibri" w:hAnsi="Calibri" w:cs="Calibri"/>
        </w:rPr>
      </w:pPr>
    </w:p>
    <w:sectPr w:rsidR="00515A2E" w:rsidRPr="00D82D43" w:rsidSect="00515A2E">
      <w:headerReference w:type="default" r:id="rId9"/>
      <w:pgSz w:w="16838" w:h="11906" w:orient="landscape"/>
      <w:pgMar w:top="56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43104" w14:textId="77777777" w:rsidR="006A1F98" w:rsidRDefault="006A1F98" w:rsidP="00BF65ED">
      <w:pPr>
        <w:spacing w:after="0" w:line="240" w:lineRule="auto"/>
      </w:pPr>
      <w:r>
        <w:separator/>
      </w:r>
    </w:p>
  </w:endnote>
  <w:endnote w:type="continuationSeparator" w:id="0">
    <w:p w14:paraId="33053D46" w14:textId="77777777" w:rsidR="006A1F98" w:rsidRDefault="006A1F98" w:rsidP="00BF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E6D3D" w14:textId="77777777" w:rsidR="006A1F98" w:rsidRDefault="006A1F98" w:rsidP="00BF65ED">
      <w:pPr>
        <w:spacing w:after="0" w:line="240" w:lineRule="auto"/>
      </w:pPr>
      <w:r>
        <w:separator/>
      </w:r>
    </w:p>
  </w:footnote>
  <w:footnote w:type="continuationSeparator" w:id="0">
    <w:p w14:paraId="445A1556" w14:textId="77777777" w:rsidR="006A1F98" w:rsidRDefault="006A1F98" w:rsidP="00BF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A4CE3" w14:textId="66A5ECFD" w:rsidR="00BF65ED" w:rsidRDefault="00BF65ED" w:rsidP="00BF65ED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131EA5C6" wp14:editId="615A7777">
          <wp:extent cx="5760720" cy="419100"/>
          <wp:effectExtent l="0" t="0" r="0" b="0"/>
          <wp:docPr id="1" name="Obraz 1" descr="Opis: Ciąg znaków Funduszy Europejskich. Kolejno znajdują się: znak Funduszy Europejskich, flaga Rzeczpospolitej Polskiej, znak Unii Europejskiej i logo Pomorza Zachodn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iąg znaków Funduszy Europejskich. Kolejno znajdują się: znak Funduszy Europejskich, flaga Rzeczpospolitej Polskiej, znak Unii Europejskiej i logo Pomorza Zachodn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4F3A"/>
    <w:multiLevelType w:val="hybridMultilevel"/>
    <w:tmpl w:val="2F4CBE66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4BC458EB"/>
    <w:multiLevelType w:val="hybridMultilevel"/>
    <w:tmpl w:val="07DCE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86B14"/>
    <w:multiLevelType w:val="hybridMultilevel"/>
    <w:tmpl w:val="6A4E95BC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84F51C9"/>
    <w:multiLevelType w:val="hybridMultilevel"/>
    <w:tmpl w:val="C1B00DE2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AC77F70"/>
    <w:multiLevelType w:val="hybridMultilevel"/>
    <w:tmpl w:val="619E7DAA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AB"/>
    <w:rsid w:val="00040AC1"/>
    <w:rsid w:val="00060895"/>
    <w:rsid w:val="000749D2"/>
    <w:rsid w:val="0007638D"/>
    <w:rsid w:val="00082FAA"/>
    <w:rsid w:val="000A5944"/>
    <w:rsid w:val="00111262"/>
    <w:rsid w:val="001B188A"/>
    <w:rsid w:val="00210AA9"/>
    <w:rsid w:val="002B2A50"/>
    <w:rsid w:val="002D0B23"/>
    <w:rsid w:val="003422E4"/>
    <w:rsid w:val="00390FDD"/>
    <w:rsid w:val="003A22B1"/>
    <w:rsid w:val="003E16EE"/>
    <w:rsid w:val="00405D6C"/>
    <w:rsid w:val="0043507B"/>
    <w:rsid w:val="004650B9"/>
    <w:rsid w:val="00474EBC"/>
    <w:rsid w:val="004D20AD"/>
    <w:rsid w:val="00515A2E"/>
    <w:rsid w:val="00563108"/>
    <w:rsid w:val="005C1090"/>
    <w:rsid w:val="005D07A0"/>
    <w:rsid w:val="005D53F2"/>
    <w:rsid w:val="005F0F98"/>
    <w:rsid w:val="00621116"/>
    <w:rsid w:val="00626747"/>
    <w:rsid w:val="006310EE"/>
    <w:rsid w:val="00660655"/>
    <w:rsid w:val="006868E3"/>
    <w:rsid w:val="006A1F98"/>
    <w:rsid w:val="006A2415"/>
    <w:rsid w:val="006B4E69"/>
    <w:rsid w:val="006F09D0"/>
    <w:rsid w:val="0073069D"/>
    <w:rsid w:val="007E1632"/>
    <w:rsid w:val="007E5B24"/>
    <w:rsid w:val="00813D5E"/>
    <w:rsid w:val="00840110"/>
    <w:rsid w:val="00853D00"/>
    <w:rsid w:val="008753AB"/>
    <w:rsid w:val="00875F5E"/>
    <w:rsid w:val="00892C05"/>
    <w:rsid w:val="00894B5A"/>
    <w:rsid w:val="008B7474"/>
    <w:rsid w:val="00934E72"/>
    <w:rsid w:val="00A62F14"/>
    <w:rsid w:val="00B14917"/>
    <w:rsid w:val="00B754D1"/>
    <w:rsid w:val="00BF65ED"/>
    <w:rsid w:val="00C056D0"/>
    <w:rsid w:val="00C3067C"/>
    <w:rsid w:val="00C443A6"/>
    <w:rsid w:val="00C52F14"/>
    <w:rsid w:val="00C63E54"/>
    <w:rsid w:val="00C828F6"/>
    <w:rsid w:val="00D55C6E"/>
    <w:rsid w:val="00D82D43"/>
    <w:rsid w:val="00DE4689"/>
    <w:rsid w:val="00DE75DB"/>
    <w:rsid w:val="00F609D0"/>
    <w:rsid w:val="00F977B3"/>
    <w:rsid w:val="00FA5262"/>
    <w:rsid w:val="00FB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CF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5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5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5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5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5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5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5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5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5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5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5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3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53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53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53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53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53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5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5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5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5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5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53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53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53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5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53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53A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82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F6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ED"/>
  </w:style>
  <w:style w:type="paragraph" w:styleId="Stopka">
    <w:name w:val="footer"/>
    <w:basedOn w:val="Normalny"/>
    <w:link w:val="StopkaZnak"/>
    <w:uiPriority w:val="99"/>
    <w:unhideWhenUsed/>
    <w:rsid w:val="00BF6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ED"/>
  </w:style>
  <w:style w:type="paragraph" w:styleId="Tekstdymka">
    <w:name w:val="Balloon Text"/>
    <w:basedOn w:val="Normalny"/>
    <w:link w:val="TekstdymkaZnak"/>
    <w:uiPriority w:val="99"/>
    <w:semiHidden/>
    <w:unhideWhenUsed/>
    <w:rsid w:val="00BF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5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5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5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5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5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5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5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5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5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5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5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3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53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53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53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53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53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5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5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5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5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5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53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53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53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5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53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53A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82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F6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ED"/>
  </w:style>
  <w:style w:type="paragraph" w:styleId="Stopka">
    <w:name w:val="footer"/>
    <w:basedOn w:val="Normalny"/>
    <w:link w:val="StopkaZnak"/>
    <w:uiPriority w:val="99"/>
    <w:unhideWhenUsed/>
    <w:rsid w:val="00BF6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ED"/>
  </w:style>
  <w:style w:type="paragraph" w:styleId="Tekstdymka">
    <w:name w:val="Balloon Text"/>
    <w:basedOn w:val="Normalny"/>
    <w:link w:val="TekstdymkaZnak"/>
    <w:uiPriority w:val="99"/>
    <w:semiHidden/>
    <w:unhideWhenUsed/>
    <w:rsid w:val="00BF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7086-B9B8-4A92-8DE9-1E6F0DD1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LENOVO</cp:lastModifiedBy>
  <cp:revision>6</cp:revision>
  <dcterms:created xsi:type="dcterms:W3CDTF">2024-12-17T13:02:00Z</dcterms:created>
  <dcterms:modified xsi:type="dcterms:W3CDTF">2025-02-07T10:29:00Z</dcterms:modified>
</cp:coreProperties>
</file>