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558" w14:textId="77777777" w:rsidR="00C76AC7" w:rsidRPr="0025634C" w:rsidRDefault="008471B3" w:rsidP="00F825D0">
      <w:pPr>
        <w:pageBreakBefore/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Z</w:t>
      </w:r>
      <w:r w:rsidR="00F46CAC" w:rsidRPr="0025634C">
        <w:rPr>
          <w:rFonts w:ascii="Calibri" w:hAnsi="Calibri" w:cs="Calibri"/>
          <w:b/>
        </w:rPr>
        <w:t>ałączni</w:t>
      </w:r>
      <w:r w:rsidR="00C76AC7" w:rsidRPr="0025634C">
        <w:rPr>
          <w:rFonts w:ascii="Calibri" w:hAnsi="Calibri" w:cs="Calibri"/>
          <w:b/>
        </w:rPr>
        <w:t xml:space="preserve">k nr </w:t>
      </w:r>
      <w:r w:rsidR="00FE6A77" w:rsidRPr="0025634C">
        <w:rPr>
          <w:rFonts w:ascii="Calibri" w:hAnsi="Calibri" w:cs="Calibri"/>
          <w:b/>
        </w:rPr>
        <w:t>4</w:t>
      </w:r>
      <w:r w:rsidR="00C76AC7" w:rsidRPr="0025634C">
        <w:rPr>
          <w:rFonts w:ascii="Calibri" w:hAnsi="Calibri" w:cs="Calibri"/>
          <w:b/>
        </w:rPr>
        <w:t xml:space="preserve"> do SWZ</w:t>
      </w:r>
    </w:p>
    <w:p w14:paraId="67038AEA" w14:textId="77777777" w:rsidR="00C76AC7" w:rsidRPr="0025634C" w:rsidRDefault="00C76AC7" w:rsidP="0025634C">
      <w:pPr>
        <w:spacing w:before="480" w:line="276" w:lineRule="auto"/>
        <w:ind w:left="5245" w:firstLine="709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Zamawiający:</w:t>
      </w:r>
    </w:p>
    <w:p w14:paraId="0DF52D38" w14:textId="77777777" w:rsidR="00C76AC7" w:rsidRPr="0025634C" w:rsidRDefault="00C76AC7" w:rsidP="00030110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 xml:space="preserve">Szpital Uniwersytecki </w:t>
      </w:r>
    </w:p>
    <w:p w14:paraId="11D47AA3" w14:textId="77777777" w:rsidR="00C76AC7" w:rsidRPr="0025634C" w:rsidRDefault="00C76AC7" w:rsidP="00030110">
      <w:pPr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im. Karola Marcinkowskiego w Zielonej Górze sp. z o.o.</w:t>
      </w:r>
    </w:p>
    <w:p w14:paraId="1F718906" w14:textId="77777777" w:rsidR="00C76AC7" w:rsidRPr="0025634C" w:rsidRDefault="00C76AC7" w:rsidP="00030110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65-046 Zielona Góra, ul. Zyty 26</w:t>
      </w:r>
    </w:p>
    <w:p w14:paraId="61A25B6F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Wykonawca:</w:t>
      </w:r>
    </w:p>
    <w:p w14:paraId="2C9A8A44" w14:textId="77777777" w:rsidR="00C76AC7" w:rsidRPr="0025634C" w:rsidRDefault="00C76AC7" w:rsidP="00030110">
      <w:pPr>
        <w:spacing w:line="276" w:lineRule="auto"/>
        <w:ind w:right="5954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</w:t>
      </w:r>
      <w:r w:rsidR="0025634C" w:rsidRPr="0025634C">
        <w:rPr>
          <w:rFonts w:ascii="Calibri" w:hAnsi="Calibri" w:cs="Calibri"/>
        </w:rPr>
        <w:t>.................................................</w:t>
      </w:r>
    </w:p>
    <w:p w14:paraId="3FB71D7B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 xml:space="preserve">(pełna nazwa/firma, adres, </w:t>
      </w:r>
    </w:p>
    <w:p w14:paraId="6EF2DC29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>w zależności od podmiotu)</w:t>
      </w:r>
    </w:p>
    <w:p w14:paraId="75F500FC" w14:textId="77777777" w:rsidR="005F14E0" w:rsidRPr="0025634C" w:rsidRDefault="005F14E0" w:rsidP="0025634C">
      <w:pPr>
        <w:pStyle w:val="Tekstpodstawowy"/>
        <w:spacing w:before="480"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OŚWIADCZENIE WYKONAWCY/</w:t>
      </w:r>
    </w:p>
    <w:p w14:paraId="5333B98F" w14:textId="77777777" w:rsidR="005F14E0" w:rsidRPr="0025634C" w:rsidRDefault="005F14E0" w:rsidP="0025634C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02628017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17D89D5E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Prawo zamówień publicznych</w:t>
      </w:r>
    </w:p>
    <w:p w14:paraId="6C19DCAA" w14:textId="77777777" w:rsidR="00C76AC7" w:rsidRPr="0025634C" w:rsidRDefault="00C76AC7" w:rsidP="0025634C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DOTYCZĄCE PODSTAW WYKLUCZENIA Z POSTĘPOWANIA</w:t>
      </w:r>
    </w:p>
    <w:p w14:paraId="37335B79" w14:textId="7599C7AF" w:rsidR="00C76AC7" w:rsidRPr="0025634C" w:rsidRDefault="00C76AC7" w:rsidP="0025634C">
      <w:pPr>
        <w:spacing w:before="360" w:after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Na potrzeby postępowania o udzielenie zamówienia publicznego pn.:</w:t>
      </w:r>
      <w:r w:rsidRPr="0025634C">
        <w:rPr>
          <w:rFonts w:ascii="Calibri" w:hAnsi="Calibri" w:cs="Calibri"/>
          <w:b/>
        </w:rPr>
        <w:t xml:space="preserve"> </w:t>
      </w:r>
      <w:r w:rsidR="0042168D" w:rsidRPr="0042168D">
        <w:rPr>
          <w:rFonts w:ascii="Calibri" w:hAnsi="Calibri" w:cs="Calibri"/>
          <w:b/>
          <w:bCs/>
          <w:i/>
          <w:iCs/>
        </w:rPr>
        <w:t>Sukcesywne dostawy suchych naważek do produkcji 100 litrowych porcji koncentratu kwaśnego i zasadowego oraz dzierżawa urządzenia do rozpuszczania suchych naważek</w:t>
      </w:r>
      <w:r w:rsidR="001C149C" w:rsidRPr="0025634C">
        <w:rPr>
          <w:rFonts w:ascii="Calibri" w:hAnsi="Calibri" w:cs="Calibri"/>
          <w:b/>
          <w:bCs/>
        </w:rPr>
        <w:t xml:space="preserve"> </w:t>
      </w:r>
      <w:r w:rsidR="00B975DD" w:rsidRPr="0025634C">
        <w:rPr>
          <w:rFonts w:ascii="Calibri" w:hAnsi="Calibri" w:cs="Calibri"/>
          <w:b/>
          <w:bCs/>
        </w:rPr>
        <w:t>LA.261.</w:t>
      </w:r>
      <w:r w:rsidR="0042168D">
        <w:rPr>
          <w:rFonts w:ascii="Calibri" w:hAnsi="Calibri" w:cs="Calibri"/>
          <w:b/>
          <w:bCs/>
        </w:rPr>
        <w:t>1</w:t>
      </w:r>
      <w:r w:rsidR="0025634C" w:rsidRPr="0025634C">
        <w:rPr>
          <w:rFonts w:ascii="Calibri" w:hAnsi="Calibri" w:cs="Calibri"/>
          <w:b/>
          <w:bCs/>
        </w:rPr>
        <w:t>0</w:t>
      </w:r>
      <w:r w:rsidR="00B975DD" w:rsidRPr="0025634C">
        <w:rPr>
          <w:rFonts w:ascii="Calibri" w:hAnsi="Calibri" w:cs="Calibri"/>
          <w:b/>
          <w:bCs/>
        </w:rPr>
        <w:t>.202</w:t>
      </w:r>
      <w:r w:rsidR="0042168D">
        <w:rPr>
          <w:rFonts w:ascii="Calibri" w:hAnsi="Calibri" w:cs="Calibri"/>
          <w:b/>
          <w:bCs/>
        </w:rPr>
        <w:t>5</w:t>
      </w:r>
      <w:r w:rsidR="00B975DD" w:rsidRPr="0025634C">
        <w:rPr>
          <w:rFonts w:ascii="Calibri" w:hAnsi="Calibri" w:cs="Calibri"/>
          <w:b/>
          <w:bCs/>
        </w:rPr>
        <w:t xml:space="preserve"> </w:t>
      </w:r>
      <w:r w:rsidRPr="0025634C">
        <w:rPr>
          <w:rFonts w:ascii="Calibri" w:hAnsi="Calibri" w:cs="Calibri"/>
        </w:rPr>
        <w:t>prowadzonego przez Szpital Uniwersytecki im. Karola Marcinkowskiego w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Zielonej Górze sp. z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o. o. z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siedzibą przy ul.</w:t>
      </w:r>
      <w:r w:rsidR="0042168D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Zyty 26, 65-046 Zielona Góra</w:t>
      </w:r>
      <w:r w:rsidRPr="0025634C">
        <w:rPr>
          <w:rFonts w:ascii="Calibri" w:hAnsi="Calibri" w:cs="Calibri"/>
          <w:i/>
        </w:rPr>
        <w:t xml:space="preserve">, </w:t>
      </w:r>
      <w:r w:rsidRPr="0025634C">
        <w:rPr>
          <w:rFonts w:ascii="Calibri" w:hAnsi="Calibri" w:cs="Calibri"/>
        </w:rPr>
        <w:t>oświadczam, co następuje:</w:t>
      </w:r>
    </w:p>
    <w:p w14:paraId="4848F238" w14:textId="77777777" w:rsidR="00C76AC7" w:rsidRPr="0025634C" w:rsidRDefault="00C76AC7" w:rsidP="0025634C">
      <w:pPr>
        <w:shd w:val="clear" w:color="auto" w:fill="BFBFBF"/>
        <w:spacing w:after="360" w:line="276" w:lineRule="auto"/>
        <w:rPr>
          <w:rFonts w:ascii="Calibri" w:hAnsi="Calibri" w:cs="Calibri"/>
          <w:b/>
        </w:rPr>
      </w:pPr>
      <w:r w:rsidRPr="0025634C">
        <w:rPr>
          <w:rFonts w:ascii="Calibri" w:hAnsi="Calibri" w:cs="Calibri"/>
          <w:b/>
        </w:rPr>
        <w:t>OŚWIADCZENIA DOTYCZĄCE WYKONAWCY</w:t>
      </w:r>
      <w:r w:rsidR="001A5D3F" w:rsidRPr="0025634C">
        <w:rPr>
          <w:rFonts w:ascii="Calibri" w:hAnsi="Calibri" w:cs="Calibri"/>
          <w:b/>
        </w:rPr>
        <w:t xml:space="preserve"> o niepodleganiu wykluczeniu</w:t>
      </w:r>
      <w:r w:rsidRPr="0025634C">
        <w:rPr>
          <w:rFonts w:ascii="Calibri" w:hAnsi="Calibri" w:cs="Calibri"/>
          <w:b/>
        </w:rPr>
        <w:t>:</w:t>
      </w:r>
      <w:r w:rsidR="00167D07" w:rsidRPr="0025634C">
        <w:rPr>
          <w:rFonts w:ascii="Calibri" w:hAnsi="Calibri" w:cs="Calibri"/>
          <w:b/>
        </w:rPr>
        <w:t xml:space="preserve"> </w:t>
      </w:r>
      <w:r w:rsidR="00167D07" w:rsidRPr="0025634C">
        <w:rPr>
          <w:rFonts w:ascii="Calibri" w:hAnsi="Calibri" w:cs="Calibri"/>
          <w:b/>
          <w:i/>
          <w:color w:val="3333FF"/>
        </w:rPr>
        <w:t>(</w:t>
      </w:r>
      <w:proofErr w:type="gramStart"/>
      <w:r w:rsidR="00167D07" w:rsidRPr="0025634C">
        <w:rPr>
          <w:rFonts w:ascii="Calibri" w:hAnsi="Calibri" w:cs="Calibri"/>
          <w:b/>
          <w:i/>
          <w:color w:val="3333FF"/>
        </w:rPr>
        <w:t xml:space="preserve">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  <w:proofErr w:type="gramEnd"/>
    </w:p>
    <w:p w14:paraId="31813034" w14:textId="77777777" w:rsidR="00C76AC7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4422F6E9" w14:textId="77777777" w:rsidR="00F46CAC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Oświadczam, że nie podlegam wykluczeniu z postępowania na podstawie art. 109 ust. 1 pkt 4 ustawy.</w:t>
      </w:r>
    </w:p>
    <w:p w14:paraId="0C670F15" w14:textId="77777777" w:rsidR="001F0895" w:rsidRPr="0025634C" w:rsidRDefault="001F0895" w:rsidP="0025634C">
      <w:pPr>
        <w:numPr>
          <w:ilvl w:val="0"/>
          <w:numId w:val="6"/>
        </w:numPr>
        <w:tabs>
          <w:tab w:val="left" w:pos="0"/>
        </w:tabs>
        <w:suppressAutoHyphens/>
        <w:spacing w:after="240" w:line="276" w:lineRule="auto"/>
        <w:ind w:left="714" w:hanging="357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postepowania na podstawie art. 7 ust. 1 ustawy z dnia 13 kwietnia 2022 r. </w:t>
      </w:r>
      <w:r w:rsidR="00E379B3" w:rsidRPr="0025634C">
        <w:rPr>
          <w:rFonts w:ascii="Calibri" w:hAnsi="Calibri" w:cs="Calibri"/>
        </w:rPr>
        <w:t>(</w:t>
      </w:r>
      <w:proofErr w:type="spellStart"/>
      <w:r w:rsidR="00E379B3" w:rsidRPr="0025634C">
        <w:rPr>
          <w:rFonts w:ascii="Calibri" w:hAnsi="Calibri" w:cs="Calibri"/>
        </w:rPr>
        <w:t>t.j</w:t>
      </w:r>
      <w:proofErr w:type="spellEnd"/>
      <w:r w:rsidR="00E379B3" w:rsidRPr="0025634C">
        <w:rPr>
          <w:rFonts w:ascii="Calibri" w:hAnsi="Calibri" w:cs="Calibri"/>
        </w:rPr>
        <w:t>. Dz. U. 2024 poz. 507 ze zm.)</w:t>
      </w:r>
      <w:r w:rsidR="0025634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DC3FE0" w:rsidRPr="0025634C">
        <w:rPr>
          <w:rFonts w:ascii="Calibri" w:hAnsi="Calibri" w:cs="Calibri"/>
        </w:rPr>
        <w:t>.</w:t>
      </w:r>
    </w:p>
    <w:p w14:paraId="68BA4236" w14:textId="77777777" w:rsidR="001A5D3F" w:rsidRPr="0025634C" w:rsidRDefault="001A5D3F" w:rsidP="00030110">
      <w:pPr>
        <w:shd w:val="clear" w:color="auto" w:fill="BFBFBF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OŚWIADCZENIA DOTYCZĄCE WYKONAWCY o podleganiu wykluczeniu</w:t>
      </w:r>
      <w:r w:rsidR="00167D07" w:rsidRPr="0025634C">
        <w:rPr>
          <w:rFonts w:ascii="Calibri" w:hAnsi="Calibri" w:cs="Calibri"/>
          <w:b/>
        </w:rPr>
        <w:t xml:space="preserve"> i podjęciu środków naprawczych</w:t>
      </w:r>
      <w:r w:rsidR="00D14022" w:rsidRPr="0025634C">
        <w:rPr>
          <w:rFonts w:ascii="Calibri" w:hAnsi="Calibri" w:cs="Calibri"/>
          <w:b/>
          <w:color w:val="FF0000"/>
        </w:rPr>
        <w:t xml:space="preserve"> - dotyczy jedynie przesłanek wykluczenia określonych w art. 108 ust. 1 lub art. 109 ust. 1 pkt 4) ustawy </w:t>
      </w:r>
      <w:r w:rsidR="00167D07" w:rsidRPr="0025634C">
        <w:rPr>
          <w:rFonts w:ascii="Calibri" w:hAnsi="Calibri" w:cs="Calibri"/>
          <w:b/>
          <w:i/>
          <w:color w:val="3333FF"/>
        </w:rPr>
        <w:t>(</w:t>
      </w:r>
      <w:proofErr w:type="gramStart"/>
      <w:r w:rsidR="00167D07" w:rsidRPr="0025634C">
        <w:rPr>
          <w:rFonts w:ascii="Calibri" w:hAnsi="Calibri" w:cs="Calibri"/>
          <w:b/>
          <w:i/>
          <w:color w:val="3333FF"/>
        </w:rPr>
        <w:t xml:space="preserve">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  <w:proofErr w:type="gramEnd"/>
    </w:p>
    <w:p w14:paraId="4C8B0A8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  <w:i/>
        </w:rPr>
      </w:pPr>
      <w:r w:rsidRPr="0025634C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25634C">
        <w:rPr>
          <w:rFonts w:ascii="Calibri" w:hAnsi="Calibri" w:cs="Calibri"/>
        </w:rPr>
        <w:t>U</w:t>
      </w:r>
      <w:r w:rsidRPr="0025634C">
        <w:rPr>
          <w:rFonts w:ascii="Calibri" w:hAnsi="Calibri" w:cs="Calibri"/>
        </w:rPr>
        <w:t>stawy</w:t>
      </w:r>
      <w:r w:rsidR="0039291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0D20A382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…………………………………………………………………………</w:t>
      </w:r>
      <w:r w:rsidR="00F46CAC" w:rsidRPr="0025634C">
        <w:rPr>
          <w:rFonts w:ascii="Calibri" w:hAnsi="Calibri" w:cs="Calibri"/>
        </w:rPr>
        <w:t>…</w:t>
      </w:r>
      <w:r w:rsidR="00A10F28" w:rsidRPr="0025634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25634C">
        <w:rPr>
          <w:rFonts w:ascii="Calibri" w:hAnsi="Calibri" w:cs="Calibri"/>
        </w:rPr>
        <w:t>………</w:t>
      </w:r>
      <w:r w:rsidR="0055744B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82D755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lastRenderedPageBreak/>
        <w:t xml:space="preserve">Jednocześnie oświadczam, że w związku z ww. okolicznością, na podstawie art. 110 ust. 2 ustawy podjąłem następujące środki naprawcze: </w:t>
      </w:r>
    </w:p>
    <w:p w14:paraId="42FC4109" w14:textId="77777777" w:rsidR="00F46CAC" w:rsidRPr="0025634C" w:rsidRDefault="00796EA7" w:rsidP="0025634C">
      <w:pPr>
        <w:widowControl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25634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257BE59" w14:textId="77777777" w:rsidR="008471B3" w:rsidRPr="0025634C" w:rsidRDefault="00167D07" w:rsidP="0025634C">
      <w:pPr>
        <w:widowControl w:val="0"/>
        <w:spacing w:before="36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25634C">
        <w:rPr>
          <w:rFonts w:ascii="Calibri" w:hAnsi="Calibri" w:cs="Calibri"/>
          <w:b/>
          <w:i/>
          <w:color w:val="3333FF"/>
        </w:rPr>
        <w:t>niepotrzebne</w:t>
      </w:r>
      <w:r w:rsidRPr="0025634C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25634C">
        <w:rPr>
          <w:rFonts w:ascii="Calibri" w:hAnsi="Calibri" w:cs="Calibri"/>
        </w:rPr>
        <w:tab/>
      </w:r>
    </w:p>
    <w:p w14:paraId="5B2E527E" w14:textId="77777777" w:rsidR="00167D07" w:rsidRPr="0025634C" w:rsidRDefault="00167D07" w:rsidP="0025634C">
      <w:pPr>
        <w:autoSpaceDE w:val="0"/>
        <w:autoSpaceDN w:val="0"/>
        <w:adjustRightInd w:val="0"/>
        <w:spacing w:before="360" w:after="360" w:line="276" w:lineRule="auto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1B1F96C6" w14:textId="77777777" w:rsidR="00167D07" w:rsidRPr="0025634C" w:rsidRDefault="00167D07" w:rsidP="0003011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sectPr w:rsidR="00167D07" w:rsidRPr="0025634C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87F4" w14:textId="77777777" w:rsidR="007E1EDC" w:rsidRDefault="007E1EDC" w:rsidP="00521351">
      <w:r>
        <w:separator/>
      </w:r>
    </w:p>
  </w:endnote>
  <w:endnote w:type="continuationSeparator" w:id="0">
    <w:p w14:paraId="5748D3DD" w14:textId="77777777" w:rsidR="007E1EDC" w:rsidRDefault="007E1EDC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171B" w14:textId="77777777" w:rsidR="007E1EDC" w:rsidRDefault="007E1EDC" w:rsidP="00521351">
      <w:r>
        <w:separator/>
      </w:r>
    </w:p>
  </w:footnote>
  <w:footnote w:type="continuationSeparator" w:id="0">
    <w:p w14:paraId="1BD33660" w14:textId="77777777" w:rsidR="007E1EDC" w:rsidRDefault="007E1EDC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BDA4" w14:textId="1ECF6DCE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42168D">
      <w:t>10</w:t>
    </w:r>
    <w:r w:rsidR="000C22BD">
      <w:t>.202</w:t>
    </w:r>
    <w:bookmarkEnd w:id="0"/>
    <w:bookmarkEnd w:id="1"/>
    <w:r w:rsidR="0042168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F02EEF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33272477">
    <w:abstractNumId w:val="5"/>
  </w:num>
  <w:num w:numId="2" w16cid:durableId="2082287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840339">
    <w:abstractNumId w:val="1"/>
  </w:num>
  <w:num w:numId="4" w16cid:durableId="48230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330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3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30110"/>
    <w:rsid w:val="00054D06"/>
    <w:rsid w:val="00083041"/>
    <w:rsid w:val="000B18EF"/>
    <w:rsid w:val="000C22BD"/>
    <w:rsid w:val="00167D07"/>
    <w:rsid w:val="00174088"/>
    <w:rsid w:val="0018098A"/>
    <w:rsid w:val="001A5D3F"/>
    <w:rsid w:val="001C149C"/>
    <w:rsid w:val="001F0895"/>
    <w:rsid w:val="00201328"/>
    <w:rsid w:val="00227F5A"/>
    <w:rsid w:val="002450C9"/>
    <w:rsid w:val="0025634C"/>
    <w:rsid w:val="002A4BA3"/>
    <w:rsid w:val="002B06B3"/>
    <w:rsid w:val="002C732E"/>
    <w:rsid w:val="002E79A8"/>
    <w:rsid w:val="002F6AF0"/>
    <w:rsid w:val="00324185"/>
    <w:rsid w:val="003362DE"/>
    <w:rsid w:val="003447A9"/>
    <w:rsid w:val="00382B9C"/>
    <w:rsid w:val="0039291C"/>
    <w:rsid w:val="003B42C3"/>
    <w:rsid w:val="003F19DF"/>
    <w:rsid w:val="00411F59"/>
    <w:rsid w:val="0042168D"/>
    <w:rsid w:val="00426480"/>
    <w:rsid w:val="00453F6F"/>
    <w:rsid w:val="004819A0"/>
    <w:rsid w:val="004D0966"/>
    <w:rsid w:val="004F0492"/>
    <w:rsid w:val="004F77BB"/>
    <w:rsid w:val="005113D8"/>
    <w:rsid w:val="00521351"/>
    <w:rsid w:val="00525DCE"/>
    <w:rsid w:val="0055744B"/>
    <w:rsid w:val="005621A6"/>
    <w:rsid w:val="00593A16"/>
    <w:rsid w:val="005F14E0"/>
    <w:rsid w:val="006501C2"/>
    <w:rsid w:val="00653EFF"/>
    <w:rsid w:val="0068038B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5EEA"/>
    <w:rsid w:val="00796EA7"/>
    <w:rsid w:val="007A49BB"/>
    <w:rsid w:val="007E1EDC"/>
    <w:rsid w:val="007F1F88"/>
    <w:rsid w:val="007F6962"/>
    <w:rsid w:val="00832191"/>
    <w:rsid w:val="008471B3"/>
    <w:rsid w:val="00851A83"/>
    <w:rsid w:val="0087008A"/>
    <w:rsid w:val="00871C84"/>
    <w:rsid w:val="008B086E"/>
    <w:rsid w:val="008B1FF3"/>
    <w:rsid w:val="008B4642"/>
    <w:rsid w:val="008C11F2"/>
    <w:rsid w:val="009032A3"/>
    <w:rsid w:val="00973F99"/>
    <w:rsid w:val="009928A2"/>
    <w:rsid w:val="00996262"/>
    <w:rsid w:val="009D2A9C"/>
    <w:rsid w:val="009E17EC"/>
    <w:rsid w:val="00A02C97"/>
    <w:rsid w:val="00A10F28"/>
    <w:rsid w:val="00A1520B"/>
    <w:rsid w:val="00A36C91"/>
    <w:rsid w:val="00A46B6A"/>
    <w:rsid w:val="00A76A1F"/>
    <w:rsid w:val="00A85134"/>
    <w:rsid w:val="00A9400A"/>
    <w:rsid w:val="00AC7B66"/>
    <w:rsid w:val="00AE397D"/>
    <w:rsid w:val="00B43CD8"/>
    <w:rsid w:val="00B45D0B"/>
    <w:rsid w:val="00B47ED0"/>
    <w:rsid w:val="00B565A1"/>
    <w:rsid w:val="00B7665D"/>
    <w:rsid w:val="00B975DD"/>
    <w:rsid w:val="00BB5E3C"/>
    <w:rsid w:val="00BD1D18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01D43"/>
    <w:rsid w:val="00E379B3"/>
    <w:rsid w:val="00E52448"/>
    <w:rsid w:val="00E72975"/>
    <w:rsid w:val="00EA2361"/>
    <w:rsid w:val="00EA3654"/>
    <w:rsid w:val="00EE3BCC"/>
    <w:rsid w:val="00F0733C"/>
    <w:rsid w:val="00F21A2C"/>
    <w:rsid w:val="00F4075B"/>
    <w:rsid w:val="00F46CAC"/>
    <w:rsid w:val="00F61A69"/>
    <w:rsid w:val="00F81B41"/>
    <w:rsid w:val="00F825D0"/>
    <w:rsid w:val="00F919F7"/>
    <w:rsid w:val="00FA133A"/>
    <w:rsid w:val="00FA2784"/>
    <w:rsid w:val="00FD7E8B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D08F"/>
  <w15:chartTrackingRefBased/>
  <w15:docId w15:val="{78E45D15-EB2E-40FF-A0A8-B5838B8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3</cp:revision>
  <dcterms:created xsi:type="dcterms:W3CDTF">2024-12-11T07:55:00Z</dcterms:created>
  <dcterms:modified xsi:type="dcterms:W3CDTF">2025-02-10T12:12:00Z</dcterms:modified>
</cp:coreProperties>
</file>